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5624B" w14:textId="77777777" w:rsidR="00F26E9B" w:rsidRDefault="00F26E9B" w:rsidP="001E3A67">
      <w:pPr>
        <w:jc w:val="center"/>
      </w:pPr>
    </w:p>
    <w:p w14:paraId="0ACDB683" w14:textId="7F73DD32" w:rsidR="00C1732D" w:rsidRDefault="001A3260" w:rsidP="001E3A67">
      <w:pPr>
        <w:jc w:val="center"/>
      </w:pPr>
      <w:r>
        <w:rPr>
          <w:noProof/>
        </w:rPr>
        <w:drawing>
          <wp:inline distT="0" distB="0" distL="0" distR="0" wp14:anchorId="1AF9D1A2" wp14:editId="7CEC0119">
            <wp:extent cx="3971290" cy="1106170"/>
            <wp:effectExtent l="0" t="0" r="0" b="0"/>
            <wp:docPr id="1122348695"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48695" name="Picture 1" descr="A drawing of a fac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971290" cy="1106170"/>
                    </a:xfrm>
                    <a:prstGeom prst="rect">
                      <a:avLst/>
                    </a:prstGeom>
                  </pic:spPr>
                </pic:pic>
              </a:graphicData>
            </a:graphic>
          </wp:inline>
        </w:drawing>
      </w:r>
    </w:p>
    <w:p w14:paraId="6A9B3ED3" w14:textId="77777777" w:rsidR="00C1732D" w:rsidRDefault="00C1732D" w:rsidP="001E3A67">
      <w:pPr>
        <w:jc w:val="center"/>
      </w:pPr>
    </w:p>
    <w:p w14:paraId="0C1B2003" w14:textId="08269628" w:rsidR="00C1732D" w:rsidRPr="00836C0F" w:rsidRDefault="00B4004D" w:rsidP="00C1732D">
      <w:pPr>
        <w:rPr>
          <w:b/>
          <w:bCs/>
          <w:sz w:val="44"/>
          <w:szCs w:val="44"/>
        </w:rPr>
      </w:pPr>
      <w:r>
        <w:rPr>
          <w:b/>
          <w:bCs/>
          <w:sz w:val="44"/>
          <w:szCs w:val="44"/>
        </w:rPr>
        <w:t>Peer Support Worker</w:t>
      </w:r>
      <w:r w:rsidR="00836C0F" w:rsidRPr="00836C0F">
        <w:rPr>
          <w:b/>
          <w:bCs/>
          <w:sz w:val="44"/>
          <w:szCs w:val="44"/>
        </w:rPr>
        <w:t xml:space="preserve"> Vacancy</w:t>
      </w:r>
    </w:p>
    <w:p w14:paraId="701467FA" w14:textId="03D4953A" w:rsidR="008C3827" w:rsidRPr="00B4004D" w:rsidRDefault="00B4004D" w:rsidP="008C3827">
      <w:pPr>
        <w:pStyle w:val="Default"/>
        <w:rPr>
          <w:rFonts w:ascii="Aptos" w:hAnsi="Aptos"/>
          <w:sz w:val="32"/>
          <w:szCs w:val="32"/>
        </w:rPr>
      </w:pPr>
      <w:r w:rsidRPr="00B4004D">
        <w:rPr>
          <w:rFonts w:ascii="Aptos" w:hAnsi="Aptos"/>
          <w:sz w:val="32"/>
          <w:szCs w:val="32"/>
        </w:rPr>
        <w:t>This role involves providing both one-to-one and group-based peer support to clients of South Kent Mind, using your own lived experience of mental health challenges to offer understanding, guidance, and encouragement. Working with individuals across Folkestone, Dover, and New Romney, you will help people build confidence and resilience, foster a sense of hope, and support them in taking greater control of their well-being. The position also includes helping clients connect with local community resources to reduce loneliness and isolation, while actively challenging stigma and promoting empowerment through shared experience and mutual support.</w:t>
      </w:r>
    </w:p>
    <w:p w14:paraId="548F80AA" w14:textId="77777777" w:rsidR="006E1F9D" w:rsidRPr="00B4004D" w:rsidRDefault="006E1F9D" w:rsidP="004D1123">
      <w:pPr>
        <w:rPr>
          <w:b/>
          <w:bCs/>
          <w:sz w:val="32"/>
          <w:szCs w:val="32"/>
        </w:rPr>
      </w:pPr>
    </w:p>
    <w:p w14:paraId="1D7E6813" w14:textId="5ADFBE2C" w:rsidR="004D1123" w:rsidRPr="00B4004D" w:rsidRDefault="004D1123" w:rsidP="004D1123">
      <w:pPr>
        <w:rPr>
          <w:b/>
          <w:bCs/>
          <w:sz w:val="32"/>
          <w:szCs w:val="32"/>
        </w:rPr>
      </w:pPr>
      <w:r w:rsidRPr="00B4004D">
        <w:rPr>
          <w:b/>
          <w:bCs/>
          <w:sz w:val="32"/>
          <w:szCs w:val="32"/>
        </w:rPr>
        <w:t xml:space="preserve">If you are interested, please send a covering letter and CV to: </w:t>
      </w:r>
      <w:hyperlink r:id="rId10" w:history="1">
        <w:r w:rsidRPr="00B4004D">
          <w:rPr>
            <w:rStyle w:val="Hyperlink"/>
            <w:b/>
            <w:bCs/>
            <w:sz w:val="32"/>
            <w:szCs w:val="32"/>
          </w:rPr>
          <w:t>contact@southkentmind.org.uk</w:t>
        </w:r>
      </w:hyperlink>
    </w:p>
    <w:p w14:paraId="156B56C7" w14:textId="77777777" w:rsidR="004D1123" w:rsidRPr="00B4004D" w:rsidRDefault="004D1123" w:rsidP="004D1123">
      <w:pPr>
        <w:rPr>
          <w:b/>
          <w:bCs/>
          <w:sz w:val="32"/>
          <w:szCs w:val="32"/>
        </w:rPr>
      </w:pPr>
      <w:r w:rsidRPr="00B4004D">
        <w:rPr>
          <w:b/>
          <w:bCs/>
          <w:sz w:val="32"/>
          <w:szCs w:val="32"/>
        </w:rPr>
        <w:t>We reserve the right to close this vacancy early is we receive sufficient applications for the role.  Therefore, if you are interested, please submit your application as early as possible.</w:t>
      </w:r>
    </w:p>
    <w:p w14:paraId="6454B2A8" w14:textId="77777777" w:rsidR="00836C0F" w:rsidRDefault="00836C0F" w:rsidP="008C3827">
      <w:pPr>
        <w:rPr>
          <w:sz w:val="24"/>
          <w:szCs w:val="24"/>
        </w:rPr>
      </w:pPr>
    </w:p>
    <w:p w14:paraId="3B784DE8" w14:textId="77777777" w:rsidR="00836C0F" w:rsidRDefault="00836C0F" w:rsidP="008C3827">
      <w:pPr>
        <w:rPr>
          <w:sz w:val="24"/>
          <w:szCs w:val="24"/>
        </w:rPr>
      </w:pPr>
    </w:p>
    <w:p w14:paraId="7ECC7836" w14:textId="77777777" w:rsidR="00836C0F" w:rsidRDefault="00836C0F" w:rsidP="008C3827">
      <w:pPr>
        <w:rPr>
          <w:sz w:val="24"/>
          <w:szCs w:val="24"/>
        </w:rPr>
      </w:pPr>
    </w:p>
    <w:p w14:paraId="1D25AB44" w14:textId="77777777" w:rsidR="00836C0F" w:rsidRDefault="00836C0F" w:rsidP="008C3827">
      <w:pPr>
        <w:rPr>
          <w:sz w:val="24"/>
          <w:szCs w:val="24"/>
        </w:rPr>
      </w:pPr>
    </w:p>
    <w:p w14:paraId="1EFAAE4A" w14:textId="77777777" w:rsidR="00836C0F" w:rsidRDefault="00836C0F" w:rsidP="008C3827">
      <w:pPr>
        <w:rPr>
          <w:sz w:val="24"/>
          <w:szCs w:val="24"/>
        </w:rPr>
      </w:pPr>
    </w:p>
    <w:p w14:paraId="258F884F" w14:textId="40B8CE3D" w:rsidR="000553A6" w:rsidRDefault="000553A6" w:rsidP="001E3A67">
      <w:pPr>
        <w:jc w:val="center"/>
      </w:pPr>
    </w:p>
    <w:tbl>
      <w:tblPr>
        <w:tblStyle w:val="TableGrid"/>
        <w:tblW w:w="9722" w:type="dxa"/>
        <w:tblLook w:val="04A0" w:firstRow="1" w:lastRow="0" w:firstColumn="1" w:lastColumn="0" w:noHBand="0" w:noVBand="1"/>
      </w:tblPr>
      <w:tblGrid>
        <w:gridCol w:w="6"/>
        <w:gridCol w:w="1716"/>
        <w:gridCol w:w="142"/>
        <w:gridCol w:w="3596"/>
        <w:gridCol w:w="387"/>
        <w:gridCol w:w="1919"/>
        <w:gridCol w:w="507"/>
        <w:gridCol w:w="1439"/>
        <w:gridCol w:w="10"/>
      </w:tblGrid>
      <w:tr w:rsidR="001E3A67" w14:paraId="12D1FCA4" w14:textId="77777777" w:rsidTr="00343933">
        <w:trPr>
          <w:gridAfter w:val="1"/>
          <w:wAfter w:w="10" w:type="dxa"/>
        </w:trPr>
        <w:tc>
          <w:tcPr>
            <w:tcW w:w="1722" w:type="dxa"/>
            <w:gridSpan w:val="2"/>
            <w:shd w:val="clear" w:color="auto" w:fill="DAE9F7" w:themeFill="text2" w:themeFillTint="1A"/>
          </w:tcPr>
          <w:p w14:paraId="603BC545" w14:textId="33BE74E6" w:rsidR="001E3A67" w:rsidRPr="00C5511B" w:rsidRDefault="001E3A67" w:rsidP="001E3A67">
            <w:pPr>
              <w:rPr>
                <w:b/>
                <w:bCs/>
                <w:sz w:val="24"/>
                <w:szCs w:val="24"/>
              </w:rPr>
            </w:pPr>
            <w:bookmarkStart w:id="0" w:name="_Hlk171679244"/>
            <w:r w:rsidRPr="00C5511B">
              <w:rPr>
                <w:b/>
                <w:bCs/>
                <w:sz w:val="24"/>
                <w:szCs w:val="24"/>
              </w:rPr>
              <w:lastRenderedPageBreak/>
              <w:t>Job Title:</w:t>
            </w:r>
          </w:p>
        </w:tc>
        <w:tc>
          <w:tcPr>
            <w:tcW w:w="7990" w:type="dxa"/>
            <w:gridSpan w:val="6"/>
          </w:tcPr>
          <w:p w14:paraId="0DA7C5F0" w14:textId="6B759623" w:rsidR="001E3A67" w:rsidRPr="00C44B3C" w:rsidRDefault="00BF1064" w:rsidP="001E3A67">
            <w:pPr>
              <w:rPr>
                <w:b/>
                <w:bCs/>
                <w:sz w:val="32"/>
                <w:szCs w:val="32"/>
              </w:rPr>
            </w:pPr>
            <w:r>
              <w:rPr>
                <w:b/>
                <w:bCs/>
                <w:sz w:val="32"/>
                <w:szCs w:val="32"/>
              </w:rPr>
              <w:t>Peer Support Worker</w:t>
            </w:r>
          </w:p>
          <w:p w14:paraId="44380612" w14:textId="77777777" w:rsidR="00C44B3C" w:rsidRPr="00C44B3C" w:rsidRDefault="00C44B3C" w:rsidP="001E3A67">
            <w:pPr>
              <w:rPr>
                <w:b/>
                <w:bCs/>
                <w:sz w:val="32"/>
                <w:szCs w:val="32"/>
              </w:rPr>
            </w:pPr>
          </w:p>
          <w:p w14:paraId="700BE15F" w14:textId="6E375E65" w:rsidR="00C44B3C" w:rsidRPr="00C5511B" w:rsidRDefault="00C44B3C" w:rsidP="001E3A67">
            <w:pPr>
              <w:rPr>
                <w:b/>
                <w:bCs/>
                <w:sz w:val="24"/>
                <w:szCs w:val="24"/>
              </w:rPr>
            </w:pPr>
          </w:p>
        </w:tc>
      </w:tr>
      <w:tr w:rsidR="001E3A67" w14:paraId="02601FDE" w14:textId="77777777" w:rsidTr="00343933">
        <w:trPr>
          <w:gridAfter w:val="1"/>
          <w:wAfter w:w="10" w:type="dxa"/>
        </w:trPr>
        <w:tc>
          <w:tcPr>
            <w:tcW w:w="1722" w:type="dxa"/>
            <w:gridSpan w:val="2"/>
            <w:shd w:val="clear" w:color="auto" w:fill="DAE9F7" w:themeFill="text2" w:themeFillTint="1A"/>
          </w:tcPr>
          <w:p w14:paraId="1CD5CE43" w14:textId="569F757A" w:rsidR="001E3A67" w:rsidRPr="00C5511B" w:rsidRDefault="001E3A67" w:rsidP="001E3A67">
            <w:pPr>
              <w:rPr>
                <w:b/>
                <w:bCs/>
                <w:sz w:val="24"/>
                <w:szCs w:val="24"/>
              </w:rPr>
            </w:pPr>
            <w:r w:rsidRPr="00C5511B">
              <w:rPr>
                <w:b/>
                <w:bCs/>
                <w:sz w:val="24"/>
                <w:szCs w:val="24"/>
              </w:rPr>
              <w:t>Reports to:</w:t>
            </w:r>
          </w:p>
        </w:tc>
        <w:tc>
          <w:tcPr>
            <w:tcW w:w="7990" w:type="dxa"/>
            <w:gridSpan w:val="6"/>
          </w:tcPr>
          <w:p w14:paraId="51569A09" w14:textId="388A8E65" w:rsidR="001E3A67" w:rsidRPr="00C5511B" w:rsidRDefault="00BF1064" w:rsidP="001E3A67">
            <w:pPr>
              <w:rPr>
                <w:sz w:val="24"/>
                <w:szCs w:val="24"/>
              </w:rPr>
            </w:pPr>
            <w:r>
              <w:rPr>
                <w:sz w:val="24"/>
                <w:szCs w:val="24"/>
              </w:rPr>
              <w:t>Wellbeing Services Manager</w:t>
            </w:r>
          </w:p>
        </w:tc>
      </w:tr>
      <w:tr w:rsidR="001E3A67" w14:paraId="50483AD5" w14:textId="77777777" w:rsidTr="00343933">
        <w:trPr>
          <w:gridAfter w:val="1"/>
          <w:wAfter w:w="10" w:type="dxa"/>
        </w:trPr>
        <w:tc>
          <w:tcPr>
            <w:tcW w:w="1722" w:type="dxa"/>
            <w:gridSpan w:val="2"/>
            <w:shd w:val="clear" w:color="auto" w:fill="DAE9F7" w:themeFill="text2" w:themeFillTint="1A"/>
          </w:tcPr>
          <w:p w14:paraId="6F6D137B" w14:textId="1F100021" w:rsidR="001E3A67" w:rsidRPr="00C5511B" w:rsidRDefault="001E3A67" w:rsidP="001E3A67">
            <w:pPr>
              <w:rPr>
                <w:b/>
                <w:bCs/>
                <w:sz w:val="24"/>
                <w:szCs w:val="24"/>
              </w:rPr>
            </w:pPr>
            <w:r w:rsidRPr="00C5511B">
              <w:rPr>
                <w:b/>
                <w:bCs/>
                <w:sz w:val="24"/>
                <w:szCs w:val="24"/>
              </w:rPr>
              <w:t>Key Relationships</w:t>
            </w:r>
          </w:p>
        </w:tc>
        <w:tc>
          <w:tcPr>
            <w:tcW w:w="7990" w:type="dxa"/>
            <w:gridSpan w:val="6"/>
          </w:tcPr>
          <w:p w14:paraId="469153CA" w14:textId="407D4D18" w:rsidR="001E3A67" w:rsidRPr="00C5511B" w:rsidRDefault="00BF1064" w:rsidP="001E3A67">
            <w:pPr>
              <w:rPr>
                <w:sz w:val="24"/>
                <w:szCs w:val="24"/>
              </w:rPr>
            </w:pPr>
            <w:r>
              <w:rPr>
                <w:sz w:val="24"/>
                <w:szCs w:val="24"/>
              </w:rPr>
              <w:t>CEO, Wellbeing Team</w:t>
            </w:r>
          </w:p>
        </w:tc>
      </w:tr>
      <w:tr w:rsidR="001E3A67" w14:paraId="274E7825" w14:textId="77777777" w:rsidTr="00343933">
        <w:trPr>
          <w:gridAfter w:val="1"/>
          <w:wAfter w:w="10" w:type="dxa"/>
        </w:trPr>
        <w:tc>
          <w:tcPr>
            <w:tcW w:w="1722" w:type="dxa"/>
            <w:gridSpan w:val="2"/>
            <w:shd w:val="clear" w:color="auto" w:fill="DAE9F7" w:themeFill="text2" w:themeFillTint="1A"/>
          </w:tcPr>
          <w:p w14:paraId="0315D6CE" w14:textId="11345C23" w:rsidR="001E3A67" w:rsidRPr="00C5511B" w:rsidRDefault="001E3A67" w:rsidP="001E3A67">
            <w:pPr>
              <w:rPr>
                <w:b/>
                <w:bCs/>
                <w:sz w:val="24"/>
                <w:szCs w:val="24"/>
              </w:rPr>
            </w:pPr>
            <w:r w:rsidRPr="00C5511B">
              <w:rPr>
                <w:b/>
                <w:bCs/>
                <w:sz w:val="24"/>
                <w:szCs w:val="24"/>
              </w:rPr>
              <w:t>Location</w:t>
            </w:r>
          </w:p>
        </w:tc>
        <w:tc>
          <w:tcPr>
            <w:tcW w:w="3738" w:type="dxa"/>
            <w:gridSpan w:val="2"/>
          </w:tcPr>
          <w:p w14:paraId="6E02F759" w14:textId="77777777" w:rsidR="001E3A67" w:rsidRPr="00C5511B" w:rsidRDefault="001E3A67" w:rsidP="001E3A67">
            <w:pPr>
              <w:rPr>
                <w:sz w:val="24"/>
                <w:szCs w:val="24"/>
              </w:rPr>
            </w:pPr>
            <w:r w:rsidRPr="00C5511B">
              <w:rPr>
                <w:sz w:val="24"/>
                <w:szCs w:val="24"/>
              </w:rPr>
              <w:t>SKM Centre</w:t>
            </w:r>
          </w:p>
          <w:p w14:paraId="0DFE1D95" w14:textId="4B25D055" w:rsidR="001E3A67" w:rsidRPr="00C5511B" w:rsidRDefault="001E3A67" w:rsidP="001E3A67">
            <w:pPr>
              <w:rPr>
                <w:sz w:val="24"/>
                <w:szCs w:val="24"/>
              </w:rPr>
            </w:pPr>
            <w:r w:rsidRPr="00C5511B">
              <w:rPr>
                <w:sz w:val="24"/>
                <w:szCs w:val="24"/>
              </w:rPr>
              <w:t>22-26 Dover Road</w:t>
            </w:r>
          </w:p>
          <w:p w14:paraId="6AD61D8C" w14:textId="77777777" w:rsidR="001E3A67" w:rsidRPr="00C5511B" w:rsidRDefault="001E3A67" w:rsidP="001E3A67">
            <w:pPr>
              <w:rPr>
                <w:sz w:val="24"/>
                <w:szCs w:val="24"/>
              </w:rPr>
            </w:pPr>
            <w:r w:rsidRPr="00C5511B">
              <w:rPr>
                <w:sz w:val="24"/>
                <w:szCs w:val="24"/>
              </w:rPr>
              <w:t>Folkestone</w:t>
            </w:r>
          </w:p>
          <w:p w14:paraId="2030BE7B" w14:textId="77777777" w:rsidR="001E3A67" w:rsidRPr="00C5511B" w:rsidRDefault="001E3A67" w:rsidP="001E3A67">
            <w:pPr>
              <w:rPr>
                <w:sz w:val="24"/>
                <w:szCs w:val="24"/>
              </w:rPr>
            </w:pPr>
            <w:r w:rsidRPr="00C5511B">
              <w:rPr>
                <w:sz w:val="24"/>
                <w:szCs w:val="24"/>
              </w:rPr>
              <w:t>CT20 1JQ</w:t>
            </w:r>
          </w:p>
          <w:p w14:paraId="64C46D4E" w14:textId="1A31A830" w:rsidR="007B08F0" w:rsidRPr="00C5511B" w:rsidRDefault="007B08F0" w:rsidP="001E3A67">
            <w:pPr>
              <w:rPr>
                <w:sz w:val="24"/>
                <w:szCs w:val="24"/>
              </w:rPr>
            </w:pPr>
          </w:p>
        </w:tc>
        <w:tc>
          <w:tcPr>
            <w:tcW w:w="2306" w:type="dxa"/>
            <w:gridSpan w:val="2"/>
            <w:shd w:val="clear" w:color="auto" w:fill="DAE9F7" w:themeFill="text2" w:themeFillTint="1A"/>
          </w:tcPr>
          <w:p w14:paraId="528AECFB" w14:textId="520DC452" w:rsidR="001E3A67" w:rsidRPr="00C5511B" w:rsidRDefault="001E3A67" w:rsidP="001E3A67">
            <w:pPr>
              <w:rPr>
                <w:b/>
                <w:bCs/>
                <w:sz w:val="24"/>
                <w:szCs w:val="24"/>
              </w:rPr>
            </w:pPr>
            <w:r w:rsidRPr="00C5511B">
              <w:rPr>
                <w:b/>
                <w:bCs/>
                <w:sz w:val="24"/>
                <w:szCs w:val="24"/>
              </w:rPr>
              <w:t>Travel Required</w:t>
            </w:r>
          </w:p>
          <w:p w14:paraId="6C2A0E6E" w14:textId="25D03E82" w:rsidR="007B08F0" w:rsidRPr="00C5511B" w:rsidRDefault="007B08F0" w:rsidP="001E3A67">
            <w:pPr>
              <w:rPr>
                <w:b/>
                <w:bCs/>
                <w:sz w:val="24"/>
                <w:szCs w:val="24"/>
              </w:rPr>
            </w:pPr>
          </w:p>
          <w:p w14:paraId="7D9CBD19" w14:textId="77777777" w:rsidR="007B08F0" w:rsidRPr="00C5511B" w:rsidRDefault="007B08F0" w:rsidP="001E3A67">
            <w:pPr>
              <w:rPr>
                <w:b/>
                <w:bCs/>
                <w:sz w:val="24"/>
                <w:szCs w:val="24"/>
              </w:rPr>
            </w:pPr>
          </w:p>
          <w:p w14:paraId="46B62F20" w14:textId="77777777" w:rsidR="007B08F0" w:rsidRPr="00C5511B" w:rsidRDefault="007B08F0" w:rsidP="001E3A67">
            <w:pPr>
              <w:rPr>
                <w:b/>
                <w:bCs/>
                <w:sz w:val="24"/>
                <w:szCs w:val="24"/>
              </w:rPr>
            </w:pPr>
          </w:p>
          <w:p w14:paraId="5A8E8049" w14:textId="77777777" w:rsidR="0078097F" w:rsidRPr="00C5511B" w:rsidRDefault="0078097F" w:rsidP="001E3A67">
            <w:pPr>
              <w:rPr>
                <w:b/>
                <w:bCs/>
                <w:sz w:val="24"/>
                <w:szCs w:val="24"/>
              </w:rPr>
            </w:pPr>
          </w:p>
          <w:p w14:paraId="71BBB7F8" w14:textId="7522FE9B" w:rsidR="007B08F0" w:rsidRPr="00C5511B" w:rsidRDefault="007B08F0" w:rsidP="001E3A67">
            <w:pPr>
              <w:rPr>
                <w:b/>
                <w:bCs/>
                <w:sz w:val="24"/>
                <w:szCs w:val="24"/>
              </w:rPr>
            </w:pPr>
            <w:r w:rsidRPr="00C5511B">
              <w:rPr>
                <w:b/>
                <w:bCs/>
                <w:sz w:val="24"/>
                <w:szCs w:val="24"/>
              </w:rPr>
              <w:t>Position</w:t>
            </w:r>
          </w:p>
          <w:p w14:paraId="381C794C" w14:textId="7E0DE830" w:rsidR="001E3A67" w:rsidRPr="00C5511B" w:rsidRDefault="001E3A67" w:rsidP="001E3A67">
            <w:pPr>
              <w:rPr>
                <w:sz w:val="24"/>
                <w:szCs w:val="24"/>
              </w:rPr>
            </w:pPr>
          </w:p>
        </w:tc>
        <w:tc>
          <w:tcPr>
            <w:tcW w:w="1946" w:type="dxa"/>
            <w:gridSpan w:val="2"/>
          </w:tcPr>
          <w:p w14:paraId="498F1D43" w14:textId="02D68C88" w:rsidR="001E3A67" w:rsidRPr="00C5511B" w:rsidRDefault="007B08F0" w:rsidP="001E3A67">
            <w:pPr>
              <w:rPr>
                <w:sz w:val="24"/>
                <w:szCs w:val="24"/>
              </w:rPr>
            </w:pPr>
            <w:r w:rsidRPr="00C5511B">
              <w:rPr>
                <w:sz w:val="24"/>
                <w:szCs w:val="24"/>
              </w:rPr>
              <w:t xml:space="preserve">Own </w:t>
            </w:r>
            <w:r w:rsidR="00C313E1">
              <w:rPr>
                <w:sz w:val="24"/>
                <w:szCs w:val="24"/>
              </w:rPr>
              <w:t>c</w:t>
            </w:r>
            <w:r w:rsidRPr="00C5511B">
              <w:rPr>
                <w:sz w:val="24"/>
                <w:szCs w:val="24"/>
              </w:rPr>
              <w:t>ar required</w:t>
            </w:r>
            <w:r w:rsidR="00C313E1">
              <w:rPr>
                <w:sz w:val="24"/>
                <w:szCs w:val="24"/>
              </w:rPr>
              <w:t>.</w:t>
            </w:r>
            <w:r w:rsidRPr="00C5511B">
              <w:rPr>
                <w:sz w:val="24"/>
                <w:szCs w:val="24"/>
              </w:rPr>
              <w:t xml:space="preserve"> </w:t>
            </w:r>
            <w:r w:rsidR="00C44B3C">
              <w:rPr>
                <w:sz w:val="24"/>
                <w:szCs w:val="24"/>
              </w:rPr>
              <w:t xml:space="preserve">Travelling around the </w:t>
            </w:r>
            <w:r w:rsidR="00C313E1">
              <w:rPr>
                <w:sz w:val="24"/>
                <w:szCs w:val="24"/>
              </w:rPr>
              <w:t xml:space="preserve">local </w:t>
            </w:r>
            <w:r w:rsidR="00901C37">
              <w:rPr>
                <w:sz w:val="24"/>
                <w:szCs w:val="24"/>
              </w:rPr>
              <w:t xml:space="preserve">area </w:t>
            </w:r>
            <w:r w:rsidR="00901C37" w:rsidRPr="00C5511B">
              <w:rPr>
                <w:sz w:val="24"/>
                <w:szCs w:val="24"/>
              </w:rPr>
              <w:t>is</w:t>
            </w:r>
            <w:r w:rsidRPr="00C5511B">
              <w:rPr>
                <w:sz w:val="24"/>
                <w:szCs w:val="24"/>
              </w:rPr>
              <w:t xml:space="preserve"> required.</w:t>
            </w:r>
          </w:p>
          <w:p w14:paraId="6465367E" w14:textId="77777777" w:rsidR="007B08F0" w:rsidRPr="00C5511B" w:rsidRDefault="007B08F0" w:rsidP="001E3A67">
            <w:pPr>
              <w:rPr>
                <w:sz w:val="24"/>
                <w:szCs w:val="24"/>
              </w:rPr>
            </w:pPr>
          </w:p>
          <w:p w14:paraId="77DE5421" w14:textId="42475F77" w:rsidR="007B08F0" w:rsidRPr="00C5511B" w:rsidRDefault="00BF1064" w:rsidP="001E3A67">
            <w:pPr>
              <w:rPr>
                <w:sz w:val="24"/>
                <w:szCs w:val="24"/>
              </w:rPr>
            </w:pPr>
            <w:r>
              <w:rPr>
                <w:sz w:val="24"/>
                <w:szCs w:val="24"/>
              </w:rPr>
              <w:t>Fixed</w:t>
            </w:r>
            <w:r w:rsidR="002C0AF9">
              <w:rPr>
                <w:sz w:val="24"/>
                <w:szCs w:val="24"/>
              </w:rPr>
              <w:t xml:space="preserve"> Term </w:t>
            </w:r>
            <w:r>
              <w:rPr>
                <w:sz w:val="24"/>
                <w:szCs w:val="24"/>
              </w:rPr>
              <w:t xml:space="preserve"> until 31 March 2026</w:t>
            </w:r>
          </w:p>
        </w:tc>
      </w:tr>
      <w:tr w:rsidR="007B08F0" w14:paraId="7F7FDF4D" w14:textId="77777777" w:rsidTr="00343933">
        <w:trPr>
          <w:gridAfter w:val="1"/>
          <w:wAfter w:w="10" w:type="dxa"/>
        </w:trPr>
        <w:tc>
          <w:tcPr>
            <w:tcW w:w="1722" w:type="dxa"/>
            <w:gridSpan w:val="2"/>
            <w:shd w:val="clear" w:color="auto" w:fill="DAE9F7" w:themeFill="text2" w:themeFillTint="1A"/>
          </w:tcPr>
          <w:p w14:paraId="3B88C4C7" w14:textId="45F1827E" w:rsidR="007B08F0" w:rsidRPr="00C5511B" w:rsidRDefault="007B08F0" w:rsidP="001E3A67">
            <w:pPr>
              <w:rPr>
                <w:b/>
                <w:bCs/>
                <w:sz w:val="24"/>
                <w:szCs w:val="24"/>
              </w:rPr>
            </w:pPr>
            <w:r w:rsidRPr="00C5511B">
              <w:rPr>
                <w:b/>
                <w:bCs/>
                <w:sz w:val="24"/>
                <w:szCs w:val="24"/>
              </w:rPr>
              <w:t xml:space="preserve">Salary Range from </w:t>
            </w:r>
          </w:p>
        </w:tc>
        <w:tc>
          <w:tcPr>
            <w:tcW w:w="3738" w:type="dxa"/>
            <w:gridSpan w:val="2"/>
          </w:tcPr>
          <w:p w14:paraId="08F1E142" w14:textId="2AE2FD42" w:rsidR="007B08F0" w:rsidRPr="00C5511B" w:rsidRDefault="007B08F0" w:rsidP="001E3A67">
            <w:pPr>
              <w:rPr>
                <w:sz w:val="24"/>
                <w:szCs w:val="24"/>
              </w:rPr>
            </w:pPr>
            <w:r w:rsidRPr="00C5511B">
              <w:rPr>
                <w:sz w:val="24"/>
                <w:szCs w:val="24"/>
              </w:rPr>
              <w:t>£</w:t>
            </w:r>
            <w:r w:rsidR="00747FA3">
              <w:rPr>
                <w:sz w:val="24"/>
                <w:szCs w:val="24"/>
              </w:rPr>
              <w:t>22</w:t>
            </w:r>
            <w:r w:rsidR="00601DF2">
              <w:rPr>
                <w:sz w:val="24"/>
                <w:szCs w:val="24"/>
              </w:rPr>
              <w:t>,357</w:t>
            </w:r>
            <w:r w:rsidR="00B4004D">
              <w:rPr>
                <w:sz w:val="24"/>
                <w:szCs w:val="24"/>
              </w:rPr>
              <w:t xml:space="preserve"> </w:t>
            </w:r>
            <w:r w:rsidRPr="00C5511B">
              <w:rPr>
                <w:sz w:val="24"/>
                <w:szCs w:val="24"/>
              </w:rPr>
              <w:t>per annum</w:t>
            </w:r>
            <w:r w:rsidR="0078097F" w:rsidRPr="00C5511B">
              <w:rPr>
                <w:sz w:val="24"/>
                <w:szCs w:val="24"/>
              </w:rPr>
              <w:t xml:space="preserve"> pro rata</w:t>
            </w:r>
            <w:r w:rsidRPr="00C5511B">
              <w:rPr>
                <w:sz w:val="24"/>
                <w:szCs w:val="24"/>
              </w:rPr>
              <w:t xml:space="preserve"> depending on skills and experience</w:t>
            </w:r>
          </w:p>
        </w:tc>
        <w:tc>
          <w:tcPr>
            <w:tcW w:w="2306" w:type="dxa"/>
            <w:gridSpan w:val="2"/>
            <w:shd w:val="clear" w:color="auto" w:fill="DAE9F7" w:themeFill="text2" w:themeFillTint="1A"/>
          </w:tcPr>
          <w:p w14:paraId="425B6815" w14:textId="0F7427ED" w:rsidR="007B08F0" w:rsidRPr="00C5511B" w:rsidRDefault="007B08F0" w:rsidP="001E3A67">
            <w:pPr>
              <w:rPr>
                <w:b/>
                <w:bCs/>
                <w:sz w:val="24"/>
                <w:szCs w:val="24"/>
              </w:rPr>
            </w:pPr>
            <w:r w:rsidRPr="00C5511B">
              <w:rPr>
                <w:b/>
                <w:bCs/>
                <w:sz w:val="24"/>
                <w:szCs w:val="24"/>
              </w:rPr>
              <w:t>Hours of Work</w:t>
            </w:r>
          </w:p>
        </w:tc>
        <w:tc>
          <w:tcPr>
            <w:tcW w:w="1946" w:type="dxa"/>
            <w:gridSpan w:val="2"/>
          </w:tcPr>
          <w:p w14:paraId="47B4D5EE" w14:textId="0856C645" w:rsidR="007B08F0" w:rsidRPr="00C5511B" w:rsidRDefault="00BF1064" w:rsidP="001E3A67">
            <w:pPr>
              <w:rPr>
                <w:sz w:val="24"/>
                <w:szCs w:val="24"/>
              </w:rPr>
            </w:pPr>
            <w:r>
              <w:rPr>
                <w:sz w:val="24"/>
                <w:szCs w:val="24"/>
              </w:rPr>
              <w:t>7</w:t>
            </w:r>
            <w:r w:rsidR="007B08F0" w:rsidRPr="00C5511B">
              <w:rPr>
                <w:sz w:val="24"/>
                <w:szCs w:val="24"/>
              </w:rPr>
              <w:t xml:space="preserve"> hours per week</w:t>
            </w:r>
          </w:p>
        </w:tc>
      </w:tr>
      <w:tr w:rsidR="007B08F0" w14:paraId="224E77AA" w14:textId="77777777" w:rsidTr="00343933">
        <w:trPr>
          <w:gridAfter w:val="1"/>
          <w:wAfter w:w="10" w:type="dxa"/>
        </w:trPr>
        <w:tc>
          <w:tcPr>
            <w:tcW w:w="1722" w:type="dxa"/>
            <w:gridSpan w:val="2"/>
            <w:shd w:val="clear" w:color="auto" w:fill="DAE9F7" w:themeFill="text2" w:themeFillTint="1A"/>
          </w:tcPr>
          <w:p w14:paraId="5C2329B0" w14:textId="29B46CEC" w:rsidR="007B08F0" w:rsidRPr="00C5511B" w:rsidRDefault="007B08F0" w:rsidP="001E3A67">
            <w:pPr>
              <w:rPr>
                <w:b/>
                <w:bCs/>
                <w:sz w:val="24"/>
                <w:szCs w:val="24"/>
              </w:rPr>
            </w:pPr>
            <w:r w:rsidRPr="00C5511B">
              <w:rPr>
                <w:b/>
                <w:bCs/>
                <w:sz w:val="24"/>
                <w:szCs w:val="24"/>
              </w:rPr>
              <w:t>Holidays</w:t>
            </w:r>
          </w:p>
        </w:tc>
        <w:tc>
          <w:tcPr>
            <w:tcW w:w="3738" w:type="dxa"/>
            <w:gridSpan w:val="2"/>
          </w:tcPr>
          <w:p w14:paraId="4C032E5C" w14:textId="2D09D68A" w:rsidR="007B08F0" w:rsidRPr="00C5511B" w:rsidRDefault="007B08F0" w:rsidP="001E3A67">
            <w:pPr>
              <w:rPr>
                <w:sz w:val="24"/>
                <w:szCs w:val="24"/>
              </w:rPr>
            </w:pPr>
            <w:r w:rsidRPr="00C5511B">
              <w:rPr>
                <w:sz w:val="24"/>
                <w:szCs w:val="24"/>
              </w:rPr>
              <w:t>28 days per annum pro rata which includes statutory bank holidays</w:t>
            </w:r>
          </w:p>
        </w:tc>
        <w:tc>
          <w:tcPr>
            <w:tcW w:w="2306" w:type="dxa"/>
            <w:gridSpan w:val="2"/>
            <w:shd w:val="clear" w:color="auto" w:fill="FFFFFF" w:themeFill="background1"/>
          </w:tcPr>
          <w:p w14:paraId="31166F11" w14:textId="77777777" w:rsidR="007B08F0" w:rsidRPr="00C5511B" w:rsidRDefault="007B08F0" w:rsidP="001E3A67">
            <w:pPr>
              <w:rPr>
                <w:b/>
                <w:bCs/>
                <w:sz w:val="24"/>
                <w:szCs w:val="24"/>
              </w:rPr>
            </w:pPr>
          </w:p>
        </w:tc>
        <w:tc>
          <w:tcPr>
            <w:tcW w:w="1946" w:type="dxa"/>
            <w:gridSpan w:val="2"/>
          </w:tcPr>
          <w:p w14:paraId="44AFAB61" w14:textId="77777777" w:rsidR="007B08F0" w:rsidRPr="00C5511B" w:rsidRDefault="007B08F0" w:rsidP="001E3A67">
            <w:pPr>
              <w:rPr>
                <w:sz w:val="24"/>
                <w:szCs w:val="24"/>
              </w:rPr>
            </w:pPr>
          </w:p>
        </w:tc>
      </w:tr>
      <w:tr w:rsidR="0078097F" w:rsidRPr="00C5511B" w14:paraId="678C1289" w14:textId="77777777" w:rsidTr="00343933">
        <w:trPr>
          <w:gridAfter w:val="1"/>
          <w:wAfter w:w="10" w:type="dxa"/>
        </w:trPr>
        <w:tc>
          <w:tcPr>
            <w:tcW w:w="9712" w:type="dxa"/>
            <w:gridSpan w:val="8"/>
            <w:shd w:val="clear" w:color="auto" w:fill="DAE9F7" w:themeFill="text2" w:themeFillTint="1A"/>
          </w:tcPr>
          <w:p w14:paraId="4A6032DD" w14:textId="21F9A622" w:rsidR="0078097F" w:rsidRPr="00C5511B" w:rsidRDefault="00C5511B" w:rsidP="001E3A67">
            <w:pPr>
              <w:rPr>
                <w:b/>
                <w:bCs/>
                <w:sz w:val="24"/>
                <w:szCs w:val="24"/>
              </w:rPr>
            </w:pPr>
            <w:r w:rsidRPr="00C5511B">
              <w:rPr>
                <w:b/>
                <w:bCs/>
                <w:sz w:val="24"/>
                <w:szCs w:val="24"/>
              </w:rPr>
              <w:t>OVERVIEW AND JOB PURPOSE</w:t>
            </w:r>
          </w:p>
        </w:tc>
      </w:tr>
      <w:tr w:rsidR="0078097F" w:rsidRPr="00C5511B" w14:paraId="5D6FFA0D" w14:textId="77777777" w:rsidTr="00645160">
        <w:trPr>
          <w:gridAfter w:val="1"/>
          <w:wAfter w:w="10" w:type="dxa"/>
          <w:trHeight w:val="841"/>
        </w:trPr>
        <w:tc>
          <w:tcPr>
            <w:tcW w:w="9712" w:type="dxa"/>
            <w:gridSpan w:val="8"/>
            <w:shd w:val="clear" w:color="auto" w:fill="FFFFFF" w:themeFill="background1"/>
          </w:tcPr>
          <w:p w14:paraId="2B57DF96" w14:textId="55137C55" w:rsidR="00645160" w:rsidRPr="00645160" w:rsidRDefault="00645160" w:rsidP="00645160">
            <w:pPr>
              <w:spacing w:after="150"/>
              <w:textAlignment w:val="baseline"/>
              <w:rPr>
                <w:rFonts w:eastAsia="Times New Roman" w:cs="Times New Roman"/>
                <w:color w:val="404041"/>
                <w:kern w:val="0"/>
                <w:sz w:val="24"/>
                <w:szCs w:val="24"/>
                <w:lang w:eastAsia="en-GB"/>
                <w14:ligatures w14:val="none"/>
              </w:rPr>
            </w:pPr>
            <w:r w:rsidRPr="00645160">
              <w:rPr>
                <w:rFonts w:eastAsia="Times New Roman" w:cs="Times New Roman"/>
                <w:color w:val="404041"/>
                <w:kern w:val="0"/>
                <w:sz w:val="24"/>
                <w:szCs w:val="24"/>
                <w:lang w:eastAsia="en-GB"/>
                <w14:ligatures w14:val="none"/>
              </w:rPr>
              <w:t>We are looking for a part-time Peer Support Worker to provide recovery-orientated one to one and group-based peer support to people with common and long-term mental health problems. The successful candidate will work with clients to improve their confidence and resilience, reduce social isolation and help them integrate further into the local community, whilst also providing general support for the day-to-day self-management of their client’s mental health.</w:t>
            </w:r>
          </w:p>
          <w:p w14:paraId="6529535C" w14:textId="77777777" w:rsidR="00645160" w:rsidRPr="00645160" w:rsidRDefault="00645160" w:rsidP="00645160">
            <w:pPr>
              <w:spacing w:after="150"/>
              <w:textAlignment w:val="baseline"/>
              <w:rPr>
                <w:rFonts w:eastAsia="Times New Roman" w:cs="Times New Roman"/>
                <w:color w:val="404041"/>
                <w:kern w:val="0"/>
                <w:sz w:val="24"/>
                <w:szCs w:val="24"/>
                <w:lang w:eastAsia="en-GB"/>
                <w14:ligatures w14:val="none"/>
              </w:rPr>
            </w:pPr>
            <w:r w:rsidRPr="00645160">
              <w:rPr>
                <w:rFonts w:eastAsia="Times New Roman" w:cs="Times New Roman"/>
                <w:color w:val="404041"/>
                <w:kern w:val="0"/>
                <w:sz w:val="24"/>
                <w:szCs w:val="24"/>
                <w:lang w:eastAsia="en-GB"/>
                <w14:ligatures w14:val="none"/>
              </w:rPr>
              <w:t>You will use your own mental health lived experience to build good rapport with your clients and ensure your approach is meaningful. You will need to be organised, resilient, flexible, and empathetic in supporting clients to achieve their goals. The role will include:</w:t>
            </w:r>
          </w:p>
          <w:p w14:paraId="7D6FD067" w14:textId="7FD2D405" w:rsidR="00645160" w:rsidRPr="00645160" w:rsidRDefault="00645160" w:rsidP="00645160">
            <w:pPr>
              <w:numPr>
                <w:ilvl w:val="0"/>
                <w:numId w:val="27"/>
              </w:numPr>
              <w:textAlignment w:val="baseline"/>
              <w:rPr>
                <w:rFonts w:eastAsia="Times New Roman" w:cs="Times New Roman"/>
                <w:color w:val="404041"/>
                <w:kern w:val="0"/>
                <w:sz w:val="24"/>
                <w:szCs w:val="24"/>
                <w:lang w:eastAsia="en-GB"/>
                <w14:ligatures w14:val="none"/>
              </w:rPr>
            </w:pPr>
            <w:r w:rsidRPr="00645160">
              <w:rPr>
                <w:rFonts w:eastAsia="Times New Roman" w:cs="Times New Roman"/>
                <w:color w:val="404041"/>
                <w:kern w:val="0"/>
                <w:sz w:val="24"/>
                <w:szCs w:val="24"/>
                <w:lang w:eastAsia="en-GB"/>
                <w14:ligatures w14:val="none"/>
              </w:rPr>
              <w:t>Providing one to one and group-based recovery-orientated peer support for mental health</w:t>
            </w:r>
          </w:p>
          <w:p w14:paraId="459AF368" w14:textId="61D942D9" w:rsidR="00645160" w:rsidRPr="00645160" w:rsidRDefault="00645160" w:rsidP="00645160">
            <w:pPr>
              <w:numPr>
                <w:ilvl w:val="0"/>
                <w:numId w:val="27"/>
              </w:numPr>
              <w:textAlignment w:val="baseline"/>
              <w:rPr>
                <w:rFonts w:eastAsia="Times New Roman" w:cs="Times New Roman"/>
                <w:color w:val="404041"/>
                <w:kern w:val="0"/>
                <w:sz w:val="24"/>
                <w:szCs w:val="24"/>
                <w:lang w:eastAsia="en-GB"/>
                <w14:ligatures w14:val="none"/>
              </w:rPr>
            </w:pPr>
            <w:r w:rsidRPr="00645160">
              <w:rPr>
                <w:rFonts w:eastAsia="Times New Roman" w:cs="Times New Roman"/>
                <w:color w:val="404041"/>
                <w:kern w:val="0"/>
                <w:sz w:val="24"/>
                <w:szCs w:val="24"/>
                <w:lang w:eastAsia="en-GB"/>
                <w14:ligatures w14:val="none"/>
              </w:rPr>
              <w:t>Empowering and supporting clients to access and navigate healthcare, wellbeing, and community services.</w:t>
            </w:r>
          </w:p>
          <w:p w14:paraId="6478BD83" w14:textId="519E166A" w:rsidR="00645160" w:rsidRPr="00645160" w:rsidRDefault="00645160" w:rsidP="00645160">
            <w:pPr>
              <w:numPr>
                <w:ilvl w:val="0"/>
                <w:numId w:val="27"/>
              </w:numPr>
              <w:textAlignment w:val="baseline"/>
              <w:rPr>
                <w:rFonts w:eastAsia="Times New Roman" w:cs="Times New Roman"/>
                <w:color w:val="404041"/>
                <w:kern w:val="0"/>
                <w:sz w:val="24"/>
                <w:szCs w:val="24"/>
                <w:lang w:eastAsia="en-GB"/>
                <w14:ligatures w14:val="none"/>
              </w:rPr>
            </w:pPr>
            <w:r w:rsidRPr="00645160">
              <w:rPr>
                <w:rFonts w:eastAsia="Times New Roman" w:cs="Times New Roman"/>
                <w:color w:val="404041"/>
                <w:kern w:val="0"/>
                <w:sz w:val="24"/>
                <w:szCs w:val="24"/>
                <w:lang w:eastAsia="en-GB"/>
                <w14:ligatures w14:val="none"/>
              </w:rPr>
              <w:t>Working with others to plan and develop content and resources for recovery-based workshops and peer support groups.</w:t>
            </w:r>
          </w:p>
          <w:p w14:paraId="070B378A" w14:textId="77777777" w:rsidR="00645160" w:rsidRPr="00645160" w:rsidRDefault="00645160" w:rsidP="00645160">
            <w:pPr>
              <w:numPr>
                <w:ilvl w:val="0"/>
                <w:numId w:val="27"/>
              </w:numPr>
              <w:textAlignment w:val="baseline"/>
              <w:rPr>
                <w:rFonts w:eastAsia="Times New Roman" w:cs="Times New Roman"/>
                <w:color w:val="404041"/>
                <w:kern w:val="0"/>
                <w:sz w:val="24"/>
                <w:szCs w:val="24"/>
                <w:lang w:eastAsia="en-GB"/>
                <w14:ligatures w14:val="none"/>
              </w:rPr>
            </w:pPr>
            <w:r w:rsidRPr="00645160">
              <w:rPr>
                <w:rFonts w:eastAsia="Times New Roman" w:cs="Times New Roman"/>
                <w:color w:val="404041"/>
                <w:kern w:val="0"/>
                <w:sz w:val="24"/>
                <w:szCs w:val="24"/>
                <w:lang w:eastAsia="en-GB"/>
                <w14:ligatures w14:val="none"/>
              </w:rPr>
              <w:t>Working with the Peer Support Coordinators to induct, train and support Peer Support Volunteers</w:t>
            </w:r>
          </w:p>
          <w:p w14:paraId="545E60A7" w14:textId="77777777" w:rsidR="00645160" w:rsidRPr="00645160" w:rsidRDefault="00645160" w:rsidP="00645160">
            <w:pPr>
              <w:numPr>
                <w:ilvl w:val="0"/>
                <w:numId w:val="27"/>
              </w:numPr>
              <w:textAlignment w:val="baseline"/>
              <w:rPr>
                <w:rFonts w:eastAsia="Times New Roman" w:cs="Times New Roman"/>
                <w:color w:val="404041"/>
                <w:kern w:val="0"/>
                <w:sz w:val="24"/>
                <w:szCs w:val="24"/>
                <w:lang w:eastAsia="en-GB"/>
                <w14:ligatures w14:val="none"/>
              </w:rPr>
            </w:pPr>
            <w:r w:rsidRPr="00645160">
              <w:rPr>
                <w:rFonts w:eastAsia="Times New Roman" w:cs="Times New Roman"/>
                <w:color w:val="404041"/>
                <w:kern w:val="0"/>
                <w:sz w:val="24"/>
                <w:szCs w:val="24"/>
                <w:lang w:eastAsia="en-GB"/>
                <w14:ligatures w14:val="none"/>
              </w:rPr>
              <w:t>Promoting understanding of the principles and practice of peer support</w:t>
            </w:r>
          </w:p>
          <w:p w14:paraId="43AED75C" w14:textId="1A84E407" w:rsidR="00645160" w:rsidRPr="00645160" w:rsidRDefault="00645160" w:rsidP="00645160">
            <w:pPr>
              <w:numPr>
                <w:ilvl w:val="0"/>
                <w:numId w:val="27"/>
              </w:numPr>
              <w:textAlignment w:val="baseline"/>
              <w:rPr>
                <w:rFonts w:eastAsia="Times New Roman" w:cs="Times New Roman"/>
                <w:color w:val="404041"/>
                <w:kern w:val="0"/>
                <w:sz w:val="24"/>
                <w:szCs w:val="24"/>
                <w:lang w:eastAsia="en-GB"/>
                <w14:ligatures w14:val="none"/>
              </w:rPr>
            </w:pPr>
            <w:r w:rsidRPr="00645160">
              <w:rPr>
                <w:rFonts w:eastAsia="Times New Roman" w:cs="Times New Roman"/>
                <w:color w:val="404041"/>
                <w:kern w:val="0"/>
                <w:sz w:val="24"/>
                <w:szCs w:val="24"/>
                <w:lang w:eastAsia="en-GB"/>
                <w14:ligatures w14:val="none"/>
              </w:rPr>
              <w:t>Working collaboratively with hub staff, partners &amp; stakeholders across the South Kent Mind boundary</w:t>
            </w:r>
          </w:p>
          <w:p w14:paraId="37875260" w14:textId="514875D4" w:rsidR="0096020A" w:rsidRPr="00C5511B" w:rsidRDefault="0096020A" w:rsidP="00645160">
            <w:pPr>
              <w:rPr>
                <w:sz w:val="24"/>
                <w:szCs w:val="24"/>
              </w:rPr>
            </w:pPr>
          </w:p>
        </w:tc>
      </w:tr>
      <w:tr w:rsidR="00F704AC" w:rsidRPr="00C5511B" w14:paraId="716BE247" w14:textId="77777777" w:rsidTr="00343933">
        <w:trPr>
          <w:gridAfter w:val="1"/>
          <w:wAfter w:w="10" w:type="dxa"/>
        </w:trPr>
        <w:tc>
          <w:tcPr>
            <w:tcW w:w="9712" w:type="dxa"/>
            <w:gridSpan w:val="8"/>
            <w:shd w:val="clear" w:color="auto" w:fill="DAE9F7" w:themeFill="text2" w:themeFillTint="1A"/>
          </w:tcPr>
          <w:p w14:paraId="6488DBFA" w14:textId="6F086123" w:rsidR="00F704AC" w:rsidRPr="00C5511B" w:rsidRDefault="00C5511B" w:rsidP="001E3A67">
            <w:pPr>
              <w:rPr>
                <w:b/>
                <w:bCs/>
                <w:sz w:val="24"/>
                <w:szCs w:val="24"/>
              </w:rPr>
            </w:pPr>
            <w:bookmarkStart w:id="1" w:name="_Hlk171680280"/>
            <w:bookmarkEnd w:id="0"/>
            <w:r w:rsidRPr="00C5511B">
              <w:rPr>
                <w:b/>
                <w:bCs/>
                <w:sz w:val="24"/>
                <w:szCs w:val="24"/>
              </w:rPr>
              <w:t>JOB DESCRIPTION</w:t>
            </w:r>
          </w:p>
        </w:tc>
      </w:tr>
      <w:tr w:rsidR="00F704AC" w:rsidRPr="00C5511B" w14:paraId="639C1B78" w14:textId="77777777" w:rsidTr="00343933">
        <w:trPr>
          <w:gridAfter w:val="1"/>
          <w:wAfter w:w="10" w:type="dxa"/>
        </w:trPr>
        <w:tc>
          <w:tcPr>
            <w:tcW w:w="9712" w:type="dxa"/>
            <w:gridSpan w:val="8"/>
            <w:shd w:val="clear" w:color="auto" w:fill="FFFFFF" w:themeFill="background1"/>
          </w:tcPr>
          <w:p w14:paraId="7067233F" w14:textId="53BF46DA" w:rsidR="00645160" w:rsidRPr="006E1F9D" w:rsidRDefault="00645160" w:rsidP="00645160">
            <w:pPr>
              <w:pStyle w:val="ListParagraph"/>
              <w:numPr>
                <w:ilvl w:val="0"/>
                <w:numId w:val="28"/>
              </w:numPr>
              <w:rPr>
                <w:color w:val="000000"/>
                <w:sz w:val="24"/>
                <w:szCs w:val="24"/>
              </w:rPr>
            </w:pPr>
            <w:r w:rsidRPr="006E1F9D">
              <w:rPr>
                <w:color w:val="000000"/>
                <w:sz w:val="24"/>
                <w:szCs w:val="24"/>
              </w:rPr>
              <w:t xml:space="preserve">Provide person-centred support to clients, aligned with their recovery goals and ambitions, drawing from your own lived experiences and a variety of coping strategies and self-management </w:t>
            </w:r>
            <w:r w:rsidR="006E1F9D" w:rsidRPr="006E1F9D">
              <w:rPr>
                <w:color w:val="000000"/>
                <w:sz w:val="24"/>
                <w:szCs w:val="24"/>
              </w:rPr>
              <w:t>techniques.</w:t>
            </w:r>
          </w:p>
          <w:p w14:paraId="76443B1B" w14:textId="6052F789" w:rsidR="00645160" w:rsidRPr="006E1F9D" w:rsidRDefault="00645160" w:rsidP="00645160">
            <w:pPr>
              <w:pStyle w:val="ListParagraph"/>
              <w:numPr>
                <w:ilvl w:val="0"/>
                <w:numId w:val="28"/>
              </w:numPr>
              <w:rPr>
                <w:color w:val="000000"/>
                <w:sz w:val="24"/>
                <w:szCs w:val="24"/>
              </w:rPr>
            </w:pPr>
            <w:r w:rsidRPr="006E1F9D">
              <w:rPr>
                <w:color w:val="000000"/>
                <w:sz w:val="24"/>
                <w:szCs w:val="24"/>
              </w:rPr>
              <w:lastRenderedPageBreak/>
              <w:t xml:space="preserve">Delivery 1:1 client support and group sessions in various community and wider healthcare settings within the </w:t>
            </w:r>
            <w:r w:rsidR="006E1F9D" w:rsidRPr="006E1F9D">
              <w:rPr>
                <w:color w:val="000000"/>
                <w:sz w:val="24"/>
                <w:szCs w:val="24"/>
              </w:rPr>
              <w:t xml:space="preserve">South Kent Mind area </w:t>
            </w:r>
            <w:r w:rsidRPr="006E1F9D">
              <w:rPr>
                <w:color w:val="000000"/>
                <w:sz w:val="24"/>
                <w:szCs w:val="24"/>
              </w:rPr>
              <w:t>as needed.</w:t>
            </w:r>
          </w:p>
          <w:p w14:paraId="3C6BD12B" w14:textId="454E52D4" w:rsidR="00645160" w:rsidRPr="006E1F9D" w:rsidRDefault="00645160" w:rsidP="00645160">
            <w:pPr>
              <w:pStyle w:val="ListParagraph"/>
              <w:numPr>
                <w:ilvl w:val="0"/>
                <w:numId w:val="28"/>
              </w:numPr>
              <w:rPr>
                <w:color w:val="000000"/>
                <w:sz w:val="24"/>
                <w:szCs w:val="24"/>
              </w:rPr>
            </w:pPr>
            <w:r w:rsidRPr="006E1F9D">
              <w:rPr>
                <w:color w:val="000000"/>
                <w:sz w:val="24"/>
                <w:szCs w:val="24"/>
              </w:rPr>
              <w:t>Empower and assist clients in accessing and navigating healthcare, wellbeing, and community services.</w:t>
            </w:r>
          </w:p>
          <w:p w14:paraId="0213AB70" w14:textId="18E40B02" w:rsidR="00645160" w:rsidRPr="006E1F9D" w:rsidRDefault="00645160" w:rsidP="00645160">
            <w:pPr>
              <w:pStyle w:val="ListParagraph"/>
              <w:numPr>
                <w:ilvl w:val="0"/>
                <w:numId w:val="28"/>
              </w:numPr>
              <w:rPr>
                <w:color w:val="000000"/>
                <w:sz w:val="24"/>
                <w:szCs w:val="24"/>
              </w:rPr>
            </w:pPr>
            <w:r w:rsidRPr="006E1F9D">
              <w:rPr>
                <w:color w:val="000000"/>
                <w:sz w:val="24"/>
                <w:szCs w:val="24"/>
              </w:rPr>
              <w:t>Contribute to the planning and development of recovery-oriented workshops and peer support groups</w:t>
            </w:r>
            <w:r w:rsidR="006E1F9D" w:rsidRPr="006E1F9D">
              <w:rPr>
                <w:color w:val="000000"/>
                <w:sz w:val="24"/>
                <w:szCs w:val="24"/>
              </w:rPr>
              <w:t>.</w:t>
            </w:r>
          </w:p>
          <w:p w14:paraId="02044B9C" w14:textId="4817770D" w:rsidR="00645160" w:rsidRPr="006E1F9D" w:rsidRDefault="006E1F9D" w:rsidP="00645160">
            <w:pPr>
              <w:pStyle w:val="ListParagraph"/>
              <w:numPr>
                <w:ilvl w:val="0"/>
                <w:numId w:val="28"/>
              </w:numPr>
              <w:rPr>
                <w:color w:val="000000"/>
                <w:sz w:val="24"/>
                <w:szCs w:val="24"/>
              </w:rPr>
            </w:pPr>
            <w:r w:rsidRPr="006E1F9D">
              <w:rPr>
                <w:color w:val="000000"/>
                <w:sz w:val="24"/>
                <w:szCs w:val="24"/>
              </w:rPr>
              <w:t xml:space="preserve">Work with the Peer Co-Ordinator to </w:t>
            </w:r>
            <w:r w:rsidR="00645160" w:rsidRPr="006E1F9D">
              <w:rPr>
                <w:color w:val="000000"/>
                <w:sz w:val="24"/>
                <w:szCs w:val="24"/>
              </w:rPr>
              <w:t>manage the internal referral process for peer support, including handling the referral inbox, working closely with other hub staff who refer clients, and assessing client need</w:t>
            </w:r>
            <w:r w:rsidRPr="006E1F9D">
              <w:rPr>
                <w:color w:val="000000"/>
                <w:sz w:val="24"/>
                <w:szCs w:val="24"/>
              </w:rPr>
              <w:t>.</w:t>
            </w:r>
          </w:p>
          <w:p w14:paraId="3070E14E" w14:textId="14FC0371" w:rsidR="0096020A" w:rsidRPr="006E1F9D" w:rsidRDefault="00645160" w:rsidP="00645160">
            <w:pPr>
              <w:pStyle w:val="ListParagraph"/>
              <w:numPr>
                <w:ilvl w:val="0"/>
                <w:numId w:val="28"/>
              </w:numPr>
              <w:rPr>
                <w:sz w:val="24"/>
                <w:szCs w:val="24"/>
              </w:rPr>
            </w:pPr>
            <w:r w:rsidRPr="006E1F9D">
              <w:rPr>
                <w:color w:val="000000"/>
                <w:sz w:val="24"/>
                <w:szCs w:val="24"/>
              </w:rPr>
              <w:t xml:space="preserve">Identify risk and safeguarding issues, follow safeguarding procedures, and act upon recommendations by the </w:t>
            </w:r>
            <w:r w:rsidR="006E1F9D" w:rsidRPr="006E1F9D">
              <w:rPr>
                <w:color w:val="000000"/>
                <w:sz w:val="24"/>
                <w:szCs w:val="24"/>
              </w:rPr>
              <w:t>Wellbeing Services Manager</w:t>
            </w:r>
            <w:r w:rsidRPr="006E1F9D">
              <w:rPr>
                <w:color w:val="000000"/>
                <w:sz w:val="24"/>
                <w:szCs w:val="24"/>
              </w:rPr>
              <w:t xml:space="preserve"> and</w:t>
            </w:r>
            <w:r w:rsidR="006E1F9D" w:rsidRPr="006E1F9D">
              <w:rPr>
                <w:color w:val="000000"/>
                <w:sz w:val="24"/>
                <w:szCs w:val="24"/>
              </w:rPr>
              <w:t xml:space="preserve"> /or </w:t>
            </w:r>
            <w:r w:rsidRPr="006E1F9D">
              <w:rPr>
                <w:color w:val="000000"/>
                <w:sz w:val="24"/>
                <w:szCs w:val="24"/>
              </w:rPr>
              <w:t xml:space="preserve">Safeguarding </w:t>
            </w:r>
            <w:r w:rsidR="006E1F9D" w:rsidRPr="006E1F9D">
              <w:rPr>
                <w:color w:val="000000"/>
                <w:sz w:val="24"/>
                <w:szCs w:val="24"/>
              </w:rPr>
              <w:t>lead.</w:t>
            </w:r>
          </w:p>
          <w:p w14:paraId="03247DC4" w14:textId="38636ADC" w:rsidR="006E1F9D" w:rsidRPr="006E1F9D" w:rsidRDefault="006E1F9D" w:rsidP="00645160">
            <w:pPr>
              <w:pStyle w:val="ListParagraph"/>
              <w:numPr>
                <w:ilvl w:val="0"/>
                <w:numId w:val="28"/>
              </w:numPr>
              <w:rPr>
                <w:sz w:val="24"/>
                <w:szCs w:val="24"/>
              </w:rPr>
            </w:pPr>
            <w:r w:rsidRPr="006E1F9D">
              <w:rPr>
                <w:color w:val="000000"/>
                <w:sz w:val="24"/>
                <w:szCs w:val="24"/>
              </w:rPr>
              <w:t>Advocate for the principles and practices of Peer Support within South Kent Mind.</w:t>
            </w:r>
          </w:p>
          <w:p w14:paraId="07C93257" w14:textId="1C39E722" w:rsidR="006E1F9D" w:rsidRPr="006E1F9D" w:rsidRDefault="006E1F9D" w:rsidP="00645160">
            <w:pPr>
              <w:pStyle w:val="ListParagraph"/>
              <w:numPr>
                <w:ilvl w:val="0"/>
                <w:numId w:val="28"/>
              </w:numPr>
              <w:rPr>
                <w:sz w:val="24"/>
                <w:szCs w:val="24"/>
              </w:rPr>
            </w:pPr>
            <w:r w:rsidRPr="006E1F9D">
              <w:rPr>
                <w:color w:val="000000"/>
                <w:sz w:val="24"/>
                <w:szCs w:val="24"/>
              </w:rPr>
              <w:t>Assist in the recruitment, training, and supervision of Peer Support Volunteers under the guidance of the Peer Support Coordinator, ensuring our volunteers are supported and their contributions are valued and aligned with our co-production ethos.</w:t>
            </w:r>
          </w:p>
          <w:p w14:paraId="430689C1" w14:textId="5ADDCF2A" w:rsidR="006E1F9D" w:rsidRPr="006E1F9D" w:rsidRDefault="006E1F9D" w:rsidP="00645160">
            <w:pPr>
              <w:pStyle w:val="ListParagraph"/>
              <w:numPr>
                <w:ilvl w:val="0"/>
                <w:numId w:val="28"/>
              </w:numPr>
              <w:rPr>
                <w:sz w:val="24"/>
                <w:szCs w:val="24"/>
              </w:rPr>
            </w:pPr>
            <w:r w:rsidRPr="006E1F9D">
              <w:rPr>
                <w:color w:val="000000"/>
                <w:sz w:val="24"/>
                <w:szCs w:val="24"/>
              </w:rPr>
              <w:t>Contribute to ongoing service monitoring, reporting, and development, including the use of outcome measurement tools.</w:t>
            </w:r>
          </w:p>
          <w:p w14:paraId="79AD1E7B" w14:textId="072E4A9F" w:rsidR="006E1F9D" w:rsidRPr="006E1F9D" w:rsidRDefault="006E1F9D" w:rsidP="00645160">
            <w:pPr>
              <w:pStyle w:val="ListParagraph"/>
              <w:numPr>
                <w:ilvl w:val="0"/>
                <w:numId w:val="28"/>
              </w:numPr>
              <w:rPr>
                <w:sz w:val="24"/>
                <w:szCs w:val="24"/>
              </w:rPr>
            </w:pPr>
            <w:r w:rsidRPr="006E1F9D">
              <w:rPr>
                <w:color w:val="000000"/>
                <w:sz w:val="24"/>
                <w:szCs w:val="24"/>
              </w:rPr>
              <w:t>Maintain accurate records using the data systems.</w:t>
            </w:r>
          </w:p>
          <w:p w14:paraId="58056FBA" w14:textId="33B87D34" w:rsidR="006E1F9D" w:rsidRPr="006E1F9D" w:rsidRDefault="006E1F9D" w:rsidP="00645160">
            <w:pPr>
              <w:pStyle w:val="ListParagraph"/>
              <w:numPr>
                <w:ilvl w:val="0"/>
                <w:numId w:val="28"/>
              </w:numPr>
              <w:rPr>
                <w:sz w:val="24"/>
                <w:szCs w:val="24"/>
              </w:rPr>
            </w:pPr>
            <w:r w:rsidRPr="006E1F9D">
              <w:rPr>
                <w:color w:val="000000"/>
                <w:sz w:val="24"/>
                <w:szCs w:val="24"/>
              </w:rPr>
              <w:t>Be flexible on occasion to support some group delivery outside of core office hours</w:t>
            </w:r>
          </w:p>
        </w:tc>
      </w:tr>
      <w:tr w:rsidR="00C5511B" w:rsidRPr="00C5511B" w14:paraId="259FED6D" w14:textId="77777777" w:rsidTr="00343933">
        <w:trPr>
          <w:gridAfter w:val="1"/>
          <w:wAfter w:w="10" w:type="dxa"/>
          <w:trHeight w:val="431"/>
        </w:trPr>
        <w:tc>
          <w:tcPr>
            <w:tcW w:w="9712" w:type="dxa"/>
            <w:gridSpan w:val="8"/>
            <w:shd w:val="clear" w:color="auto" w:fill="DAE9F7" w:themeFill="text2" w:themeFillTint="1A"/>
          </w:tcPr>
          <w:p w14:paraId="3D0FE3B8" w14:textId="602D7AFD" w:rsidR="00C5511B" w:rsidRPr="00C5511B" w:rsidRDefault="00C5511B" w:rsidP="00C5511B">
            <w:pPr>
              <w:rPr>
                <w:b/>
                <w:bCs/>
                <w:sz w:val="24"/>
                <w:szCs w:val="24"/>
              </w:rPr>
            </w:pPr>
            <w:r w:rsidRPr="00C5511B">
              <w:rPr>
                <w:b/>
                <w:bCs/>
                <w:sz w:val="24"/>
                <w:szCs w:val="24"/>
              </w:rPr>
              <w:lastRenderedPageBreak/>
              <w:t>PERSON SPECIFICATION</w:t>
            </w:r>
          </w:p>
        </w:tc>
      </w:tr>
      <w:bookmarkEnd w:id="1"/>
      <w:tr w:rsidR="004D7924" w:rsidRPr="00067E58" w14:paraId="1F170AD6" w14:textId="77777777" w:rsidTr="00343933">
        <w:trPr>
          <w:trHeight w:val="390"/>
        </w:trPr>
        <w:tc>
          <w:tcPr>
            <w:tcW w:w="5847" w:type="dxa"/>
            <w:gridSpan w:val="5"/>
            <w:hideMark/>
          </w:tcPr>
          <w:p w14:paraId="09C78779" w14:textId="58B5501B" w:rsidR="00067E58" w:rsidRPr="00343933" w:rsidRDefault="00067E58" w:rsidP="00067E58">
            <w:pPr>
              <w:textAlignment w:val="baseline"/>
              <w:rPr>
                <w:rFonts w:eastAsia="Times New Roman" w:cs="Times New Roman"/>
                <w:kern w:val="0"/>
                <w:sz w:val="24"/>
                <w:szCs w:val="24"/>
                <w:lang w:eastAsia="en-GB"/>
                <w14:ligatures w14:val="none"/>
              </w:rPr>
            </w:pPr>
            <w:r w:rsidRPr="00343933">
              <w:rPr>
                <w:rFonts w:eastAsia="Times New Roman" w:cs="Times New Roman"/>
                <w:b/>
                <w:bCs/>
                <w:kern w:val="0"/>
                <w:sz w:val="24"/>
                <w:szCs w:val="24"/>
                <w:lang w:eastAsia="en-GB"/>
                <w14:ligatures w14:val="none"/>
              </w:rPr>
              <w:t>Demonstrable Skills &amp; Experience</w:t>
            </w:r>
            <w:r w:rsidRPr="00343933">
              <w:rPr>
                <w:rFonts w:eastAsia="Times New Roman" w:cs="Times New Roman"/>
                <w:kern w:val="0"/>
                <w:sz w:val="24"/>
                <w:szCs w:val="24"/>
                <w:lang w:eastAsia="en-GB"/>
                <w14:ligatures w14:val="none"/>
              </w:rPr>
              <w:t> </w:t>
            </w:r>
          </w:p>
        </w:tc>
        <w:tc>
          <w:tcPr>
            <w:tcW w:w="2426" w:type="dxa"/>
            <w:gridSpan w:val="2"/>
            <w:shd w:val="clear" w:color="auto" w:fill="DAE9F7" w:themeFill="text2" w:themeFillTint="1A"/>
            <w:hideMark/>
          </w:tcPr>
          <w:p w14:paraId="46A4D857" w14:textId="77777777" w:rsidR="00067E58" w:rsidRPr="00067E58" w:rsidRDefault="00067E58" w:rsidP="00067E58">
            <w:pPr>
              <w:textAlignment w:val="baseline"/>
              <w:rPr>
                <w:rFonts w:eastAsia="Times New Roman" w:cs="Times New Roman"/>
                <w:kern w:val="0"/>
                <w:sz w:val="24"/>
                <w:szCs w:val="24"/>
                <w:lang w:eastAsia="en-GB"/>
                <w14:ligatures w14:val="none"/>
              </w:rPr>
            </w:pPr>
            <w:r w:rsidRPr="00067E58">
              <w:rPr>
                <w:rFonts w:eastAsia="Times New Roman" w:cs="Times New Roman"/>
                <w:b/>
                <w:bCs/>
                <w:kern w:val="0"/>
                <w:sz w:val="24"/>
                <w:szCs w:val="24"/>
                <w:lang w:eastAsia="en-GB"/>
                <w14:ligatures w14:val="none"/>
              </w:rPr>
              <w:t>Essential/Desirable</w:t>
            </w:r>
            <w:r w:rsidRPr="00067E58">
              <w:rPr>
                <w:rFonts w:eastAsia="Times New Roman" w:cs="Times New Roman"/>
                <w:kern w:val="0"/>
                <w:sz w:val="24"/>
                <w:szCs w:val="24"/>
                <w:lang w:eastAsia="en-GB"/>
                <w14:ligatures w14:val="none"/>
              </w:rPr>
              <w:t> </w:t>
            </w:r>
          </w:p>
        </w:tc>
        <w:tc>
          <w:tcPr>
            <w:tcW w:w="1449" w:type="dxa"/>
            <w:gridSpan w:val="2"/>
            <w:shd w:val="clear" w:color="auto" w:fill="DAE9F7" w:themeFill="text2" w:themeFillTint="1A"/>
            <w:hideMark/>
          </w:tcPr>
          <w:p w14:paraId="3D0C61F7" w14:textId="77777777" w:rsidR="00067E58" w:rsidRPr="00067E58" w:rsidRDefault="00067E58" w:rsidP="00067E58">
            <w:pPr>
              <w:textAlignment w:val="baseline"/>
              <w:rPr>
                <w:rFonts w:eastAsia="Times New Roman" w:cs="Times New Roman"/>
                <w:kern w:val="0"/>
                <w:sz w:val="24"/>
                <w:szCs w:val="24"/>
                <w:lang w:eastAsia="en-GB"/>
                <w14:ligatures w14:val="none"/>
              </w:rPr>
            </w:pPr>
            <w:r w:rsidRPr="00067E58">
              <w:rPr>
                <w:rFonts w:eastAsia="Times New Roman" w:cs="Times New Roman"/>
                <w:b/>
                <w:bCs/>
                <w:kern w:val="0"/>
                <w:sz w:val="24"/>
                <w:szCs w:val="24"/>
                <w:lang w:eastAsia="en-GB"/>
                <w14:ligatures w14:val="none"/>
              </w:rPr>
              <w:t>Assessed By</w:t>
            </w:r>
            <w:r w:rsidRPr="00067E58">
              <w:rPr>
                <w:rFonts w:eastAsia="Times New Roman" w:cs="Times New Roman"/>
                <w:kern w:val="0"/>
                <w:sz w:val="24"/>
                <w:szCs w:val="24"/>
                <w:lang w:eastAsia="en-GB"/>
                <w14:ligatures w14:val="none"/>
              </w:rPr>
              <w:t> </w:t>
            </w:r>
          </w:p>
        </w:tc>
      </w:tr>
      <w:tr w:rsidR="004D7924" w:rsidRPr="00343933" w14:paraId="5A9BE3D1" w14:textId="77777777" w:rsidTr="00343933">
        <w:trPr>
          <w:trHeight w:val="450"/>
        </w:trPr>
        <w:tc>
          <w:tcPr>
            <w:tcW w:w="1864" w:type="dxa"/>
            <w:gridSpan w:val="3"/>
            <w:vMerge w:val="restart"/>
            <w:hideMark/>
          </w:tcPr>
          <w:p w14:paraId="52077FDE" w14:textId="77777777" w:rsidR="00067E58" w:rsidRPr="00343933" w:rsidRDefault="00067E58" w:rsidP="00343933">
            <w:pPr>
              <w:textAlignment w:val="baseline"/>
              <w:rPr>
                <w:rFonts w:eastAsia="Times New Roman" w:cs="Times New Roman"/>
                <w:kern w:val="0"/>
                <w:sz w:val="24"/>
                <w:szCs w:val="24"/>
                <w:lang w:eastAsia="en-GB"/>
                <w14:ligatures w14:val="none"/>
              </w:rPr>
            </w:pPr>
            <w:r w:rsidRPr="00343933">
              <w:rPr>
                <w:rFonts w:eastAsia="Times New Roman" w:cs="Times New Roman"/>
                <w:b/>
                <w:bCs/>
                <w:kern w:val="0"/>
                <w:sz w:val="24"/>
                <w:szCs w:val="24"/>
                <w:lang w:eastAsia="en-GB"/>
                <w14:ligatures w14:val="none"/>
              </w:rPr>
              <w:t xml:space="preserve">Experience </w:t>
            </w:r>
            <w:r w:rsidRPr="00343933">
              <w:rPr>
                <w:rFonts w:eastAsia="Times New Roman" w:cs="Times New Roman"/>
                <w:b/>
                <w:bCs/>
                <w:kern w:val="0"/>
                <w:sz w:val="24"/>
                <w:szCs w:val="24"/>
                <w:shd w:val="clear" w:color="auto" w:fill="DAE9F7" w:themeFill="text2" w:themeFillTint="1A"/>
                <w:lang w:eastAsia="en-GB"/>
                <w14:ligatures w14:val="none"/>
              </w:rPr>
              <w:t>and Tr</w:t>
            </w:r>
            <w:r w:rsidRPr="00343933">
              <w:rPr>
                <w:rFonts w:eastAsia="Times New Roman" w:cs="Times New Roman"/>
                <w:b/>
                <w:bCs/>
                <w:kern w:val="0"/>
                <w:sz w:val="24"/>
                <w:szCs w:val="24"/>
                <w:lang w:eastAsia="en-GB"/>
                <w14:ligatures w14:val="none"/>
              </w:rPr>
              <w:t>aining</w:t>
            </w:r>
            <w:r w:rsidRPr="00343933">
              <w:rPr>
                <w:rFonts w:eastAsia="Times New Roman" w:cs="Times New Roman"/>
                <w:kern w:val="0"/>
                <w:sz w:val="24"/>
                <w:szCs w:val="24"/>
                <w:lang w:eastAsia="en-GB"/>
                <w14:ligatures w14:val="none"/>
              </w:rPr>
              <w:t> </w:t>
            </w:r>
          </w:p>
        </w:tc>
        <w:tc>
          <w:tcPr>
            <w:tcW w:w="3983" w:type="dxa"/>
            <w:gridSpan w:val="2"/>
          </w:tcPr>
          <w:p w14:paraId="78DBB7C8" w14:textId="1457CEA2" w:rsidR="00BF1064" w:rsidRPr="00343933" w:rsidRDefault="00BF1064" w:rsidP="00343933">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 xml:space="preserve">Working, communicating, and interacting with a diverse range of clients to support their mental health </w:t>
            </w:r>
          </w:p>
          <w:p w14:paraId="04C15679" w14:textId="66AEE3BA" w:rsidR="00067E58" w:rsidRPr="00343933" w:rsidRDefault="00067E58" w:rsidP="00343933">
            <w:pPr>
              <w:pStyle w:val="paragraph"/>
              <w:spacing w:before="0" w:beforeAutospacing="0" w:after="0" w:afterAutospacing="0"/>
              <w:ind w:left="720"/>
              <w:textAlignment w:val="baseline"/>
              <w:rPr>
                <w:rFonts w:ascii="Aptos" w:hAnsi="Aptos"/>
              </w:rPr>
            </w:pPr>
          </w:p>
        </w:tc>
        <w:tc>
          <w:tcPr>
            <w:tcW w:w="2426" w:type="dxa"/>
            <w:gridSpan w:val="2"/>
            <w:shd w:val="clear" w:color="auto" w:fill="DAE9F7" w:themeFill="text2" w:themeFillTint="1A"/>
            <w:hideMark/>
          </w:tcPr>
          <w:p w14:paraId="081F05E0" w14:textId="77777777" w:rsidR="00067E58" w:rsidRPr="00343933" w:rsidRDefault="00067E58"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Essential </w:t>
            </w:r>
          </w:p>
        </w:tc>
        <w:tc>
          <w:tcPr>
            <w:tcW w:w="1449" w:type="dxa"/>
            <w:gridSpan w:val="2"/>
            <w:shd w:val="clear" w:color="auto" w:fill="DAE9F7" w:themeFill="text2" w:themeFillTint="1A"/>
            <w:hideMark/>
          </w:tcPr>
          <w:p w14:paraId="29311268" w14:textId="77777777" w:rsidR="00067E58" w:rsidRPr="00343933" w:rsidRDefault="00067E58"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Application and Interview </w:t>
            </w:r>
          </w:p>
        </w:tc>
      </w:tr>
      <w:tr w:rsidR="004D7924" w:rsidRPr="00343933" w14:paraId="07E6C36F" w14:textId="77777777" w:rsidTr="00343933">
        <w:trPr>
          <w:trHeight w:val="450"/>
        </w:trPr>
        <w:tc>
          <w:tcPr>
            <w:tcW w:w="1864" w:type="dxa"/>
            <w:gridSpan w:val="3"/>
            <w:vMerge/>
            <w:hideMark/>
          </w:tcPr>
          <w:p w14:paraId="297FA012" w14:textId="77777777" w:rsidR="00067E58" w:rsidRPr="00343933" w:rsidRDefault="00067E58" w:rsidP="00067E58">
            <w:pPr>
              <w:rPr>
                <w:rFonts w:eastAsia="Times New Roman" w:cs="Times New Roman"/>
                <w:kern w:val="0"/>
                <w:sz w:val="24"/>
                <w:szCs w:val="24"/>
                <w:lang w:eastAsia="en-GB"/>
                <w14:ligatures w14:val="none"/>
              </w:rPr>
            </w:pPr>
          </w:p>
        </w:tc>
        <w:tc>
          <w:tcPr>
            <w:tcW w:w="3983" w:type="dxa"/>
            <w:gridSpan w:val="2"/>
          </w:tcPr>
          <w:p w14:paraId="689E66BB" w14:textId="560A2653" w:rsidR="00BF1064" w:rsidRPr="00343933" w:rsidRDefault="00BF1064" w:rsidP="00343933">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 xml:space="preserve">Able to draw on your own personal experience of mental health need(s), and accessing support services </w:t>
            </w:r>
          </w:p>
          <w:p w14:paraId="202C8F88" w14:textId="47D653CC" w:rsidR="00067E58" w:rsidRPr="00343933" w:rsidRDefault="00067E58" w:rsidP="00343933">
            <w:pPr>
              <w:textAlignment w:val="baseline"/>
              <w:rPr>
                <w:rFonts w:ascii="Aptos" w:eastAsia="Times New Roman" w:hAnsi="Aptos" w:cs="Times New Roman"/>
                <w:kern w:val="0"/>
                <w:sz w:val="24"/>
                <w:szCs w:val="24"/>
                <w:lang w:eastAsia="en-GB"/>
                <w14:ligatures w14:val="none"/>
              </w:rPr>
            </w:pPr>
          </w:p>
        </w:tc>
        <w:tc>
          <w:tcPr>
            <w:tcW w:w="2426" w:type="dxa"/>
            <w:gridSpan w:val="2"/>
            <w:shd w:val="clear" w:color="auto" w:fill="DAE9F7" w:themeFill="text2" w:themeFillTint="1A"/>
            <w:hideMark/>
          </w:tcPr>
          <w:p w14:paraId="688B28B3" w14:textId="77777777" w:rsidR="00067E58" w:rsidRPr="00343933" w:rsidRDefault="00067E58"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Essential </w:t>
            </w:r>
          </w:p>
        </w:tc>
        <w:tc>
          <w:tcPr>
            <w:tcW w:w="1449" w:type="dxa"/>
            <w:gridSpan w:val="2"/>
            <w:shd w:val="clear" w:color="auto" w:fill="DAE9F7" w:themeFill="text2" w:themeFillTint="1A"/>
            <w:hideMark/>
          </w:tcPr>
          <w:p w14:paraId="3DA54221" w14:textId="77777777" w:rsidR="00067E58" w:rsidRPr="00343933" w:rsidRDefault="00067E58"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Application </w:t>
            </w:r>
          </w:p>
        </w:tc>
      </w:tr>
      <w:tr w:rsidR="004D7924" w:rsidRPr="00343933" w14:paraId="43878A98" w14:textId="77777777" w:rsidTr="00343933">
        <w:trPr>
          <w:trHeight w:val="450"/>
        </w:trPr>
        <w:tc>
          <w:tcPr>
            <w:tcW w:w="1864" w:type="dxa"/>
            <w:gridSpan w:val="3"/>
            <w:vMerge/>
            <w:hideMark/>
          </w:tcPr>
          <w:p w14:paraId="46A49502" w14:textId="77777777" w:rsidR="00067E58" w:rsidRPr="00343933" w:rsidRDefault="00067E58" w:rsidP="00067E58">
            <w:pPr>
              <w:rPr>
                <w:rFonts w:eastAsia="Times New Roman" w:cs="Times New Roman"/>
                <w:kern w:val="0"/>
                <w:sz w:val="24"/>
                <w:szCs w:val="24"/>
                <w:lang w:eastAsia="en-GB"/>
                <w14:ligatures w14:val="none"/>
              </w:rPr>
            </w:pPr>
          </w:p>
        </w:tc>
        <w:tc>
          <w:tcPr>
            <w:tcW w:w="3983" w:type="dxa"/>
            <w:gridSpan w:val="2"/>
            <w:hideMark/>
          </w:tcPr>
          <w:p w14:paraId="04125856" w14:textId="20FFEE05" w:rsidR="00BF1064" w:rsidRPr="00343933" w:rsidRDefault="00BF1064" w:rsidP="00343933">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Working collaboratively as part of a small team to support clients</w:t>
            </w:r>
          </w:p>
          <w:p w14:paraId="32F53642" w14:textId="79EBD704" w:rsidR="00067E58" w:rsidRPr="00343933" w:rsidRDefault="00067E58" w:rsidP="00343933">
            <w:pPr>
              <w:textAlignment w:val="baseline"/>
              <w:rPr>
                <w:rFonts w:ascii="Aptos" w:eastAsia="Times New Roman" w:hAnsi="Aptos" w:cs="Times New Roman"/>
                <w:kern w:val="0"/>
                <w:sz w:val="24"/>
                <w:szCs w:val="24"/>
                <w:lang w:eastAsia="en-GB"/>
                <w14:ligatures w14:val="none"/>
              </w:rPr>
            </w:pPr>
          </w:p>
        </w:tc>
        <w:tc>
          <w:tcPr>
            <w:tcW w:w="2426" w:type="dxa"/>
            <w:gridSpan w:val="2"/>
            <w:shd w:val="clear" w:color="auto" w:fill="DAE9F7" w:themeFill="text2" w:themeFillTint="1A"/>
            <w:hideMark/>
          </w:tcPr>
          <w:p w14:paraId="042F553A" w14:textId="77777777" w:rsidR="00067E58" w:rsidRPr="00343933" w:rsidRDefault="00067E58"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Essential </w:t>
            </w:r>
          </w:p>
        </w:tc>
        <w:tc>
          <w:tcPr>
            <w:tcW w:w="1449" w:type="dxa"/>
            <w:gridSpan w:val="2"/>
            <w:shd w:val="clear" w:color="auto" w:fill="DAE9F7" w:themeFill="text2" w:themeFillTint="1A"/>
            <w:hideMark/>
          </w:tcPr>
          <w:p w14:paraId="26E53DFB" w14:textId="77777777" w:rsidR="00067E58" w:rsidRPr="00343933" w:rsidRDefault="00067E58"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Application </w:t>
            </w:r>
          </w:p>
        </w:tc>
      </w:tr>
      <w:tr w:rsidR="004D7924" w:rsidRPr="00343933" w14:paraId="6344C351" w14:textId="77777777" w:rsidTr="00343933">
        <w:trPr>
          <w:trHeight w:val="450"/>
        </w:trPr>
        <w:tc>
          <w:tcPr>
            <w:tcW w:w="1864" w:type="dxa"/>
            <w:gridSpan w:val="3"/>
            <w:vMerge/>
            <w:hideMark/>
          </w:tcPr>
          <w:p w14:paraId="41DCBCD7" w14:textId="77777777" w:rsidR="00067E58" w:rsidRPr="00343933" w:rsidRDefault="00067E58" w:rsidP="00067E58">
            <w:pPr>
              <w:rPr>
                <w:rFonts w:eastAsia="Times New Roman" w:cs="Times New Roman"/>
                <w:kern w:val="0"/>
                <w:sz w:val="24"/>
                <w:szCs w:val="24"/>
                <w:lang w:eastAsia="en-GB"/>
                <w14:ligatures w14:val="none"/>
              </w:rPr>
            </w:pPr>
          </w:p>
        </w:tc>
        <w:tc>
          <w:tcPr>
            <w:tcW w:w="3983" w:type="dxa"/>
            <w:gridSpan w:val="2"/>
            <w:hideMark/>
          </w:tcPr>
          <w:p w14:paraId="70E2D5F8" w14:textId="0971F64E" w:rsidR="00BF1064" w:rsidRPr="00343933" w:rsidRDefault="00BF1064" w:rsidP="00343933">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Providing 1:1 and/or group support in the</w:t>
            </w:r>
            <w:r w:rsidR="00343933">
              <w:rPr>
                <w:rStyle w:val="normaltextrun"/>
                <w:rFonts w:ascii="Aptos" w:eastAsiaTheme="majorEastAsia" w:hAnsi="Aptos"/>
              </w:rPr>
              <w:t xml:space="preserve"> mental health </w:t>
            </w:r>
            <w:r w:rsidRPr="00343933">
              <w:rPr>
                <w:rStyle w:val="normaltextrun"/>
                <w:rFonts w:ascii="Aptos" w:eastAsiaTheme="majorEastAsia" w:hAnsi="Aptos"/>
              </w:rPr>
              <w:t xml:space="preserve">sector (voluntary, primary and/or secondary) </w:t>
            </w:r>
          </w:p>
          <w:p w14:paraId="4C4552DB" w14:textId="49376E26" w:rsidR="00067E58" w:rsidRPr="00343933" w:rsidRDefault="00067E58" w:rsidP="00343933">
            <w:pPr>
              <w:textAlignment w:val="baseline"/>
              <w:rPr>
                <w:rFonts w:ascii="Aptos" w:eastAsia="Times New Roman" w:hAnsi="Aptos" w:cs="Times New Roman"/>
                <w:kern w:val="0"/>
                <w:sz w:val="24"/>
                <w:szCs w:val="24"/>
                <w:lang w:eastAsia="en-GB"/>
                <w14:ligatures w14:val="none"/>
              </w:rPr>
            </w:pPr>
          </w:p>
        </w:tc>
        <w:tc>
          <w:tcPr>
            <w:tcW w:w="2426" w:type="dxa"/>
            <w:gridSpan w:val="2"/>
            <w:shd w:val="clear" w:color="auto" w:fill="DAE9F7" w:themeFill="text2" w:themeFillTint="1A"/>
            <w:hideMark/>
          </w:tcPr>
          <w:p w14:paraId="1A8871BB" w14:textId="77777777" w:rsidR="00067E58" w:rsidRPr="00343933" w:rsidRDefault="00067E58"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Essential </w:t>
            </w:r>
          </w:p>
        </w:tc>
        <w:tc>
          <w:tcPr>
            <w:tcW w:w="1449" w:type="dxa"/>
            <w:gridSpan w:val="2"/>
            <w:shd w:val="clear" w:color="auto" w:fill="DAE9F7" w:themeFill="text2" w:themeFillTint="1A"/>
            <w:hideMark/>
          </w:tcPr>
          <w:p w14:paraId="7F7FC20F" w14:textId="77777777" w:rsidR="00067E58" w:rsidRPr="00343933" w:rsidRDefault="00067E58"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Application </w:t>
            </w:r>
          </w:p>
        </w:tc>
      </w:tr>
      <w:tr w:rsidR="004D7924" w:rsidRPr="00343933" w14:paraId="4E5C2F8A" w14:textId="77777777" w:rsidTr="00343933">
        <w:trPr>
          <w:trHeight w:val="450"/>
        </w:trPr>
        <w:tc>
          <w:tcPr>
            <w:tcW w:w="1864" w:type="dxa"/>
            <w:gridSpan w:val="3"/>
            <w:vMerge w:val="restart"/>
            <w:hideMark/>
          </w:tcPr>
          <w:p w14:paraId="6005DCA8" w14:textId="377DC07E" w:rsidR="00067E58" w:rsidRPr="00343933" w:rsidRDefault="00BF1064" w:rsidP="00343933">
            <w:pPr>
              <w:textAlignment w:val="baseline"/>
              <w:rPr>
                <w:rFonts w:eastAsia="Times New Roman" w:cs="Times New Roman"/>
                <w:kern w:val="0"/>
                <w:sz w:val="24"/>
                <w:szCs w:val="24"/>
                <w:lang w:eastAsia="en-GB"/>
                <w14:ligatures w14:val="none"/>
              </w:rPr>
            </w:pPr>
            <w:r w:rsidRPr="00343933">
              <w:rPr>
                <w:rFonts w:eastAsia="Times New Roman" w:cs="Times New Roman"/>
                <w:b/>
                <w:bCs/>
                <w:kern w:val="0"/>
                <w:sz w:val="24"/>
                <w:szCs w:val="24"/>
                <w:lang w:eastAsia="en-GB"/>
                <w14:ligatures w14:val="none"/>
              </w:rPr>
              <w:t xml:space="preserve">Skills </w:t>
            </w:r>
            <w:r w:rsidR="00067E58" w:rsidRPr="00343933">
              <w:rPr>
                <w:rFonts w:eastAsia="Times New Roman" w:cs="Times New Roman"/>
                <w:b/>
                <w:bCs/>
                <w:kern w:val="0"/>
                <w:sz w:val="24"/>
                <w:szCs w:val="24"/>
                <w:lang w:eastAsia="en-GB"/>
                <w14:ligatures w14:val="none"/>
              </w:rPr>
              <w:t>and Knowledge</w:t>
            </w:r>
            <w:r w:rsidR="00067E58" w:rsidRPr="00343933">
              <w:rPr>
                <w:rFonts w:eastAsia="Times New Roman" w:cs="Times New Roman"/>
                <w:kern w:val="0"/>
                <w:sz w:val="24"/>
                <w:szCs w:val="24"/>
                <w:lang w:eastAsia="en-GB"/>
                <w14:ligatures w14:val="none"/>
              </w:rPr>
              <w:t> </w:t>
            </w:r>
          </w:p>
        </w:tc>
        <w:tc>
          <w:tcPr>
            <w:tcW w:w="3983" w:type="dxa"/>
            <w:gridSpan w:val="2"/>
          </w:tcPr>
          <w:p w14:paraId="55B1F92B" w14:textId="252E9FBF" w:rsidR="00BF1064" w:rsidRPr="00343933" w:rsidRDefault="00BF1064" w:rsidP="00343933">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 xml:space="preserve">Good organisational/administrative and IT skills, including use of Microsoft Office and databases </w:t>
            </w:r>
          </w:p>
          <w:p w14:paraId="5BEEF7E4" w14:textId="6E4E7D42" w:rsidR="00067E58" w:rsidRPr="00343933" w:rsidRDefault="00067E58" w:rsidP="00343933">
            <w:pPr>
              <w:pStyle w:val="paragraph"/>
              <w:spacing w:before="0" w:beforeAutospacing="0" w:after="0" w:afterAutospacing="0"/>
              <w:ind w:left="720"/>
              <w:textAlignment w:val="baseline"/>
              <w:rPr>
                <w:rFonts w:ascii="Aptos" w:hAnsi="Aptos"/>
              </w:rPr>
            </w:pPr>
          </w:p>
        </w:tc>
        <w:tc>
          <w:tcPr>
            <w:tcW w:w="2426" w:type="dxa"/>
            <w:gridSpan w:val="2"/>
            <w:shd w:val="clear" w:color="auto" w:fill="DAE9F7" w:themeFill="text2" w:themeFillTint="1A"/>
            <w:hideMark/>
          </w:tcPr>
          <w:p w14:paraId="79A8BE04" w14:textId="2C55C372" w:rsidR="00067E58" w:rsidRPr="00343933" w:rsidRDefault="00C44B3C"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Desirable</w:t>
            </w:r>
          </w:p>
        </w:tc>
        <w:tc>
          <w:tcPr>
            <w:tcW w:w="1449" w:type="dxa"/>
            <w:gridSpan w:val="2"/>
            <w:shd w:val="clear" w:color="auto" w:fill="DAE9F7" w:themeFill="text2" w:themeFillTint="1A"/>
            <w:hideMark/>
          </w:tcPr>
          <w:p w14:paraId="598E97A3" w14:textId="77777777" w:rsidR="00067E58" w:rsidRPr="00343933" w:rsidRDefault="00067E58"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Application </w:t>
            </w:r>
          </w:p>
        </w:tc>
      </w:tr>
      <w:tr w:rsidR="00343933" w:rsidRPr="00343933" w14:paraId="2C609495" w14:textId="77777777" w:rsidTr="00343933">
        <w:trPr>
          <w:trHeight w:val="450"/>
        </w:trPr>
        <w:tc>
          <w:tcPr>
            <w:tcW w:w="1864" w:type="dxa"/>
            <w:gridSpan w:val="3"/>
            <w:vMerge/>
          </w:tcPr>
          <w:p w14:paraId="324D612E" w14:textId="77777777" w:rsidR="00343933" w:rsidRPr="00343933" w:rsidRDefault="00343933" w:rsidP="00067E58">
            <w:pPr>
              <w:rPr>
                <w:rFonts w:eastAsia="Times New Roman" w:cs="Times New Roman"/>
                <w:kern w:val="0"/>
                <w:sz w:val="24"/>
                <w:szCs w:val="24"/>
                <w:lang w:eastAsia="en-GB"/>
                <w14:ligatures w14:val="none"/>
              </w:rPr>
            </w:pPr>
          </w:p>
        </w:tc>
        <w:tc>
          <w:tcPr>
            <w:tcW w:w="3983" w:type="dxa"/>
            <w:gridSpan w:val="2"/>
          </w:tcPr>
          <w:p w14:paraId="7AA8A3CC" w14:textId="498ED2E4" w:rsidR="00343933" w:rsidRPr="00343933" w:rsidRDefault="00343933" w:rsidP="00343933">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Ability to prioritise and work independently and flexibly to meet the developing needs of the service</w:t>
            </w:r>
          </w:p>
          <w:p w14:paraId="5D95E692" w14:textId="77777777" w:rsidR="00343933" w:rsidRPr="00343933" w:rsidRDefault="00343933" w:rsidP="00343933">
            <w:pPr>
              <w:pStyle w:val="paragraph"/>
              <w:spacing w:before="0" w:beforeAutospacing="0" w:after="0" w:afterAutospacing="0"/>
              <w:textAlignment w:val="baseline"/>
              <w:rPr>
                <w:rStyle w:val="normaltextrun"/>
                <w:rFonts w:ascii="Aptos" w:eastAsiaTheme="majorEastAsia" w:hAnsi="Aptos"/>
              </w:rPr>
            </w:pPr>
          </w:p>
        </w:tc>
        <w:tc>
          <w:tcPr>
            <w:tcW w:w="2426" w:type="dxa"/>
            <w:gridSpan w:val="2"/>
            <w:shd w:val="clear" w:color="auto" w:fill="DAE9F7" w:themeFill="text2" w:themeFillTint="1A"/>
          </w:tcPr>
          <w:p w14:paraId="5ABB461B" w14:textId="1B9F77D3" w:rsidR="00343933" w:rsidRPr="00343933" w:rsidRDefault="00343933" w:rsidP="00343933">
            <w:pPr>
              <w:textAlignment w:val="baseline"/>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t>E</w:t>
            </w:r>
            <w:r>
              <w:rPr>
                <w:rFonts w:eastAsia="Times New Roman" w:cs="Times New Roman"/>
                <w:kern w:val="0"/>
                <w:sz w:val="24"/>
                <w:szCs w:val="24"/>
                <w:lang w:eastAsia="en-GB"/>
                <w14:ligatures w14:val="none"/>
              </w:rPr>
              <w:t xml:space="preserve">ssential </w:t>
            </w:r>
          </w:p>
        </w:tc>
        <w:tc>
          <w:tcPr>
            <w:tcW w:w="1449" w:type="dxa"/>
            <w:gridSpan w:val="2"/>
            <w:shd w:val="clear" w:color="auto" w:fill="DAE9F7" w:themeFill="text2" w:themeFillTint="1A"/>
          </w:tcPr>
          <w:p w14:paraId="5D7D5632" w14:textId="592152EF" w:rsidR="00343933" w:rsidRPr="00343933" w:rsidRDefault="00343933" w:rsidP="00343933">
            <w:pPr>
              <w:textAlignment w:val="baseline"/>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t>A</w:t>
            </w:r>
            <w:r>
              <w:rPr>
                <w:rFonts w:eastAsia="Times New Roman" w:cs="Times New Roman"/>
                <w:kern w:val="0"/>
                <w:sz w:val="24"/>
                <w:szCs w:val="24"/>
                <w:lang w:eastAsia="en-GB"/>
                <w14:ligatures w14:val="none"/>
              </w:rPr>
              <w:t>pplication</w:t>
            </w:r>
          </w:p>
        </w:tc>
      </w:tr>
      <w:tr w:rsidR="004D7924" w:rsidRPr="00343933" w14:paraId="4C6CD06C" w14:textId="77777777" w:rsidTr="00343933">
        <w:trPr>
          <w:trHeight w:val="450"/>
        </w:trPr>
        <w:tc>
          <w:tcPr>
            <w:tcW w:w="1864" w:type="dxa"/>
            <w:gridSpan w:val="3"/>
            <w:vMerge/>
            <w:hideMark/>
          </w:tcPr>
          <w:p w14:paraId="125AD791" w14:textId="77777777" w:rsidR="00067E58" w:rsidRPr="00343933" w:rsidRDefault="00067E58" w:rsidP="00067E58">
            <w:pPr>
              <w:rPr>
                <w:rFonts w:eastAsia="Times New Roman" w:cs="Times New Roman"/>
                <w:kern w:val="0"/>
                <w:sz w:val="24"/>
                <w:szCs w:val="24"/>
                <w:lang w:eastAsia="en-GB"/>
                <w14:ligatures w14:val="none"/>
              </w:rPr>
            </w:pPr>
          </w:p>
        </w:tc>
        <w:tc>
          <w:tcPr>
            <w:tcW w:w="3983" w:type="dxa"/>
            <w:gridSpan w:val="2"/>
            <w:hideMark/>
          </w:tcPr>
          <w:p w14:paraId="3EA48AB2" w14:textId="77777777" w:rsidR="00BF1064" w:rsidRPr="00343933" w:rsidRDefault="00BF1064" w:rsidP="00645160">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Presenting to/facilitating small groups and workshops</w:t>
            </w:r>
            <w:r w:rsidRPr="00343933">
              <w:rPr>
                <w:rStyle w:val="eop"/>
                <w:rFonts w:ascii="Aptos" w:eastAsiaTheme="majorEastAsia" w:hAnsi="Aptos"/>
              </w:rPr>
              <w:t> </w:t>
            </w:r>
          </w:p>
          <w:p w14:paraId="420CA074" w14:textId="0A42E483" w:rsidR="00067E58" w:rsidRPr="00343933" w:rsidRDefault="00067E58" w:rsidP="00645160">
            <w:pPr>
              <w:pStyle w:val="paragraph"/>
              <w:spacing w:before="0" w:beforeAutospacing="0" w:after="0" w:afterAutospacing="0"/>
              <w:ind w:left="720"/>
              <w:textAlignment w:val="baseline"/>
              <w:rPr>
                <w:rFonts w:ascii="Aptos" w:hAnsi="Aptos"/>
              </w:rPr>
            </w:pPr>
          </w:p>
        </w:tc>
        <w:tc>
          <w:tcPr>
            <w:tcW w:w="2426" w:type="dxa"/>
            <w:gridSpan w:val="2"/>
            <w:shd w:val="clear" w:color="auto" w:fill="DAE9F7" w:themeFill="text2" w:themeFillTint="1A"/>
            <w:hideMark/>
          </w:tcPr>
          <w:p w14:paraId="7974669E" w14:textId="24A4702B" w:rsidR="00067E58" w:rsidRPr="00343933" w:rsidRDefault="00BF1064"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Desirable</w:t>
            </w:r>
          </w:p>
        </w:tc>
        <w:tc>
          <w:tcPr>
            <w:tcW w:w="1449" w:type="dxa"/>
            <w:gridSpan w:val="2"/>
            <w:shd w:val="clear" w:color="auto" w:fill="DAE9F7" w:themeFill="text2" w:themeFillTint="1A"/>
            <w:hideMark/>
          </w:tcPr>
          <w:p w14:paraId="0191AB7F" w14:textId="77777777" w:rsidR="00067E58" w:rsidRPr="00343933" w:rsidRDefault="00067E58"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Application and Interview </w:t>
            </w:r>
          </w:p>
        </w:tc>
      </w:tr>
      <w:tr w:rsidR="00645160" w:rsidRPr="00343933" w14:paraId="3BCED9B4" w14:textId="77777777" w:rsidTr="00343933">
        <w:trPr>
          <w:trHeight w:val="450"/>
        </w:trPr>
        <w:tc>
          <w:tcPr>
            <w:tcW w:w="1864" w:type="dxa"/>
            <w:gridSpan w:val="3"/>
          </w:tcPr>
          <w:p w14:paraId="5CA87861" w14:textId="77777777" w:rsidR="00645160" w:rsidRPr="00343933" w:rsidRDefault="00645160" w:rsidP="00067E58">
            <w:pPr>
              <w:rPr>
                <w:rFonts w:eastAsia="Times New Roman" w:cs="Times New Roman"/>
                <w:kern w:val="0"/>
                <w:sz w:val="24"/>
                <w:szCs w:val="24"/>
                <w:lang w:eastAsia="en-GB"/>
                <w14:ligatures w14:val="none"/>
              </w:rPr>
            </w:pPr>
          </w:p>
        </w:tc>
        <w:tc>
          <w:tcPr>
            <w:tcW w:w="3983" w:type="dxa"/>
            <w:gridSpan w:val="2"/>
          </w:tcPr>
          <w:p w14:paraId="3ED19982" w14:textId="77777777" w:rsidR="00645160" w:rsidRPr="00343933" w:rsidRDefault="00645160" w:rsidP="00645160">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Experience of managing a client caseload  </w:t>
            </w:r>
            <w:r w:rsidRPr="00343933">
              <w:rPr>
                <w:rStyle w:val="eop"/>
                <w:rFonts w:ascii="Aptos" w:eastAsiaTheme="majorEastAsia" w:hAnsi="Aptos"/>
              </w:rPr>
              <w:t> </w:t>
            </w:r>
          </w:p>
          <w:p w14:paraId="461F0378" w14:textId="77777777" w:rsidR="00645160" w:rsidRPr="00343933" w:rsidRDefault="00645160" w:rsidP="00645160">
            <w:pPr>
              <w:pStyle w:val="paragraph"/>
              <w:spacing w:before="0" w:beforeAutospacing="0" w:after="0" w:afterAutospacing="0"/>
              <w:textAlignment w:val="baseline"/>
              <w:rPr>
                <w:rStyle w:val="normaltextrun"/>
                <w:rFonts w:ascii="Aptos" w:eastAsiaTheme="majorEastAsia" w:hAnsi="Aptos"/>
              </w:rPr>
            </w:pPr>
          </w:p>
        </w:tc>
        <w:tc>
          <w:tcPr>
            <w:tcW w:w="2426" w:type="dxa"/>
            <w:gridSpan w:val="2"/>
            <w:shd w:val="clear" w:color="auto" w:fill="DAE9F7" w:themeFill="text2" w:themeFillTint="1A"/>
          </w:tcPr>
          <w:p w14:paraId="2ED4F174" w14:textId="4B41E4D9" w:rsidR="00645160" w:rsidRPr="00343933" w:rsidRDefault="00645160" w:rsidP="00343933">
            <w:pPr>
              <w:textAlignment w:val="baseline"/>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t>Essential</w:t>
            </w:r>
          </w:p>
        </w:tc>
        <w:tc>
          <w:tcPr>
            <w:tcW w:w="1449" w:type="dxa"/>
            <w:gridSpan w:val="2"/>
            <w:shd w:val="clear" w:color="auto" w:fill="DAE9F7" w:themeFill="text2" w:themeFillTint="1A"/>
          </w:tcPr>
          <w:p w14:paraId="3A3FC755" w14:textId="021FFA6A" w:rsidR="00645160" w:rsidRPr="00343933" w:rsidRDefault="00645160" w:rsidP="00343933">
            <w:pPr>
              <w:textAlignment w:val="baseline"/>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t>Application</w:t>
            </w:r>
          </w:p>
        </w:tc>
      </w:tr>
      <w:tr w:rsidR="004D7924" w:rsidRPr="00343933" w14:paraId="04AE222F" w14:textId="77777777" w:rsidTr="00343933">
        <w:trPr>
          <w:trHeight w:val="450"/>
        </w:trPr>
        <w:tc>
          <w:tcPr>
            <w:tcW w:w="1864" w:type="dxa"/>
            <w:gridSpan w:val="3"/>
            <w:vMerge w:val="restart"/>
          </w:tcPr>
          <w:p w14:paraId="0335E890" w14:textId="1CB4E2B4" w:rsidR="004D7924" w:rsidRPr="00343933" w:rsidRDefault="004D7924" w:rsidP="00BF1064">
            <w:pPr>
              <w:textAlignment w:val="baseline"/>
              <w:rPr>
                <w:rFonts w:eastAsia="Times New Roman" w:cs="Times New Roman"/>
                <w:kern w:val="0"/>
                <w:sz w:val="24"/>
                <w:szCs w:val="24"/>
                <w:lang w:eastAsia="en-GB"/>
                <w14:ligatures w14:val="none"/>
              </w:rPr>
            </w:pPr>
          </w:p>
        </w:tc>
        <w:tc>
          <w:tcPr>
            <w:tcW w:w="3983" w:type="dxa"/>
            <w:gridSpan w:val="2"/>
          </w:tcPr>
          <w:p w14:paraId="4FBFAEC6" w14:textId="6816524B" w:rsidR="00343933" w:rsidRPr="00343933" w:rsidRDefault="00343933" w:rsidP="00645160">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 xml:space="preserve">Good written and verbal communication skills, with the ability to present information </w:t>
            </w:r>
            <w:r w:rsidR="00645160" w:rsidRPr="00343933">
              <w:rPr>
                <w:rStyle w:val="normaltextrun"/>
                <w:rFonts w:ascii="Aptos" w:eastAsiaTheme="majorEastAsia" w:hAnsi="Aptos"/>
              </w:rPr>
              <w:t>clearly.</w:t>
            </w:r>
            <w:r w:rsidRPr="00343933">
              <w:rPr>
                <w:rStyle w:val="normaltextrun"/>
                <w:rFonts w:ascii="Aptos" w:eastAsiaTheme="majorEastAsia" w:hAnsi="Aptos"/>
              </w:rPr>
              <w:t xml:space="preserve"> </w:t>
            </w:r>
          </w:p>
          <w:p w14:paraId="46277DCE" w14:textId="0FCDFB03" w:rsidR="004D7924" w:rsidRPr="00343933" w:rsidRDefault="004D7924" w:rsidP="00343933">
            <w:pPr>
              <w:textAlignment w:val="baseline"/>
              <w:rPr>
                <w:rFonts w:ascii="Aptos" w:eastAsia="Times New Roman" w:hAnsi="Aptos" w:cs="Times New Roman"/>
                <w:kern w:val="0"/>
                <w:sz w:val="24"/>
                <w:szCs w:val="24"/>
                <w:lang w:eastAsia="en-GB"/>
                <w14:ligatures w14:val="none"/>
              </w:rPr>
            </w:pPr>
          </w:p>
        </w:tc>
        <w:tc>
          <w:tcPr>
            <w:tcW w:w="2426" w:type="dxa"/>
            <w:gridSpan w:val="2"/>
            <w:shd w:val="clear" w:color="auto" w:fill="DAE9F7" w:themeFill="text2" w:themeFillTint="1A"/>
          </w:tcPr>
          <w:p w14:paraId="74122918" w14:textId="2C3EDBD9" w:rsidR="004D7924" w:rsidRPr="00343933" w:rsidRDefault="004A657E"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Essential</w:t>
            </w:r>
          </w:p>
        </w:tc>
        <w:tc>
          <w:tcPr>
            <w:tcW w:w="1449" w:type="dxa"/>
            <w:gridSpan w:val="2"/>
            <w:shd w:val="clear" w:color="auto" w:fill="DAE9F7" w:themeFill="text2" w:themeFillTint="1A"/>
          </w:tcPr>
          <w:p w14:paraId="0CEEC9AD" w14:textId="77777777" w:rsidR="004D7924" w:rsidRPr="00343933" w:rsidRDefault="004A657E"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 xml:space="preserve">Application </w:t>
            </w:r>
          </w:p>
          <w:p w14:paraId="77BF65B7" w14:textId="3918DEE7" w:rsidR="004A657E" w:rsidRPr="00343933" w:rsidRDefault="004A657E"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And Interview</w:t>
            </w:r>
          </w:p>
        </w:tc>
      </w:tr>
      <w:tr w:rsidR="00343933" w:rsidRPr="00343933" w14:paraId="4035BDDE" w14:textId="77777777" w:rsidTr="00343933">
        <w:trPr>
          <w:trHeight w:val="450"/>
        </w:trPr>
        <w:tc>
          <w:tcPr>
            <w:tcW w:w="1864" w:type="dxa"/>
            <w:gridSpan w:val="3"/>
            <w:vMerge/>
          </w:tcPr>
          <w:p w14:paraId="3D81D58A" w14:textId="77777777" w:rsidR="00343933" w:rsidRPr="00343933" w:rsidRDefault="00343933" w:rsidP="00BF1064">
            <w:pPr>
              <w:textAlignment w:val="baseline"/>
              <w:rPr>
                <w:rFonts w:eastAsia="Times New Roman" w:cs="Times New Roman"/>
                <w:kern w:val="0"/>
                <w:sz w:val="24"/>
                <w:szCs w:val="24"/>
                <w:lang w:eastAsia="en-GB"/>
                <w14:ligatures w14:val="none"/>
              </w:rPr>
            </w:pPr>
          </w:p>
        </w:tc>
        <w:tc>
          <w:tcPr>
            <w:tcW w:w="3983" w:type="dxa"/>
            <w:gridSpan w:val="2"/>
          </w:tcPr>
          <w:p w14:paraId="14D1D666" w14:textId="6B9D345E" w:rsidR="00343933" w:rsidRPr="00343933" w:rsidRDefault="00343933" w:rsidP="00645160">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Knowledge of, and ability to work with, issues of confidentiality, consent, safeguarding and information sharing</w:t>
            </w:r>
            <w:r w:rsidR="00645160">
              <w:rPr>
                <w:rStyle w:val="normaltextrun"/>
                <w:rFonts w:ascii="Aptos" w:eastAsiaTheme="majorEastAsia" w:hAnsi="Aptos"/>
              </w:rPr>
              <w:t>.</w:t>
            </w:r>
          </w:p>
          <w:p w14:paraId="38E9F3D6" w14:textId="77777777" w:rsidR="00343933" w:rsidRPr="00343933" w:rsidRDefault="00343933" w:rsidP="00343933">
            <w:pPr>
              <w:textAlignment w:val="baseline"/>
              <w:rPr>
                <w:rFonts w:ascii="Aptos" w:eastAsia="Times New Roman" w:hAnsi="Aptos" w:cs="Times New Roman"/>
                <w:kern w:val="0"/>
                <w:sz w:val="24"/>
                <w:szCs w:val="24"/>
                <w:lang w:eastAsia="en-GB"/>
                <w14:ligatures w14:val="none"/>
              </w:rPr>
            </w:pPr>
          </w:p>
        </w:tc>
        <w:tc>
          <w:tcPr>
            <w:tcW w:w="2426" w:type="dxa"/>
            <w:gridSpan w:val="2"/>
            <w:shd w:val="clear" w:color="auto" w:fill="DAE9F7" w:themeFill="text2" w:themeFillTint="1A"/>
          </w:tcPr>
          <w:p w14:paraId="023C3761" w14:textId="27999071" w:rsidR="00343933" w:rsidRPr="00343933" w:rsidRDefault="00645160" w:rsidP="00343933">
            <w:pPr>
              <w:textAlignment w:val="baseline"/>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t>E</w:t>
            </w:r>
            <w:r>
              <w:rPr>
                <w:rFonts w:eastAsia="Times New Roman" w:cs="Times New Roman"/>
                <w:kern w:val="0"/>
                <w:sz w:val="24"/>
                <w:szCs w:val="24"/>
                <w:lang w:eastAsia="en-GB"/>
                <w14:ligatures w14:val="none"/>
              </w:rPr>
              <w:t>ssential</w:t>
            </w:r>
          </w:p>
        </w:tc>
        <w:tc>
          <w:tcPr>
            <w:tcW w:w="1449" w:type="dxa"/>
            <w:gridSpan w:val="2"/>
            <w:shd w:val="clear" w:color="auto" w:fill="DAE9F7" w:themeFill="text2" w:themeFillTint="1A"/>
          </w:tcPr>
          <w:p w14:paraId="5B254786" w14:textId="3F33B45F" w:rsidR="00343933" w:rsidRPr="00343933" w:rsidRDefault="0028129B" w:rsidP="00343933">
            <w:pPr>
              <w:textAlignment w:val="baseline"/>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t>Interview</w:t>
            </w:r>
          </w:p>
        </w:tc>
      </w:tr>
      <w:tr w:rsidR="004D7924" w:rsidRPr="00343933" w14:paraId="2AE759A5" w14:textId="77777777" w:rsidTr="00343933">
        <w:trPr>
          <w:trHeight w:val="450"/>
        </w:trPr>
        <w:tc>
          <w:tcPr>
            <w:tcW w:w="1864" w:type="dxa"/>
            <w:gridSpan w:val="3"/>
            <w:vMerge/>
          </w:tcPr>
          <w:p w14:paraId="27620C90" w14:textId="77777777" w:rsidR="004D7924" w:rsidRPr="00343933" w:rsidRDefault="004D7924" w:rsidP="00067E58">
            <w:pPr>
              <w:rPr>
                <w:rFonts w:eastAsia="Times New Roman" w:cs="Times New Roman"/>
                <w:kern w:val="0"/>
                <w:sz w:val="24"/>
                <w:szCs w:val="24"/>
                <w:lang w:eastAsia="en-GB"/>
                <w14:ligatures w14:val="none"/>
              </w:rPr>
            </w:pPr>
          </w:p>
        </w:tc>
        <w:tc>
          <w:tcPr>
            <w:tcW w:w="3983" w:type="dxa"/>
            <w:gridSpan w:val="2"/>
          </w:tcPr>
          <w:p w14:paraId="11852D8B" w14:textId="25D161BC" w:rsidR="00343933" w:rsidRPr="00343933" w:rsidRDefault="00343933" w:rsidP="00645160">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 xml:space="preserve">Understanding of and commitment to Equity, Diversity and Inclusion, with the ability to communicate effectively with a diverse client base </w:t>
            </w:r>
          </w:p>
          <w:p w14:paraId="7788BF95" w14:textId="6C235F4E" w:rsidR="004D7924" w:rsidRPr="00343933" w:rsidRDefault="004D7924" w:rsidP="00343933">
            <w:pPr>
              <w:textAlignment w:val="baseline"/>
              <w:rPr>
                <w:rFonts w:ascii="Aptos" w:eastAsia="Times New Roman" w:hAnsi="Aptos" w:cs="Times New Roman"/>
                <w:kern w:val="0"/>
                <w:sz w:val="24"/>
                <w:szCs w:val="24"/>
                <w:lang w:eastAsia="en-GB"/>
                <w14:ligatures w14:val="none"/>
              </w:rPr>
            </w:pPr>
          </w:p>
        </w:tc>
        <w:tc>
          <w:tcPr>
            <w:tcW w:w="2426" w:type="dxa"/>
            <w:gridSpan w:val="2"/>
            <w:shd w:val="clear" w:color="auto" w:fill="DAE9F7" w:themeFill="text2" w:themeFillTint="1A"/>
            <w:hideMark/>
          </w:tcPr>
          <w:p w14:paraId="542ABE13" w14:textId="77777777" w:rsidR="004D7924" w:rsidRPr="00343933" w:rsidRDefault="004D7924"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Essential </w:t>
            </w:r>
          </w:p>
        </w:tc>
        <w:tc>
          <w:tcPr>
            <w:tcW w:w="1449" w:type="dxa"/>
            <w:gridSpan w:val="2"/>
            <w:shd w:val="clear" w:color="auto" w:fill="DAE9F7" w:themeFill="text2" w:themeFillTint="1A"/>
            <w:hideMark/>
          </w:tcPr>
          <w:p w14:paraId="06CABDFD" w14:textId="77777777" w:rsidR="004D7924" w:rsidRPr="00343933" w:rsidRDefault="004D7924"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Interview </w:t>
            </w:r>
          </w:p>
        </w:tc>
      </w:tr>
      <w:tr w:rsidR="004D7924" w:rsidRPr="00343933" w14:paraId="161EDD7C" w14:textId="77777777" w:rsidTr="00343933">
        <w:trPr>
          <w:trHeight w:val="450"/>
        </w:trPr>
        <w:tc>
          <w:tcPr>
            <w:tcW w:w="1864" w:type="dxa"/>
            <w:gridSpan w:val="3"/>
            <w:vMerge/>
            <w:hideMark/>
          </w:tcPr>
          <w:p w14:paraId="0866D467" w14:textId="77777777" w:rsidR="004D7924" w:rsidRPr="00343933" w:rsidRDefault="004D7924" w:rsidP="00067E58">
            <w:pPr>
              <w:rPr>
                <w:rFonts w:eastAsia="Times New Roman" w:cs="Times New Roman"/>
                <w:kern w:val="0"/>
                <w:sz w:val="24"/>
                <w:szCs w:val="24"/>
                <w:lang w:eastAsia="en-GB"/>
                <w14:ligatures w14:val="none"/>
              </w:rPr>
            </w:pPr>
          </w:p>
        </w:tc>
        <w:tc>
          <w:tcPr>
            <w:tcW w:w="3983" w:type="dxa"/>
            <w:gridSpan w:val="2"/>
          </w:tcPr>
          <w:p w14:paraId="3651C3DA" w14:textId="5BF5086A" w:rsidR="00343933" w:rsidRPr="00343933" w:rsidRDefault="00343933" w:rsidP="00645160">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 xml:space="preserve">An awareness of issues relating to lone working and effective management of personal and professional boundaries </w:t>
            </w:r>
          </w:p>
          <w:p w14:paraId="6BEF3581" w14:textId="240C1C8A" w:rsidR="004D7924" w:rsidRPr="00343933" w:rsidRDefault="004D7924" w:rsidP="00343933">
            <w:pPr>
              <w:textAlignment w:val="baseline"/>
              <w:rPr>
                <w:rFonts w:ascii="Aptos" w:eastAsia="Times New Roman" w:hAnsi="Aptos" w:cs="Times New Roman"/>
                <w:kern w:val="0"/>
                <w:sz w:val="24"/>
                <w:szCs w:val="24"/>
                <w:lang w:eastAsia="en-GB"/>
                <w14:ligatures w14:val="none"/>
              </w:rPr>
            </w:pPr>
          </w:p>
        </w:tc>
        <w:tc>
          <w:tcPr>
            <w:tcW w:w="2426" w:type="dxa"/>
            <w:gridSpan w:val="2"/>
            <w:shd w:val="clear" w:color="auto" w:fill="DAE9F7" w:themeFill="text2" w:themeFillTint="1A"/>
            <w:hideMark/>
          </w:tcPr>
          <w:p w14:paraId="52E477A5" w14:textId="77777777" w:rsidR="004D7924" w:rsidRPr="00343933" w:rsidRDefault="004D7924"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Essential </w:t>
            </w:r>
          </w:p>
        </w:tc>
        <w:tc>
          <w:tcPr>
            <w:tcW w:w="1449" w:type="dxa"/>
            <w:gridSpan w:val="2"/>
            <w:shd w:val="clear" w:color="auto" w:fill="DAE9F7" w:themeFill="text2" w:themeFillTint="1A"/>
            <w:hideMark/>
          </w:tcPr>
          <w:p w14:paraId="21CED06E" w14:textId="77777777" w:rsidR="004D7924" w:rsidRPr="00343933" w:rsidRDefault="004D7924"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Application and Interview </w:t>
            </w:r>
          </w:p>
        </w:tc>
      </w:tr>
      <w:tr w:rsidR="00343933" w:rsidRPr="00343933" w14:paraId="35D876EC" w14:textId="77777777" w:rsidTr="00343933">
        <w:trPr>
          <w:trHeight w:val="450"/>
        </w:trPr>
        <w:tc>
          <w:tcPr>
            <w:tcW w:w="1864" w:type="dxa"/>
            <w:gridSpan w:val="3"/>
            <w:vMerge/>
          </w:tcPr>
          <w:p w14:paraId="7ACCAFDB" w14:textId="77777777" w:rsidR="00343933" w:rsidRPr="00343933" w:rsidRDefault="00343933" w:rsidP="00067E58">
            <w:pPr>
              <w:rPr>
                <w:rFonts w:eastAsia="Times New Roman" w:cs="Times New Roman"/>
                <w:kern w:val="0"/>
                <w:sz w:val="24"/>
                <w:szCs w:val="24"/>
                <w:lang w:eastAsia="en-GB"/>
                <w14:ligatures w14:val="none"/>
              </w:rPr>
            </w:pPr>
          </w:p>
        </w:tc>
        <w:tc>
          <w:tcPr>
            <w:tcW w:w="3983" w:type="dxa"/>
            <w:gridSpan w:val="2"/>
          </w:tcPr>
          <w:p w14:paraId="470222A7" w14:textId="6B29D15A" w:rsidR="00343933" w:rsidRPr="00343933" w:rsidRDefault="00343933" w:rsidP="00645160">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Ability to use your own experience of mental health needs to build rapport, support and encourage others</w:t>
            </w:r>
            <w:r w:rsidR="00645160">
              <w:rPr>
                <w:rStyle w:val="normaltextrun"/>
                <w:rFonts w:ascii="Aptos" w:eastAsiaTheme="majorEastAsia" w:hAnsi="Aptos"/>
              </w:rPr>
              <w:t>.</w:t>
            </w:r>
          </w:p>
          <w:p w14:paraId="1983655D" w14:textId="77777777" w:rsidR="00343933" w:rsidRPr="00343933" w:rsidRDefault="00343933" w:rsidP="00343933">
            <w:pPr>
              <w:textAlignment w:val="baseline"/>
              <w:rPr>
                <w:rFonts w:ascii="Aptos" w:eastAsia="Times New Roman" w:hAnsi="Aptos" w:cs="Times New Roman"/>
                <w:kern w:val="0"/>
                <w:sz w:val="24"/>
                <w:szCs w:val="24"/>
                <w:lang w:eastAsia="en-GB"/>
                <w14:ligatures w14:val="none"/>
              </w:rPr>
            </w:pPr>
          </w:p>
        </w:tc>
        <w:tc>
          <w:tcPr>
            <w:tcW w:w="2426" w:type="dxa"/>
            <w:gridSpan w:val="2"/>
            <w:shd w:val="clear" w:color="auto" w:fill="DAE9F7" w:themeFill="text2" w:themeFillTint="1A"/>
          </w:tcPr>
          <w:p w14:paraId="60D45D8D" w14:textId="3763B334" w:rsidR="00343933" w:rsidRPr="00343933" w:rsidRDefault="00645160" w:rsidP="00343933">
            <w:pPr>
              <w:textAlignment w:val="baseline"/>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t>E</w:t>
            </w:r>
            <w:r>
              <w:rPr>
                <w:rFonts w:eastAsia="Times New Roman" w:cs="Times New Roman"/>
                <w:kern w:val="0"/>
                <w:sz w:val="24"/>
                <w:szCs w:val="24"/>
                <w:lang w:eastAsia="en-GB"/>
                <w14:ligatures w14:val="none"/>
              </w:rPr>
              <w:t>ssential</w:t>
            </w:r>
          </w:p>
        </w:tc>
        <w:tc>
          <w:tcPr>
            <w:tcW w:w="1449" w:type="dxa"/>
            <w:gridSpan w:val="2"/>
            <w:shd w:val="clear" w:color="auto" w:fill="DAE9F7" w:themeFill="text2" w:themeFillTint="1A"/>
          </w:tcPr>
          <w:p w14:paraId="4E15CFFA" w14:textId="1ECB8022" w:rsidR="00343933" w:rsidRPr="00343933" w:rsidRDefault="0028129B" w:rsidP="00343933">
            <w:pPr>
              <w:textAlignment w:val="baseline"/>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t>Interview</w:t>
            </w:r>
          </w:p>
        </w:tc>
      </w:tr>
      <w:tr w:rsidR="004D7924" w:rsidRPr="00343933" w14:paraId="62B83D2C" w14:textId="77777777" w:rsidTr="00343933">
        <w:trPr>
          <w:trHeight w:val="450"/>
        </w:trPr>
        <w:tc>
          <w:tcPr>
            <w:tcW w:w="1864" w:type="dxa"/>
            <w:gridSpan w:val="3"/>
            <w:vMerge/>
            <w:hideMark/>
          </w:tcPr>
          <w:p w14:paraId="3923A980" w14:textId="77777777" w:rsidR="004D7924" w:rsidRPr="00343933" w:rsidRDefault="004D7924" w:rsidP="00067E58">
            <w:pPr>
              <w:rPr>
                <w:rFonts w:eastAsia="Times New Roman" w:cs="Times New Roman"/>
                <w:kern w:val="0"/>
                <w:sz w:val="24"/>
                <w:szCs w:val="24"/>
                <w:lang w:eastAsia="en-GB"/>
                <w14:ligatures w14:val="none"/>
              </w:rPr>
            </w:pPr>
          </w:p>
        </w:tc>
        <w:tc>
          <w:tcPr>
            <w:tcW w:w="3983" w:type="dxa"/>
            <w:gridSpan w:val="2"/>
          </w:tcPr>
          <w:p w14:paraId="61D22C0C" w14:textId="61BBBC9D" w:rsidR="00343933" w:rsidRPr="00343933" w:rsidRDefault="00343933" w:rsidP="00645160">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 xml:space="preserve">A knowledge of and passion for peer support and its potential benefit to people with mental health needs </w:t>
            </w:r>
          </w:p>
          <w:p w14:paraId="282A69F8" w14:textId="7FAF8E81" w:rsidR="004D7924" w:rsidRPr="00343933" w:rsidRDefault="004D7924" w:rsidP="00343933">
            <w:pPr>
              <w:textAlignment w:val="baseline"/>
              <w:rPr>
                <w:rFonts w:ascii="Aptos" w:eastAsia="Times New Roman" w:hAnsi="Aptos" w:cs="Times New Roman"/>
                <w:kern w:val="0"/>
                <w:sz w:val="24"/>
                <w:szCs w:val="24"/>
                <w:lang w:eastAsia="en-GB"/>
                <w14:ligatures w14:val="none"/>
              </w:rPr>
            </w:pPr>
          </w:p>
        </w:tc>
        <w:tc>
          <w:tcPr>
            <w:tcW w:w="2426" w:type="dxa"/>
            <w:gridSpan w:val="2"/>
            <w:shd w:val="clear" w:color="auto" w:fill="DAE9F7" w:themeFill="text2" w:themeFillTint="1A"/>
            <w:hideMark/>
          </w:tcPr>
          <w:p w14:paraId="7E301A18" w14:textId="77777777" w:rsidR="004D7924" w:rsidRPr="00343933" w:rsidRDefault="004D7924"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Essential </w:t>
            </w:r>
          </w:p>
        </w:tc>
        <w:tc>
          <w:tcPr>
            <w:tcW w:w="1449" w:type="dxa"/>
            <w:gridSpan w:val="2"/>
            <w:shd w:val="clear" w:color="auto" w:fill="DAE9F7" w:themeFill="text2" w:themeFillTint="1A"/>
            <w:hideMark/>
          </w:tcPr>
          <w:p w14:paraId="1666041B" w14:textId="77777777" w:rsidR="004D7924" w:rsidRPr="00343933" w:rsidRDefault="004D7924"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Application and Interview </w:t>
            </w:r>
          </w:p>
        </w:tc>
      </w:tr>
      <w:tr w:rsidR="00343933" w:rsidRPr="00343933" w14:paraId="3F102D60" w14:textId="77777777" w:rsidTr="00343933">
        <w:trPr>
          <w:trHeight w:val="450"/>
        </w:trPr>
        <w:tc>
          <w:tcPr>
            <w:tcW w:w="1864" w:type="dxa"/>
            <w:gridSpan w:val="3"/>
            <w:vMerge/>
          </w:tcPr>
          <w:p w14:paraId="0973865F" w14:textId="77777777" w:rsidR="00343933" w:rsidRPr="00343933" w:rsidRDefault="00343933" w:rsidP="00067E58">
            <w:pPr>
              <w:rPr>
                <w:rFonts w:eastAsia="Times New Roman" w:cs="Times New Roman"/>
                <w:kern w:val="0"/>
                <w:sz w:val="24"/>
                <w:szCs w:val="24"/>
                <w:lang w:eastAsia="en-GB"/>
                <w14:ligatures w14:val="none"/>
              </w:rPr>
            </w:pPr>
          </w:p>
        </w:tc>
        <w:tc>
          <w:tcPr>
            <w:tcW w:w="3983" w:type="dxa"/>
            <w:gridSpan w:val="2"/>
          </w:tcPr>
          <w:p w14:paraId="6D74DBC1" w14:textId="5A1459F5" w:rsidR="00343933" w:rsidRPr="00343933" w:rsidRDefault="00343933" w:rsidP="00645160">
            <w:pPr>
              <w:pStyle w:val="paragraph"/>
              <w:spacing w:before="0" w:beforeAutospacing="0" w:after="0" w:afterAutospacing="0"/>
              <w:textAlignment w:val="baseline"/>
              <w:rPr>
                <w:rFonts w:ascii="Aptos" w:hAnsi="Aptos"/>
              </w:rPr>
            </w:pPr>
            <w:r w:rsidRPr="00343933">
              <w:rPr>
                <w:rStyle w:val="normaltextrun"/>
                <w:rFonts w:ascii="Aptos" w:eastAsiaTheme="majorEastAsia" w:hAnsi="Aptos"/>
              </w:rPr>
              <w:t>Understanding of and commitment to recovery-focused and person-centred approaches when supporting people</w:t>
            </w:r>
          </w:p>
          <w:p w14:paraId="2FF6997E" w14:textId="77777777" w:rsidR="00343933" w:rsidRPr="00343933" w:rsidRDefault="00343933" w:rsidP="00343933">
            <w:pPr>
              <w:textAlignment w:val="baseline"/>
              <w:rPr>
                <w:rFonts w:ascii="Aptos" w:eastAsia="Times New Roman" w:hAnsi="Aptos" w:cs="Times New Roman"/>
                <w:kern w:val="0"/>
                <w:sz w:val="24"/>
                <w:szCs w:val="24"/>
                <w:lang w:eastAsia="en-GB"/>
                <w14:ligatures w14:val="none"/>
              </w:rPr>
            </w:pPr>
          </w:p>
        </w:tc>
        <w:tc>
          <w:tcPr>
            <w:tcW w:w="2426" w:type="dxa"/>
            <w:gridSpan w:val="2"/>
            <w:shd w:val="clear" w:color="auto" w:fill="DAE9F7" w:themeFill="text2" w:themeFillTint="1A"/>
          </w:tcPr>
          <w:p w14:paraId="226B4C58" w14:textId="2CAB045A" w:rsidR="00343933" w:rsidRPr="00343933" w:rsidRDefault="00645160" w:rsidP="00343933">
            <w:pPr>
              <w:textAlignment w:val="baseline"/>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t>E</w:t>
            </w:r>
            <w:r>
              <w:rPr>
                <w:rFonts w:eastAsia="Times New Roman" w:cs="Times New Roman"/>
                <w:kern w:val="0"/>
                <w:sz w:val="24"/>
                <w:szCs w:val="24"/>
                <w:lang w:eastAsia="en-GB"/>
                <w14:ligatures w14:val="none"/>
              </w:rPr>
              <w:t>ssential</w:t>
            </w:r>
          </w:p>
        </w:tc>
        <w:tc>
          <w:tcPr>
            <w:tcW w:w="1449" w:type="dxa"/>
            <w:gridSpan w:val="2"/>
            <w:shd w:val="clear" w:color="auto" w:fill="DAE9F7" w:themeFill="text2" w:themeFillTint="1A"/>
          </w:tcPr>
          <w:p w14:paraId="095C9015" w14:textId="7602ED02" w:rsidR="00343933" w:rsidRPr="00343933" w:rsidRDefault="0028129B" w:rsidP="00343933">
            <w:pPr>
              <w:textAlignment w:val="baseline"/>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t>Interview</w:t>
            </w:r>
          </w:p>
        </w:tc>
      </w:tr>
      <w:tr w:rsidR="004D7924" w:rsidRPr="00343933" w14:paraId="40E58B3D" w14:textId="77777777" w:rsidTr="00343933">
        <w:trPr>
          <w:trHeight w:val="450"/>
        </w:trPr>
        <w:tc>
          <w:tcPr>
            <w:tcW w:w="1864" w:type="dxa"/>
            <w:gridSpan w:val="3"/>
            <w:vMerge/>
            <w:hideMark/>
          </w:tcPr>
          <w:p w14:paraId="510FB81F" w14:textId="77777777" w:rsidR="004D7924" w:rsidRPr="00343933" w:rsidRDefault="004D7924" w:rsidP="00067E58">
            <w:pPr>
              <w:rPr>
                <w:rFonts w:eastAsia="Times New Roman" w:cs="Times New Roman"/>
                <w:kern w:val="0"/>
                <w:sz w:val="24"/>
                <w:szCs w:val="24"/>
                <w:lang w:eastAsia="en-GB"/>
                <w14:ligatures w14:val="none"/>
              </w:rPr>
            </w:pPr>
          </w:p>
        </w:tc>
        <w:tc>
          <w:tcPr>
            <w:tcW w:w="3983" w:type="dxa"/>
            <w:gridSpan w:val="2"/>
            <w:hideMark/>
          </w:tcPr>
          <w:p w14:paraId="63174FC2" w14:textId="1FF91320" w:rsidR="004D7924" w:rsidRPr="00343933" w:rsidRDefault="00343933" w:rsidP="00343933">
            <w:pPr>
              <w:textAlignment w:val="baseline"/>
              <w:rPr>
                <w:rFonts w:ascii="Aptos" w:eastAsia="Times New Roman" w:hAnsi="Aptos" w:cs="Times New Roman"/>
                <w:kern w:val="0"/>
                <w:sz w:val="24"/>
                <w:szCs w:val="24"/>
                <w:lang w:eastAsia="en-GB"/>
                <w14:ligatures w14:val="none"/>
              </w:rPr>
            </w:pPr>
            <w:r w:rsidRPr="00343933">
              <w:rPr>
                <w:rStyle w:val="normaltextrun"/>
                <w:rFonts w:ascii="Aptos" w:hAnsi="Aptos"/>
                <w:sz w:val="24"/>
                <w:szCs w:val="24"/>
              </w:rPr>
              <w:t xml:space="preserve">Ability to prioritise and work independently and flexibly to meet the developing needs of the service </w:t>
            </w:r>
          </w:p>
        </w:tc>
        <w:tc>
          <w:tcPr>
            <w:tcW w:w="2426" w:type="dxa"/>
            <w:gridSpan w:val="2"/>
            <w:shd w:val="clear" w:color="auto" w:fill="DAE9F7" w:themeFill="text2" w:themeFillTint="1A"/>
            <w:hideMark/>
          </w:tcPr>
          <w:p w14:paraId="105B9ECB" w14:textId="77777777" w:rsidR="004D7924" w:rsidRPr="00343933" w:rsidRDefault="004D7924"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Essential </w:t>
            </w:r>
          </w:p>
        </w:tc>
        <w:tc>
          <w:tcPr>
            <w:tcW w:w="1449" w:type="dxa"/>
            <w:gridSpan w:val="2"/>
            <w:shd w:val="clear" w:color="auto" w:fill="DAE9F7" w:themeFill="text2" w:themeFillTint="1A"/>
            <w:hideMark/>
          </w:tcPr>
          <w:p w14:paraId="25E79901" w14:textId="77777777" w:rsidR="004D7924" w:rsidRPr="00343933" w:rsidRDefault="004D7924" w:rsidP="00343933">
            <w:pPr>
              <w:textAlignment w:val="baseline"/>
              <w:rPr>
                <w:rFonts w:ascii="Aptos" w:eastAsia="Times New Roman" w:hAnsi="Aptos" w:cs="Times New Roman"/>
                <w:kern w:val="0"/>
                <w:sz w:val="24"/>
                <w:szCs w:val="24"/>
                <w:lang w:eastAsia="en-GB"/>
                <w14:ligatures w14:val="none"/>
              </w:rPr>
            </w:pPr>
            <w:r w:rsidRPr="00343933">
              <w:rPr>
                <w:rFonts w:ascii="Aptos" w:eastAsia="Times New Roman" w:hAnsi="Aptos" w:cs="Times New Roman"/>
                <w:kern w:val="0"/>
                <w:sz w:val="24"/>
                <w:szCs w:val="24"/>
                <w:lang w:eastAsia="en-GB"/>
                <w14:ligatures w14:val="none"/>
              </w:rPr>
              <w:t>Interview </w:t>
            </w:r>
          </w:p>
        </w:tc>
      </w:tr>
      <w:tr w:rsidR="004A657E" w14:paraId="02A0A3F0" w14:textId="77777777" w:rsidTr="00343933">
        <w:trPr>
          <w:gridBefore w:val="1"/>
          <w:wBefore w:w="6" w:type="dxa"/>
        </w:trPr>
        <w:tc>
          <w:tcPr>
            <w:tcW w:w="9716" w:type="dxa"/>
            <w:gridSpan w:val="8"/>
            <w:shd w:val="clear" w:color="auto" w:fill="DAE9F7" w:themeFill="text2" w:themeFillTint="1A"/>
          </w:tcPr>
          <w:p w14:paraId="0EE50294" w14:textId="51B92230" w:rsidR="004A657E" w:rsidRDefault="004A657E" w:rsidP="00067E58">
            <w:pPr>
              <w:jc w:val="both"/>
              <w:textAlignment w:val="baseline"/>
              <w:rPr>
                <w:rFonts w:eastAsia="Times New Roman" w:cs="Segoe UI"/>
                <w:kern w:val="0"/>
                <w:sz w:val="24"/>
                <w:szCs w:val="24"/>
                <w:lang w:eastAsia="en-GB"/>
                <w14:ligatures w14:val="none"/>
              </w:rPr>
            </w:pPr>
            <w:r>
              <w:rPr>
                <w:rFonts w:eastAsia="Times New Roman" w:cs="Segoe UI"/>
                <w:kern w:val="0"/>
                <w:sz w:val="24"/>
                <w:szCs w:val="24"/>
                <w:lang w:eastAsia="en-GB"/>
                <w14:ligatures w14:val="none"/>
              </w:rPr>
              <w:t>Other Requirements</w:t>
            </w:r>
          </w:p>
        </w:tc>
      </w:tr>
      <w:tr w:rsidR="004A657E" w14:paraId="79B531DF" w14:textId="77777777" w:rsidTr="00343933">
        <w:trPr>
          <w:gridBefore w:val="1"/>
          <w:wBefore w:w="6" w:type="dxa"/>
        </w:trPr>
        <w:tc>
          <w:tcPr>
            <w:tcW w:w="9716" w:type="dxa"/>
            <w:gridSpan w:val="8"/>
            <w:shd w:val="clear" w:color="auto" w:fill="DAE9F7" w:themeFill="text2" w:themeFillTint="1A"/>
          </w:tcPr>
          <w:p w14:paraId="2C5DD5D7" w14:textId="77777777" w:rsidR="004A657E" w:rsidRPr="004A657E" w:rsidRDefault="004A657E" w:rsidP="004A657E">
            <w:pPr>
              <w:pStyle w:val="ListParagraph"/>
              <w:numPr>
                <w:ilvl w:val="0"/>
                <w:numId w:val="4"/>
              </w:numPr>
              <w:shd w:val="clear" w:color="auto" w:fill="FFFFFF" w:themeFill="background1"/>
              <w:jc w:val="both"/>
              <w:textAlignment w:val="baseline"/>
              <w:rPr>
                <w:rFonts w:eastAsia="Times New Roman" w:cs="Segoe UI"/>
                <w:kern w:val="0"/>
                <w:sz w:val="24"/>
                <w:szCs w:val="24"/>
                <w:lang w:eastAsia="en-GB"/>
                <w14:ligatures w14:val="none"/>
              </w:rPr>
            </w:pPr>
            <w:r w:rsidRPr="004A657E">
              <w:rPr>
                <w:rFonts w:eastAsia="Times New Roman" w:cs="Segoe UI"/>
                <w:kern w:val="0"/>
                <w:sz w:val="24"/>
                <w:szCs w:val="24"/>
                <w:lang w:eastAsia="en-GB"/>
                <w14:ligatures w14:val="none"/>
              </w:rPr>
              <w:t>This post is subject to an Enhanced Disclosure by the Disclosure and Barring Service</w:t>
            </w:r>
          </w:p>
          <w:p w14:paraId="1A9FF027" w14:textId="77777777" w:rsidR="004A657E" w:rsidRPr="004A657E" w:rsidRDefault="004A657E" w:rsidP="004A657E">
            <w:pPr>
              <w:pStyle w:val="ListParagraph"/>
              <w:numPr>
                <w:ilvl w:val="0"/>
                <w:numId w:val="4"/>
              </w:numPr>
              <w:shd w:val="clear" w:color="auto" w:fill="FFFFFF" w:themeFill="background1"/>
              <w:jc w:val="both"/>
              <w:textAlignment w:val="baseline"/>
              <w:rPr>
                <w:rFonts w:eastAsia="Times New Roman" w:cs="Segoe UI"/>
                <w:kern w:val="0"/>
                <w:sz w:val="24"/>
                <w:szCs w:val="24"/>
                <w:lang w:eastAsia="en-GB"/>
                <w14:ligatures w14:val="none"/>
              </w:rPr>
            </w:pPr>
            <w:r w:rsidRPr="004A657E">
              <w:rPr>
                <w:rFonts w:eastAsia="Times New Roman" w:cs="Segoe UI"/>
                <w:kern w:val="0"/>
                <w:sz w:val="24"/>
                <w:szCs w:val="24"/>
                <w:lang w:eastAsia="en-GB"/>
                <w14:ligatures w14:val="none"/>
              </w:rPr>
              <w:t>All employees of South Kent Mind are expected to work to promote the safeguarding of vulnerable groups</w:t>
            </w:r>
          </w:p>
          <w:p w14:paraId="67BDDC31" w14:textId="69CA4440" w:rsidR="004A657E" w:rsidRPr="004A657E" w:rsidRDefault="004A657E" w:rsidP="004A657E">
            <w:pPr>
              <w:pStyle w:val="ListParagraph"/>
              <w:numPr>
                <w:ilvl w:val="0"/>
                <w:numId w:val="4"/>
              </w:numPr>
              <w:shd w:val="clear" w:color="auto" w:fill="FFFFFF" w:themeFill="background1"/>
              <w:jc w:val="both"/>
              <w:textAlignment w:val="baseline"/>
              <w:rPr>
                <w:rFonts w:eastAsia="Times New Roman" w:cs="Segoe UI"/>
                <w:kern w:val="0"/>
                <w:sz w:val="24"/>
                <w:szCs w:val="24"/>
                <w:lang w:eastAsia="en-GB"/>
                <w14:ligatures w14:val="none"/>
              </w:rPr>
            </w:pPr>
            <w:r w:rsidRPr="004A657E">
              <w:rPr>
                <w:rFonts w:eastAsia="Times New Roman" w:cs="Segoe UI"/>
                <w:kern w:val="0"/>
                <w:sz w:val="24"/>
                <w:szCs w:val="24"/>
                <w:lang w:eastAsia="en-GB"/>
                <w14:ligatures w14:val="none"/>
              </w:rPr>
              <w:lastRenderedPageBreak/>
              <w:t>All employees must be able to work within and promote the ethos and values of South Kent Mind</w:t>
            </w:r>
          </w:p>
        </w:tc>
      </w:tr>
    </w:tbl>
    <w:p w14:paraId="55F1CD61" w14:textId="7775D84E" w:rsidR="00067E58" w:rsidRPr="00067E58" w:rsidRDefault="00067E58" w:rsidP="004A657E">
      <w:pPr>
        <w:shd w:val="clear" w:color="auto" w:fill="FFFFFF" w:themeFill="background1"/>
        <w:spacing w:after="0" w:line="240" w:lineRule="auto"/>
        <w:jc w:val="both"/>
        <w:textAlignment w:val="baseline"/>
        <w:rPr>
          <w:rFonts w:eastAsia="Times New Roman" w:cs="Segoe UI"/>
          <w:kern w:val="0"/>
          <w:sz w:val="24"/>
          <w:szCs w:val="24"/>
          <w:lang w:eastAsia="en-GB"/>
          <w14:ligatures w14:val="none"/>
        </w:rPr>
      </w:pPr>
    </w:p>
    <w:p w14:paraId="15779587" w14:textId="77777777" w:rsidR="001E3A67" w:rsidRPr="00067E58" w:rsidRDefault="001E3A67" w:rsidP="001E3A67">
      <w:pPr>
        <w:rPr>
          <w:sz w:val="24"/>
          <w:szCs w:val="24"/>
        </w:rPr>
      </w:pPr>
    </w:p>
    <w:sectPr w:rsidR="001E3A67" w:rsidRPr="00067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d Meridian">
    <w:altName w:val="Calibri"/>
    <w:panose1 w:val="00000000000000000000"/>
    <w:charset w:val="00"/>
    <w:family w:val="swiss"/>
    <w:notTrueType/>
    <w:pitch w:val="variable"/>
    <w:sig w:usb0="A00000EF" w:usb1="5000606B" w:usb2="00000008"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883D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23811"/>
    <w:multiLevelType w:val="multilevel"/>
    <w:tmpl w:val="32F2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44869"/>
    <w:multiLevelType w:val="multilevel"/>
    <w:tmpl w:val="2D18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771D4"/>
    <w:multiLevelType w:val="hybridMultilevel"/>
    <w:tmpl w:val="D378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E488E"/>
    <w:multiLevelType w:val="multilevel"/>
    <w:tmpl w:val="60EE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692087"/>
    <w:multiLevelType w:val="multilevel"/>
    <w:tmpl w:val="105C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61914"/>
    <w:multiLevelType w:val="multilevel"/>
    <w:tmpl w:val="7C7C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A1943"/>
    <w:multiLevelType w:val="multilevel"/>
    <w:tmpl w:val="8D7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FF5050"/>
    <w:multiLevelType w:val="multilevel"/>
    <w:tmpl w:val="AB9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D7DAE"/>
    <w:multiLevelType w:val="multilevel"/>
    <w:tmpl w:val="B99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D5074"/>
    <w:multiLevelType w:val="multilevel"/>
    <w:tmpl w:val="5E60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8507A6"/>
    <w:multiLevelType w:val="multilevel"/>
    <w:tmpl w:val="4E04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5F0E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BA47C1A"/>
    <w:multiLevelType w:val="multilevel"/>
    <w:tmpl w:val="6878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1020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E1E7CE0"/>
    <w:multiLevelType w:val="multilevel"/>
    <w:tmpl w:val="049E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FE64D5"/>
    <w:multiLevelType w:val="multilevel"/>
    <w:tmpl w:val="160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2D0DA4"/>
    <w:multiLevelType w:val="multilevel"/>
    <w:tmpl w:val="DCA8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4D1A8F"/>
    <w:multiLevelType w:val="hybridMultilevel"/>
    <w:tmpl w:val="D544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068A5"/>
    <w:multiLevelType w:val="hybridMultilevel"/>
    <w:tmpl w:val="9B26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40BDD"/>
    <w:multiLevelType w:val="multilevel"/>
    <w:tmpl w:val="9490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FE03E1"/>
    <w:multiLevelType w:val="multilevel"/>
    <w:tmpl w:val="D616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51802"/>
    <w:multiLevelType w:val="multilevel"/>
    <w:tmpl w:val="82C0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344D69"/>
    <w:multiLevelType w:val="hybridMultilevel"/>
    <w:tmpl w:val="EA62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05393"/>
    <w:multiLevelType w:val="multilevel"/>
    <w:tmpl w:val="D558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2B599E"/>
    <w:multiLevelType w:val="multilevel"/>
    <w:tmpl w:val="9BA8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A07662"/>
    <w:multiLevelType w:val="multilevel"/>
    <w:tmpl w:val="D0CE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71F91"/>
    <w:multiLevelType w:val="hybridMultilevel"/>
    <w:tmpl w:val="4CC4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203664">
    <w:abstractNumId w:val="23"/>
  </w:num>
  <w:num w:numId="2" w16cid:durableId="266960683">
    <w:abstractNumId w:val="19"/>
  </w:num>
  <w:num w:numId="3" w16cid:durableId="1815827256">
    <w:abstractNumId w:val="18"/>
  </w:num>
  <w:num w:numId="4" w16cid:durableId="2087416753">
    <w:abstractNumId w:val="3"/>
  </w:num>
  <w:num w:numId="5" w16cid:durableId="1551843633">
    <w:abstractNumId w:val="0"/>
  </w:num>
  <w:num w:numId="6" w16cid:durableId="1225069418">
    <w:abstractNumId w:val="14"/>
  </w:num>
  <w:num w:numId="7" w16cid:durableId="1791313916">
    <w:abstractNumId w:val="12"/>
  </w:num>
  <w:num w:numId="8" w16cid:durableId="1199584676">
    <w:abstractNumId w:val="10"/>
  </w:num>
  <w:num w:numId="9" w16cid:durableId="1788770601">
    <w:abstractNumId w:val="5"/>
  </w:num>
  <w:num w:numId="10" w16cid:durableId="1477264786">
    <w:abstractNumId w:val="20"/>
  </w:num>
  <w:num w:numId="11" w16cid:durableId="492531177">
    <w:abstractNumId w:val="15"/>
  </w:num>
  <w:num w:numId="12" w16cid:durableId="1665164958">
    <w:abstractNumId w:val="9"/>
  </w:num>
  <w:num w:numId="13" w16cid:durableId="1951663577">
    <w:abstractNumId w:val="6"/>
  </w:num>
  <w:num w:numId="14" w16cid:durableId="1333341072">
    <w:abstractNumId w:val="1"/>
  </w:num>
  <w:num w:numId="15" w16cid:durableId="1428303417">
    <w:abstractNumId w:val="26"/>
  </w:num>
  <w:num w:numId="16" w16cid:durableId="892086094">
    <w:abstractNumId w:val="2"/>
  </w:num>
  <w:num w:numId="17" w16cid:durableId="1846549105">
    <w:abstractNumId w:val="11"/>
  </w:num>
  <w:num w:numId="18" w16cid:durableId="149640584">
    <w:abstractNumId w:val="7"/>
  </w:num>
  <w:num w:numId="19" w16cid:durableId="1805735425">
    <w:abstractNumId w:val="16"/>
  </w:num>
  <w:num w:numId="20" w16cid:durableId="555046733">
    <w:abstractNumId w:val="17"/>
  </w:num>
  <w:num w:numId="21" w16cid:durableId="2086561789">
    <w:abstractNumId w:val="25"/>
  </w:num>
  <w:num w:numId="22" w16cid:durableId="1140532138">
    <w:abstractNumId w:val="4"/>
  </w:num>
  <w:num w:numId="23" w16cid:durableId="294868620">
    <w:abstractNumId w:val="22"/>
  </w:num>
  <w:num w:numId="24" w16cid:durableId="1685594277">
    <w:abstractNumId w:val="21"/>
  </w:num>
  <w:num w:numId="25" w16cid:durableId="1982535580">
    <w:abstractNumId w:val="13"/>
  </w:num>
  <w:num w:numId="26" w16cid:durableId="845828808">
    <w:abstractNumId w:val="24"/>
  </w:num>
  <w:num w:numId="27" w16cid:durableId="1118262737">
    <w:abstractNumId w:val="8"/>
  </w:num>
  <w:num w:numId="28" w16cid:durableId="16144840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67"/>
    <w:rsid w:val="000553A6"/>
    <w:rsid w:val="00067E58"/>
    <w:rsid w:val="00075CBC"/>
    <w:rsid w:val="001A3260"/>
    <w:rsid w:val="001E3A67"/>
    <w:rsid w:val="0028129B"/>
    <w:rsid w:val="002C0AF9"/>
    <w:rsid w:val="002E3219"/>
    <w:rsid w:val="00301233"/>
    <w:rsid w:val="00320CB7"/>
    <w:rsid w:val="00343933"/>
    <w:rsid w:val="003C3C47"/>
    <w:rsid w:val="004A657E"/>
    <w:rsid w:val="004B13B8"/>
    <w:rsid w:val="004C7847"/>
    <w:rsid w:val="004D1123"/>
    <w:rsid w:val="004D7924"/>
    <w:rsid w:val="00555F54"/>
    <w:rsid w:val="005F1CC7"/>
    <w:rsid w:val="00601DF2"/>
    <w:rsid w:val="00645160"/>
    <w:rsid w:val="00685F26"/>
    <w:rsid w:val="006C0C3B"/>
    <w:rsid w:val="006E1F9D"/>
    <w:rsid w:val="00747FA3"/>
    <w:rsid w:val="0078097F"/>
    <w:rsid w:val="00782F16"/>
    <w:rsid w:val="007B08F0"/>
    <w:rsid w:val="00836C0F"/>
    <w:rsid w:val="008711F1"/>
    <w:rsid w:val="008C3827"/>
    <w:rsid w:val="008D41B3"/>
    <w:rsid w:val="008E5349"/>
    <w:rsid w:val="00901C37"/>
    <w:rsid w:val="0096020A"/>
    <w:rsid w:val="009C7724"/>
    <w:rsid w:val="00A26F2F"/>
    <w:rsid w:val="00AF2ED6"/>
    <w:rsid w:val="00B4004D"/>
    <w:rsid w:val="00BF1064"/>
    <w:rsid w:val="00C1732D"/>
    <w:rsid w:val="00C313E1"/>
    <w:rsid w:val="00C44B3C"/>
    <w:rsid w:val="00C5511B"/>
    <w:rsid w:val="00C72FB9"/>
    <w:rsid w:val="00CF33FD"/>
    <w:rsid w:val="00E049F3"/>
    <w:rsid w:val="00F26E9B"/>
    <w:rsid w:val="00F45115"/>
    <w:rsid w:val="00F704AC"/>
    <w:rsid w:val="00FC61D5"/>
    <w:rsid w:val="00FF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014A"/>
  <w15:chartTrackingRefBased/>
  <w15:docId w15:val="{FD4AD3FA-0323-4806-8E4F-2DD22636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A67"/>
    <w:rPr>
      <w:rFonts w:eastAsiaTheme="majorEastAsia" w:cstheme="majorBidi"/>
      <w:color w:val="272727" w:themeColor="text1" w:themeTint="D8"/>
    </w:rPr>
  </w:style>
  <w:style w:type="paragraph" w:styleId="Title">
    <w:name w:val="Title"/>
    <w:basedOn w:val="Normal"/>
    <w:next w:val="Normal"/>
    <w:link w:val="TitleChar"/>
    <w:uiPriority w:val="10"/>
    <w:qFormat/>
    <w:rsid w:val="001E3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A67"/>
    <w:pPr>
      <w:spacing w:before="160"/>
      <w:jc w:val="center"/>
    </w:pPr>
    <w:rPr>
      <w:i/>
      <w:iCs/>
      <w:color w:val="404040" w:themeColor="text1" w:themeTint="BF"/>
    </w:rPr>
  </w:style>
  <w:style w:type="character" w:customStyle="1" w:styleId="QuoteChar">
    <w:name w:val="Quote Char"/>
    <w:basedOn w:val="DefaultParagraphFont"/>
    <w:link w:val="Quote"/>
    <w:uiPriority w:val="29"/>
    <w:rsid w:val="001E3A67"/>
    <w:rPr>
      <w:i/>
      <w:iCs/>
      <w:color w:val="404040" w:themeColor="text1" w:themeTint="BF"/>
    </w:rPr>
  </w:style>
  <w:style w:type="paragraph" w:styleId="ListParagraph">
    <w:name w:val="List Paragraph"/>
    <w:basedOn w:val="Normal"/>
    <w:uiPriority w:val="34"/>
    <w:qFormat/>
    <w:rsid w:val="001E3A67"/>
    <w:pPr>
      <w:ind w:left="720"/>
      <w:contextualSpacing/>
    </w:pPr>
  </w:style>
  <w:style w:type="character" w:styleId="IntenseEmphasis">
    <w:name w:val="Intense Emphasis"/>
    <w:basedOn w:val="DefaultParagraphFont"/>
    <w:uiPriority w:val="21"/>
    <w:qFormat/>
    <w:rsid w:val="001E3A67"/>
    <w:rPr>
      <w:i/>
      <w:iCs/>
      <w:color w:val="0F4761" w:themeColor="accent1" w:themeShade="BF"/>
    </w:rPr>
  </w:style>
  <w:style w:type="paragraph" w:styleId="IntenseQuote">
    <w:name w:val="Intense Quote"/>
    <w:basedOn w:val="Normal"/>
    <w:next w:val="Normal"/>
    <w:link w:val="IntenseQuoteChar"/>
    <w:uiPriority w:val="30"/>
    <w:qFormat/>
    <w:rsid w:val="001E3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A67"/>
    <w:rPr>
      <w:i/>
      <w:iCs/>
      <w:color w:val="0F4761" w:themeColor="accent1" w:themeShade="BF"/>
    </w:rPr>
  </w:style>
  <w:style w:type="character" w:styleId="IntenseReference">
    <w:name w:val="Intense Reference"/>
    <w:basedOn w:val="DefaultParagraphFont"/>
    <w:uiPriority w:val="32"/>
    <w:qFormat/>
    <w:rsid w:val="001E3A67"/>
    <w:rPr>
      <w:b/>
      <w:bCs/>
      <w:smallCaps/>
      <w:color w:val="0F4761" w:themeColor="accent1" w:themeShade="BF"/>
      <w:spacing w:val="5"/>
    </w:rPr>
  </w:style>
  <w:style w:type="table" w:styleId="TableGrid">
    <w:name w:val="Table Grid"/>
    <w:basedOn w:val="TableNormal"/>
    <w:uiPriority w:val="39"/>
    <w:rsid w:val="001E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3B8"/>
    <w:pPr>
      <w:autoSpaceDE w:val="0"/>
      <w:autoSpaceDN w:val="0"/>
      <w:adjustRightInd w:val="0"/>
      <w:spacing w:after="0" w:line="240" w:lineRule="auto"/>
    </w:pPr>
    <w:rPr>
      <w:rFonts w:ascii="Mind Meridian" w:hAnsi="Mind Meridian" w:cs="Mind Meridian"/>
      <w:color w:val="000000"/>
      <w:kern w:val="0"/>
      <w:sz w:val="24"/>
      <w:szCs w:val="24"/>
    </w:rPr>
  </w:style>
  <w:style w:type="paragraph" w:styleId="Revision">
    <w:name w:val="Revision"/>
    <w:hidden/>
    <w:uiPriority w:val="99"/>
    <w:semiHidden/>
    <w:rsid w:val="00C313E1"/>
    <w:pPr>
      <w:spacing w:after="0" w:line="240" w:lineRule="auto"/>
    </w:pPr>
  </w:style>
  <w:style w:type="character" w:styleId="Hyperlink">
    <w:name w:val="Hyperlink"/>
    <w:basedOn w:val="DefaultParagraphFont"/>
    <w:uiPriority w:val="99"/>
    <w:unhideWhenUsed/>
    <w:rsid w:val="004D1123"/>
    <w:rPr>
      <w:color w:val="467886" w:themeColor="hyperlink"/>
      <w:u w:val="single"/>
    </w:rPr>
  </w:style>
  <w:style w:type="paragraph" w:customStyle="1" w:styleId="paragraph">
    <w:name w:val="paragraph"/>
    <w:basedOn w:val="Normal"/>
    <w:rsid w:val="00BF10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F1064"/>
  </w:style>
  <w:style w:type="character" w:customStyle="1" w:styleId="eop">
    <w:name w:val="eop"/>
    <w:basedOn w:val="DefaultParagraphFont"/>
    <w:rsid w:val="00BF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97269">
      <w:bodyDiv w:val="1"/>
      <w:marLeft w:val="0"/>
      <w:marRight w:val="0"/>
      <w:marTop w:val="0"/>
      <w:marBottom w:val="0"/>
      <w:divBdr>
        <w:top w:val="none" w:sz="0" w:space="0" w:color="auto"/>
        <w:left w:val="none" w:sz="0" w:space="0" w:color="auto"/>
        <w:bottom w:val="none" w:sz="0" w:space="0" w:color="auto"/>
        <w:right w:val="none" w:sz="0" w:space="0" w:color="auto"/>
      </w:divBdr>
      <w:divsChild>
        <w:div w:id="11301823">
          <w:marLeft w:val="0"/>
          <w:marRight w:val="0"/>
          <w:marTop w:val="0"/>
          <w:marBottom w:val="0"/>
          <w:divBdr>
            <w:top w:val="none" w:sz="0" w:space="0" w:color="auto"/>
            <w:left w:val="none" w:sz="0" w:space="0" w:color="auto"/>
            <w:bottom w:val="none" w:sz="0" w:space="0" w:color="auto"/>
            <w:right w:val="none" w:sz="0" w:space="0" w:color="auto"/>
          </w:divBdr>
        </w:div>
        <w:div w:id="303042824">
          <w:marLeft w:val="0"/>
          <w:marRight w:val="0"/>
          <w:marTop w:val="0"/>
          <w:marBottom w:val="0"/>
          <w:divBdr>
            <w:top w:val="none" w:sz="0" w:space="0" w:color="auto"/>
            <w:left w:val="none" w:sz="0" w:space="0" w:color="auto"/>
            <w:bottom w:val="none" w:sz="0" w:space="0" w:color="auto"/>
            <w:right w:val="none" w:sz="0" w:space="0" w:color="auto"/>
          </w:divBdr>
        </w:div>
        <w:div w:id="1685091710">
          <w:marLeft w:val="0"/>
          <w:marRight w:val="0"/>
          <w:marTop w:val="0"/>
          <w:marBottom w:val="0"/>
          <w:divBdr>
            <w:top w:val="none" w:sz="0" w:space="0" w:color="auto"/>
            <w:left w:val="none" w:sz="0" w:space="0" w:color="auto"/>
            <w:bottom w:val="none" w:sz="0" w:space="0" w:color="auto"/>
            <w:right w:val="none" w:sz="0" w:space="0" w:color="auto"/>
          </w:divBdr>
          <w:divsChild>
            <w:div w:id="1582717153">
              <w:marLeft w:val="-75"/>
              <w:marRight w:val="0"/>
              <w:marTop w:val="30"/>
              <w:marBottom w:val="30"/>
              <w:divBdr>
                <w:top w:val="none" w:sz="0" w:space="0" w:color="auto"/>
                <w:left w:val="none" w:sz="0" w:space="0" w:color="auto"/>
                <w:bottom w:val="none" w:sz="0" w:space="0" w:color="auto"/>
                <w:right w:val="none" w:sz="0" w:space="0" w:color="auto"/>
              </w:divBdr>
              <w:divsChild>
                <w:div w:id="17051576">
                  <w:marLeft w:val="0"/>
                  <w:marRight w:val="0"/>
                  <w:marTop w:val="0"/>
                  <w:marBottom w:val="0"/>
                  <w:divBdr>
                    <w:top w:val="none" w:sz="0" w:space="0" w:color="auto"/>
                    <w:left w:val="none" w:sz="0" w:space="0" w:color="auto"/>
                    <w:bottom w:val="none" w:sz="0" w:space="0" w:color="auto"/>
                    <w:right w:val="none" w:sz="0" w:space="0" w:color="auto"/>
                  </w:divBdr>
                  <w:divsChild>
                    <w:div w:id="599065230">
                      <w:marLeft w:val="0"/>
                      <w:marRight w:val="0"/>
                      <w:marTop w:val="0"/>
                      <w:marBottom w:val="0"/>
                      <w:divBdr>
                        <w:top w:val="none" w:sz="0" w:space="0" w:color="auto"/>
                        <w:left w:val="none" w:sz="0" w:space="0" w:color="auto"/>
                        <w:bottom w:val="none" w:sz="0" w:space="0" w:color="auto"/>
                        <w:right w:val="none" w:sz="0" w:space="0" w:color="auto"/>
                      </w:divBdr>
                    </w:div>
                  </w:divsChild>
                </w:div>
                <w:div w:id="27800675">
                  <w:marLeft w:val="0"/>
                  <w:marRight w:val="0"/>
                  <w:marTop w:val="0"/>
                  <w:marBottom w:val="0"/>
                  <w:divBdr>
                    <w:top w:val="none" w:sz="0" w:space="0" w:color="auto"/>
                    <w:left w:val="none" w:sz="0" w:space="0" w:color="auto"/>
                    <w:bottom w:val="none" w:sz="0" w:space="0" w:color="auto"/>
                    <w:right w:val="none" w:sz="0" w:space="0" w:color="auto"/>
                  </w:divBdr>
                  <w:divsChild>
                    <w:div w:id="567035582">
                      <w:marLeft w:val="0"/>
                      <w:marRight w:val="0"/>
                      <w:marTop w:val="0"/>
                      <w:marBottom w:val="0"/>
                      <w:divBdr>
                        <w:top w:val="none" w:sz="0" w:space="0" w:color="auto"/>
                        <w:left w:val="none" w:sz="0" w:space="0" w:color="auto"/>
                        <w:bottom w:val="none" w:sz="0" w:space="0" w:color="auto"/>
                        <w:right w:val="none" w:sz="0" w:space="0" w:color="auto"/>
                      </w:divBdr>
                    </w:div>
                  </w:divsChild>
                </w:div>
                <w:div w:id="57441878">
                  <w:marLeft w:val="0"/>
                  <w:marRight w:val="0"/>
                  <w:marTop w:val="0"/>
                  <w:marBottom w:val="0"/>
                  <w:divBdr>
                    <w:top w:val="none" w:sz="0" w:space="0" w:color="auto"/>
                    <w:left w:val="none" w:sz="0" w:space="0" w:color="auto"/>
                    <w:bottom w:val="none" w:sz="0" w:space="0" w:color="auto"/>
                    <w:right w:val="none" w:sz="0" w:space="0" w:color="auto"/>
                  </w:divBdr>
                  <w:divsChild>
                    <w:div w:id="2061243473">
                      <w:marLeft w:val="0"/>
                      <w:marRight w:val="0"/>
                      <w:marTop w:val="0"/>
                      <w:marBottom w:val="0"/>
                      <w:divBdr>
                        <w:top w:val="none" w:sz="0" w:space="0" w:color="auto"/>
                        <w:left w:val="none" w:sz="0" w:space="0" w:color="auto"/>
                        <w:bottom w:val="none" w:sz="0" w:space="0" w:color="auto"/>
                        <w:right w:val="none" w:sz="0" w:space="0" w:color="auto"/>
                      </w:divBdr>
                    </w:div>
                  </w:divsChild>
                </w:div>
                <w:div w:id="152986845">
                  <w:marLeft w:val="0"/>
                  <w:marRight w:val="0"/>
                  <w:marTop w:val="0"/>
                  <w:marBottom w:val="0"/>
                  <w:divBdr>
                    <w:top w:val="none" w:sz="0" w:space="0" w:color="auto"/>
                    <w:left w:val="none" w:sz="0" w:space="0" w:color="auto"/>
                    <w:bottom w:val="none" w:sz="0" w:space="0" w:color="auto"/>
                    <w:right w:val="none" w:sz="0" w:space="0" w:color="auto"/>
                  </w:divBdr>
                  <w:divsChild>
                    <w:div w:id="1972587876">
                      <w:marLeft w:val="0"/>
                      <w:marRight w:val="0"/>
                      <w:marTop w:val="0"/>
                      <w:marBottom w:val="0"/>
                      <w:divBdr>
                        <w:top w:val="none" w:sz="0" w:space="0" w:color="auto"/>
                        <w:left w:val="none" w:sz="0" w:space="0" w:color="auto"/>
                        <w:bottom w:val="none" w:sz="0" w:space="0" w:color="auto"/>
                        <w:right w:val="none" w:sz="0" w:space="0" w:color="auto"/>
                      </w:divBdr>
                    </w:div>
                  </w:divsChild>
                </w:div>
                <w:div w:id="206110868">
                  <w:marLeft w:val="0"/>
                  <w:marRight w:val="0"/>
                  <w:marTop w:val="0"/>
                  <w:marBottom w:val="0"/>
                  <w:divBdr>
                    <w:top w:val="none" w:sz="0" w:space="0" w:color="auto"/>
                    <w:left w:val="none" w:sz="0" w:space="0" w:color="auto"/>
                    <w:bottom w:val="none" w:sz="0" w:space="0" w:color="auto"/>
                    <w:right w:val="none" w:sz="0" w:space="0" w:color="auto"/>
                  </w:divBdr>
                  <w:divsChild>
                    <w:div w:id="236743825">
                      <w:marLeft w:val="0"/>
                      <w:marRight w:val="0"/>
                      <w:marTop w:val="0"/>
                      <w:marBottom w:val="0"/>
                      <w:divBdr>
                        <w:top w:val="none" w:sz="0" w:space="0" w:color="auto"/>
                        <w:left w:val="none" w:sz="0" w:space="0" w:color="auto"/>
                        <w:bottom w:val="none" w:sz="0" w:space="0" w:color="auto"/>
                        <w:right w:val="none" w:sz="0" w:space="0" w:color="auto"/>
                      </w:divBdr>
                    </w:div>
                  </w:divsChild>
                </w:div>
                <w:div w:id="232325931">
                  <w:marLeft w:val="0"/>
                  <w:marRight w:val="0"/>
                  <w:marTop w:val="0"/>
                  <w:marBottom w:val="0"/>
                  <w:divBdr>
                    <w:top w:val="none" w:sz="0" w:space="0" w:color="auto"/>
                    <w:left w:val="none" w:sz="0" w:space="0" w:color="auto"/>
                    <w:bottom w:val="none" w:sz="0" w:space="0" w:color="auto"/>
                    <w:right w:val="none" w:sz="0" w:space="0" w:color="auto"/>
                  </w:divBdr>
                  <w:divsChild>
                    <w:div w:id="1498424336">
                      <w:marLeft w:val="0"/>
                      <w:marRight w:val="0"/>
                      <w:marTop w:val="0"/>
                      <w:marBottom w:val="0"/>
                      <w:divBdr>
                        <w:top w:val="none" w:sz="0" w:space="0" w:color="auto"/>
                        <w:left w:val="none" w:sz="0" w:space="0" w:color="auto"/>
                        <w:bottom w:val="none" w:sz="0" w:space="0" w:color="auto"/>
                        <w:right w:val="none" w:sz="0" w:space="0" w:color="auto"/>
                      </w:divBdr>
                    </w:div>
                  </w:divsChild>
                </w:div>
                <w:div w:id="264965865">
                  <w:marLeft w:val="0"/>
                  <w:marRight w:val="0"/>
                  <w:marTop w:val="0"/>
                  <w:marBottom w:val="0"/>
                  <w:divBdr>
                    <w:top w:val="none" w:sz="0" w:space="0" w:color="auto"/>
                    <w:left w:val="none" w:sz="0" w:space="0" w:color="auto"/>
                    <w:bottom w:val="none" w:sz="0" w:space="0" w:color="auto"/>
                    <w:right w:val="none" w:sz="0" w:space="0" w:color="auto"/>
                  </w:divBdr>
                  <w:divsChild>
                    <w:div w:id="94253927">
                      <w:marLeft w:val="0"/>
                      <w:marRight w:val="0"/>
                      <w:marTop w:val="0"/>
                      <w:marBottom w:val="0"/>
                      <w:divBdr>
                        <w:top w:val="none" w:sz="0" w:space="0" w:color="auto"/>
                        <w:left w:val="none" w:sz="0" w:space="0" w:color="auto"/>
                        <w:bottom w:val="none" w:sz="0" w:space="0" w:color="auto"/>
                        <w:right w:val="none" w:sz="0" w:space="0" w:color="auto"/>
                      </w:divBdr>
                    </w:div>
                  </w:divsChild>
                </w:div>
                <w:div w:id="272321880">
                  <w:marLeft w:val="0"/>
                  <w:marRight w:val="0"/>
                  <w:marTop w:val="0"/>
                  <w:marBottom w:val="0"/>
                  <w:divBdr>
                    <w:top w:val="none" w:sz="0" w:space="0" w:color="auto"/>
                    <w:left w:val="none" w:sz="0" w:space="0" w:color="auto"/>
                    <w:bottom w:val="none" w:sz="0" w:space="0" w:color="auto"/>
                    <w:right w:val="none" w:sz="0" w:space="0" w:color="auto"/>
                  </w:divBdr>
                  <w:divsChild>
                    <w:div w:id="961420187">
                      <w:marLeft w:val="0"/>
                      <w:marRight w:val="0"/>
                      <w:marTop w:val="0"/>
                      <w:marBottom w:val="0"/>
                      <w:divBdr>
                        <w:top w:val="none" w:sz="0" w:space="0" w:color="auto"/>
                        <w:left w:val="none" w:sz="0" w:space="0" w:color="auto"/>
                        <w:bottom w:val="none" w:sz="0" w:space="0" w:color="auto"/>
                        <w:right w:val="none" w:sz="0" w:space="0" w:color="auto"/>
                      </w:divBdr>
                    </w:div>
                  </w:divsChild>
                </w:div>
                <w:div w:id="302082331">
                  <w:marLeft w:val="0"/>
                  <w:marRight w:val="0"/>
                  <w:marTop w:val="0"/>
                  <w:marBottom w:val="0"/>
                  <w:divBdr>
                    <w:top w:val="none" w:sz="0" w:space="0" w:color="auto"/>
                    <w:left w:val="none" w:sz="0" w:space="0" w:color="auto"/>
                    <w:bottom w:val="none" w:sz="0" w:space="0" w:color="auto"/>
                    <w:right w:val="none" w:sz="0" w:space="0" w:color="auto"/>
                  </w:divBdr>
                  <w:divsChild>
                    <w:div w:id="1229461993">
                      <w:marLeft w:val="0"/>
                      <w:marRight w:val="0"/>
                      <w:marTop w:val="0"/>
                      <w:marBottom w:val="0"/>
                      <w:divBdr>
                        <w:top w:val="none" w:sz="0" w:space="0" w:color="auto"/>
                        <w:left w:val="none" w:sz="0" w:space="0" w:color="auto"/>
                        <w:bottom w:val="none" w:sz="0" w:space="0" w:color="auto"/>
                        <w:right w:val="none" w:sz="0" w:space="0" w:color="auto"/>
                      </w:divBdr>
                    </w:div>
                  </w:divsChild>
                </w:div>
                <w:div w:id="304505276">
                  <w:marLeft w:val="0"/>
                  <w:marRight w:val="0"/>
                  <w:marTop w:val="0"/>
                  <w:marBottom w:val="0"/>
                  <w:divBdr>
                    <w:top w:val="none" w:sz="0" w:space="0" w:color="auto"/>
                    <w:left w:val="none" w:sz="0" w:space="0" w:color="auto"/>
                    <w:bottom w:val="none" w:sz="0" w:space="0" w:color="auto"/>
                    <w:right w:val="none" w:sz="0" w:space="0" w:color="auto"/>
                  </w:divBdr>
                  <w:divsChild>
                    <w:div w:id="1508593733">
                      <w:marLeft w:val="0"/>
                      <w:marRight w:val="0"/>
                      <w:marTop w:val="0"/>
                      <w:marBottom w:val="0"/>
                      <w:divBdr>
                        <w:top w:val="none" w:sz="0" w:space="0" w:color="auto"/>
                        <w:left w:val="none" w:sz="0" w:space="0" w:color="auto"/>
                        <w:bottom w:val="none" w:sz="0" w:space="0" w:color="auto"/>
                        <w:right w:val="none" w:sz="0" w:space="0" w:color="auto"/>
                      </w:divBdr>
                    </w:div>
                  </w:divsChild>
                </w:div>
                <w:div w:id="308020181">
                  <w:marLeft w:val="0"/>
                  <w:marRight w:val="0"/>
                  <w:marTop w:val="0"/>
                  <w:marBottom w:val="0"/>
                  <w:divBdr>
                    <w:top w:val="none" w:sz="0" w:space="0" w:color="auto"/>
                    <w:left w:val="none" w:sz="0" w:space="0" w:color="auto"/>
                    <w:bottom w:val="none" w:sz="0" w:space="0" w:color="auto"/>
                    <w:right w:val="none" w:sz="0" w:space="0" w:color="auto"/>
                  </w:divBdr>
                  <w:divsChild>
                    <w:div w:id="1325014258">
                      <w:marLeft w:val="0"/>
                      <w:marRight w:val="0"/>
                      <w:marTop w:val="0"/>
                      <w:marBottom w:val="0"/>
                      <w:divBdr>
                        <w:top w:val="none" w:sz="0" w:space="0" w:color="auto"/>
                        <w:left w:val="none" w:sz="0" w:space="0" w:color="auto"/>
                        <w:bottom w:val="none" w:sz="0" w:space="0" w:color="auto"/>
                        <w:right w:val="none" w:sz="0" w:space="0" w:color="auto"/>
                      </w:divBdr>
                    </w:div>
                  </w:divsChild>
                </w:div>
                <w:div w:id="313529234">
                  <w:marLeft w:val="0"/>
                  <w:marRight w:val="0"/>
                  <w:marTop w:val="0"/>
                  <w:marBottom w:val="0"/>
                  <w:divBdr>
                    <w:top w:val="none" w:sz="0" w:space="0" w:color="auto"/>
                    <w:left w:val="none" w:sz="0" w:space="0" w:color="auto"/>
                    <w:bottom w:val="none" w:sz="0" w:space="0" w:color="auto"/>
                    <w:right w:val="none" w:sz="0" w:space="0" w:color="auto"/>
                  </w:divBdr>
                  <w:divsChild>
                    <w:div w:id="671183040">
                      <w:marLeft w:val="0"/>
                      <w:marRight w:val="0"/>
                      <w:marTop w:val="0"/>
                      <w:marBottom w:val="0"/>
                      <w:divBdr>
                        <w:top w:val="none" w:sz="0" w:space="0" w:color="auto"/>
                        <w:left w:val="none" w:sz="0" w:space="0" w:color="auto"/>
                        <w:bottom w:val="none" w:sz="0" w:space="0" w:color="auto"/>
                        <w:right w:val="none" w:sz="0" w:space="0" w:color="auto"/>
                      </w:divBdr>
                    </w:div>
                  </w:divsChild>
                </w:div>
                <w:div w:id="323778708">
                  <w:marLeft w:val="0"/>
                  <w:marRight w:val="0"/>
                  <w:marTop w:val="0"/>
                  <w:marBottom w:val="0"/>
                  <w:divBdr>
                    <w:top w:val="none" w:sz="0" w:space="0" w:color="auto"/>
                    <w:left w:val="none" w:sz="0" w:space="0" w:color="auto"/>
                    <w:bottom w:val="none" w:sz="0" w:space="0" w:color="auto"/>
                    <w:right w:val="none" w:sz="0" w:space="0" w:color="auto"/>
                  </w:divBdr>
                  <w:divsChild>
                    <w:div w:id="752236448">
                      <w:marLeft w:val="0"/>
                      <w:marRight w:val="0"/>
                      <w:marTop w:val="0"/>
                      <w:marBottom w:val="0"/>
                      <w:divBdr>
                        <w:top w:val="none" w:sz="0" w:space="0" w:color="auto"/>
                        <w:left w:val="none" w:sz="0" w:space="0" w:color="auto"/>
                        <w:bottom w:val="none" w:sz="0" w:space="0" w:color="auto"/>
                        <w:right w:val="none" w:sz="0" w:space="0" w:color="auto"/>
                      </w:divBdr>
                    </w:div>
                  </w:divsChild>
                </w:div>
                <w:div w:id="398865342">
                  <w:marLeft w:val="0"/>
                  <w:marRight w:val="0"/>
                  <w:marTop w:val="0"/>
                  <w:marBottom w:val="0"/>
                  <w:divBdr>
                    <w:top w:val="none" w:sz="0" w:space="0" w:color="auto"/>
                    <w:left w:val="none" w:sz="0" w:space="0" w:color="auto"/>
                    <w:bottom w:val="none" w:sz="0" w:space="0" w:color="auto"/>
                    <w:right w:val="none" w:sz="0" w:space="0" w:color="auto"/>
                  </w:divBdr>
                  <w:divsChild>
                    <w:div w:id="53702344">
                      <w:marLeft w:val="0"/>
                      <w:marRight w:val="0"/>
                      <w:marTop w:val="0"/>
                      <w:marBottom w:val="0"/>
                      <w:divBdr>
                        <w:top w:val="none" w:sz="0" w:space="0" w:color="auto"/>
                        <w:left w:val="none" w:sz="0" w:space="0" w:color="auto"/>
                        <w:bottom w:val="none" w:sz="0" w:space="0" w:color="auto"/>
                        <w:right w:val="none" w:sz="0" w:space="0" w:color="auto"/>
                      </w:divBdr>
                    </w:div>
                  </w:divsChild>
                </w:div>
                <w:div w:id="403525981">
                  <w:marLeft w:val="0"/>
                  <w:marRight w:val="0"/>
                  <w:marTop w:val="0"/>
                  <w:marBottom w:val="0"/>
                  <w:divBdr>
                    <w:top w:val="none" w:sz="0" w:space="0" w:color="auto"/>
                    <w:left w:val="none" w:sz="0" w:space="0" w:color="auto"/>
                    <w:bottom w:val="none" w:sz="0" w:space="0" w:color="auto"/>
                    <w:right w:val="none" w:sz="0" w:space="0" w:color="auto"/>
                  </w:divBdr>
                  <w:divsChild>
                    <w:div w:id="2084793082">
                      <w:marLeft w:val="0"/>
                      <w:marRight w:val="0"/>
                      <w:marTop w:val="0"/>
                      <w:marBottom w:val="0"/>
                      <w:divBdr>
                        <w:top w:val="none" w:sz="0" w:space="0" w:color="auto"/>
                        <w:left w:val="none" w:sz="0" w:space="0" w:color="auto"/>
                        <w:bottom w:val="none" w:sz="0" w:space="0" w:color="auto"/>
                        <w:right w:val="none" w:sz="0" w:space="0" w:color="auto"/>
                      </w:divBdr>
                    </w:div>
                  </w:divsChild>
                </w:div>
                <w:div w:id="478617510">
                  <w:marLeft w:val="0"/>
                  <w:marRight w:val="0"/>
                  <w:marTop w:val="0"/>
                  <w:marBottom w:val="0"/>
                  <w:divBdr>
                    <w:top w:val="none" w:sz="0" w:space="0" w:color="auto"/>
                    <w:left w:val="none" w:sz="0" w:space="0" w:color="auto"/>
                    <w:bottom w:val="none" w:sz="0" w:space="0" w:color="auto"/>
                    <w:right w:val="none" w:sz="0" w:space="0" w:color="auto"/>
                  </w:divBdr>
                  <w:divsChild>
                    <w:div w:id="772239328">
                      <w:marLeft w:val="0"/>
                      <w:marRight w:val="0"/>
                      <w:marTop w:val="0"/>
                      <w:marBottom w:val="0"/>
                      <w:divBdr>
                        <w:top w:val="none" w:sz="0" w:space="0" w:color="auto"/>
                        <w:left w:val="none" w:sz="0" w:space="0" w:color="auto"/>
                        <w:bottom w:val="none" w:sz="0" w:space="0" w:color="auto"/>
                        <w:right w:val="none" w:sz="0" w:space="0" w:color="auto"/>
                      </w:divBdr>
                    </w:div>
                  </w:divsChild>
                </w:div>
                <w:div w:id="517934557">
                  <w:marLeft w:val="0"/>
                  <w:marRight w:val="0"/>
                  <w:marTop w:val="0"/>
                  <w:marBottom w:val="0"/>
                  <w:divBdr>
                    <w:top w:val="none" w:sz="0" w:space="0" w:color="auto"/>
                    <w:left w:val="none" w:sz="0" w:space="0" w:color="auto"/>
                    <w:bottom w:val="none" w:sz="0" w:space="0" w:color="auto"/>
                    <w:right w:val="none" w:sz="0" w:space="0" w:color="auto"/>
                  </w:divBdr>
                  <w:divsChild>
                    <w:div w:id="2068333320">
                      <w:marLeft w:val="0"/>
                      <w:marRight w:val="0"/>
                      <w:marTop w:val="0"/>
                      <w:marBottom w:val="0"/>
                      <w:divBdr>
                        <w:top w:val="none" w:sz="0" w:space="0" w:color="auto"/>
                        <w:left w:val="none" w:sz="0" w:space="0" w:color="auto"/>
                        <w:bottom w:val="none" w:sz="0" w:space="0" w:color="auto"/>
                        <w:right w:val="none" w:sz="0" w:space="0" w:color="auto"/>
                      </w:divBdr>
                    </w:div>
                  </w:divsChild>
                </w:div>
                <w:div w:id="520243381">
                  <w:marLeft w:val="0"/>
                  <w:marRight w:val="0"/>
                  <w:marTop w:val="0"/>
                  <w:marBottom w:val="0"/>
                  <w:divBdr>
                    <w:top w:val="none" w:sz="0" w:space="0" w:color="auto"/>
                    <w:left w:val="none" w:sz="0" w:space="0" w:color="auto"/>
                    <w:bottom w:val="none" w:sz="0" w:space="0" w:color="auto"/>
                    <w:right w:val="none" w:sz="0" w:space="0" w:color="auto"/>
                  </w:divBdr>
                  <w:divsChild>
                    <w:div w:id="1430927601">
                      <w:marLeft w:val="0"/>
                      <w:marRight w:val="0"/>
                      <w:marTop w:val="0"/>
                      <w:marBottom w:val="0"/>
                      <w:divBdr>
                        <w:top w:val="none" w:sz="0" w:space="0" w:color="auto"/>
                        <w:left w:val="none" w:sz="0" w:space="0" w:color="auto"/>
                        <w:bottom w:val="none" w:sz="0" w:space="0" w:color="auto"/>
                        <w:right w:val="none" w:sz="0" w:space="0" w:color="auto"/>
                      </w:divBdr>
                    </w:div>
                  </w:divsChild>
                </w:div>
                <w:div w:id="586424012">
                  <w:marLeft w:val="0"/>
                  <w:marRight w:val="0"/>
                  <w:marTop w:val="0"/>
                  <w:marBottom w:val="0"/>
                  <w:divBdr>
                    <w:top w:val="none" w:sz="0" w:space="0" w:color="auto"/>
                    <w:left w:val="none" w:sz="0" w:space="0" w:color="auto"/>
                    <w:bottom w:val="none" w:sz="0" w:space="0" w:color="auto"/>
                    <w:right w:val="none" w:sz="0" w:space="0" w:color="auto"/>
                  </w:divBdr>
                  <w:divsChild>
                    <w:div w:id="978539433">
                      <w:marLeft w:val="0"/>
                      <w:marRight w:val="0"/>
                      <w:marTop w:val="0"/>
                      <w:marBottom w:val="0"/>
                      <w:divBdr>
                        <w:top w:val="none" w:sz="0" w:space="0" w:color="auto"/>
                        <w:left w:val="none" w:sz="0" w:space="0" w:color="auto"/>
                        <w:bottom w:val="none" w:sz="0" w:space="0" w:color="auto"/>
                        <w:right w:val="none" w:sz="0" w:space="0" w:color="auto"/>
                      </w:divBdr>
                    </w:div>
                  </w:divsChild>
                </w:div>
                <w:div w:id="596593584">
                  <w:marLeft w:val="0"/>
                  <w:marRight w:val="0"/>
                  <w:marTop w:val="0"/>
                  <w:marBottom w:val="0"/>
                  <w:divBdr>
                    <w:top w:val="none" w:sz="0" w:space="0" w:color="auto"/>
                    <w:left w:val="none" w:sz="0" w:space="0" w:color="auto"/>
                    <w:bottom w:val="none" w:sz="0" w:space="0" w:color="auto"/>
                    <w:right w:val="none" w:sz="0" w:space="0" w:color="auto"/>
                  </w:divBdr>
                  <w:divsChild>
                    <w:div w:id="1013193577">
                      <w:marLeft w:val="0"/>
                      <w:marRight w:val="0"/>
                      <w:marTop w:val="0"/>
                      <w:marBottom w:val="0"/>
                      <w:divBdr>
                        <w:top w:val="none" w:sz="0" w:space="0" w:color="auto"/>
                        <w:left w:val="none" w:sz="0" w:space="0" w:color="auto"/>
                        <w:bottom w:val="none" w:sz="0" w:space="0" w:color="auto"/>
                        <w:right w:val="none" w:sz="0" w:space="0" w:color="auto"/>
                      </w:divBdr>
                    </w:div>
                  </w:divsChild>
                </w:div>
                <w:div w:id="639573896">
                  <w:marLeft w:val="0"/>
                  <w:marRight w:val="0"/>
                  <w:marTop w:val="0"/>
                  <w:marBottom w:val="0"/>
                  <w:divBdr>
                    <w:top w:val="none" w:sz="0" w:space="0" w:color="auto"/>
                    <w:left w:val="none" w:sz="0" w:space="0" w:color="auto"/>
                    <w:bottom w:val="none" w:sz="0" w:space="0" w:color="auto"/>
                    <w:right w:val="none" w:sz="0" w:space="0" w:color="auto"/>
                  </w:divBdr>
                  <w:divsChild>
                    <w:div w:id="1829469554">
                      <w:marLeft w:val="0"/>
                      <w:marRight w:val="0"/>
                      <w:marTop w:val="0"/>
                      <w:marBottom w:val="0"/>
                      <w:divBdr>
                        <w:top w:val="none" w:sz="0" w:space="0" w:color="auto"/>
                        <w:left w:val="none" w:sz="0" w:space="0" w:color="auto"/>
                        <w:bottom w:val="none" w:sz="0" w:space="0" w:color="auto"/>
                        <w:right w:val="none" w:sz="0" w:space="0" w:color="auto"/>
                      </w:divBdr>
                    </w:div>
                  </w:divsChild>
                </w:div>
                <w:div w:id="653410050">
                  <w:marLeft w:val="0"/>
                  <w:marRight w:val="0"/>
                  <w:marTop w:val="0"/>
                  <w:marBottom w:val="0"/>
                  <w:divBdr>
                    <w:top w:val="none" w:sz="0" w:space="0" w:color="auto"/>
                    <w:left w:val="none" w:sz="0" w:space="0" w:color="auto"/>
                    <w:bottom w:val="none" w:sz="0" w:space="0" w:color="auto"/>
                    <w:right w:val="none" w:sz="0" w:space="0" w:color="auto"/>
                  </w:divBdr>
                  <w:divsChild>
                    <w:div w:id="551161918">
                      <w:marLeft w:val="0"/>
                      <w:marRight w:val="0"/>
                      <w:marTop w:val="0"/>
                      <w:marBottom w:val="0"/>
                      <w:divBdr>
                        <w:top w:val="none" w:sz="0" w:space="0" w:color="auto"/>
                        <w:left w:val="none" w:sz="0" w:space="0" w:color="auto"/>
                        <w:bottom w:val="none" w:sz="0" w:space="0" w:color="auto"/>
                        <w:right w:val="none" w:sz="0" w:space="0" w:color="auto"/>
                      </w:divBdr>
                    </w:div>
                  </w:divsChild>
                </w:div>
                <w:div w:id="687414169">
                  <w:marLeft w:val="0"/>
                  <w:marRight w:val="0"/>
                  <w:marTop w:val="0"/>
                  <w:marBottom w:val="0"/>
                  <w:divBdr>
                    <w:top w:val="none" w:sz="0" w:space="0" w:color="auto"/>
                    <w:left w:val="none" w:sz="0" w:space="0" w:color="auto"/>
                    <w:bottom w:val="none" w:sz="0" w:space="0" w:color="auto"/>
                    <w:right w:val="none" w:sz="0" w:space="0" w:color="auto"/>
                  </w:divBdr>
                  <w:divsChild>
                    <w:div w:id="1336760998">
                      <w:marLeft w:val="0"/>
                      <w:marRight w:val="0"/>
                      <w:marTop w:val="0"/>
                      <w:marBottom w:val="0"/>
                      <w:divBdr>
                        <w:top w:val="none" w:sz="0" w:space="0" w:color="auto"/>
                        <w:left w:val="none" w:sz="0" w:space="0" w:color="auto"/>
                        <w:bottom w:val="none" w:sz="0" w:space="0" w:color="auto"/>
                        <w:right w:val="none" w:sz="0" w:space="0" w:color="auto"/>
                      </w:divBdr>
                    </w:div>
                  </w:divsChild>
                </w:div>
                <w:div w:id="693460568">
                  <w:marLeft w:val="0"/>
                  <w:marRight w:val="0"/>
                  <w:marTop w:val="0"/>
                  <w:marBottom w:val="0"/>
                  <w:divBdr>
                    <w:top w:val="none" w:sz="0" w:space="0" w:color="auto"/>
                    <w:left w:val="none" w:sz="0" w:space="0" w:color="auto"/>
                    <w:bottom w:val="none" w:sz="0" w:space="0" w:color="auto"/>
                    <w:right w:val="none" w:sz="0" w:space="0" w:color="auto"/>
                  </w:divBdr>
                  <w:divsChild>
                    <w:div w:id="243955071">
                      <w:marLeft w:val="0"/>
                      <w:marRight w:val="0"/>
                      <w:marTop w:val="0"/>
                      <w:marBottom w:val="0"/>
                      <w:divBdr>
                        <w:top w:val="none" w:sz="0" w:space="0" w:color="auto"/>
                        <w:left w:val="none" w:sz="0" w:space="0" w:color="auto"/>
                        <w:bottom w:val="none" w:sz="0" w:space="0" w:color="auto"/>
                        <w:right w:val="none" w:sz="0" w:space="0" w:color="auto"/>
                      </w:divBdr>
                    </w:div>
                  </w:divsChild>
                </w:div>
                <w:div w:id="705713760">
                  <w:marLeft w:val="0"/>
                  <w:marRight w:val="0"/>
                  <w:marTop w:val="0"/>
                  <w:marBottom w:val="0"/>
                  <w:divBdr>
                    <w:top w:val="none" w:sz="0" w:space="0" w:color="auto"/>
                    <w:left w:val="none" w:sz="0" w:space="0" w:color="auto"/>
                    <w:bottom w:val="none" w:sz="0" w:space="0" w:color="auto"/>
                    <w:right w:val="none" w:sz="0" w:space="0" w:color="auto"/>
                  </w:divBdr>
                  <w:divsChild>
                    <w:div w:id="2054843280">
                      <w:marLeft w:val="0"/>
                      <w:marRight w:val="0"/>
                      <w:marTop w:val="0"/>
                      <w:marBottom w:val="0"/>
                      <w:divBdr>
                        <w:top w:val="none" w:sz="0" w:space="0" w:color="auto"/>
                        <w:left w:val="none" w:sz="0" w:space="0" w:color="auto"/>
                        <w:bottom w:val="none" w:sz="0" w:space="0" w:color="auto"/>
                        <w:right w:val="none" w:sz="0" w:space="0" w:color="auto"/>
                      </w:divBdr>
                    </w:div>
                  </w:divsChild>
                </w:div>
                <w:div w:id="752894850">
                  <w:marLeft w:val="0"/>
                  <w:marRight w:val="0"/>
                  <w:marTop w:val="0"/>
                  <w:marBottom w:val="0"/>
                  <w:divBdr>
                    <w:top w:val="none" w:sz="0" w:space="0" w:color="auto"/>
                    <w:left w:val="none" w:sz="0" w:space="0" w:color="auto"/>
                    <w:bottom w:val="none" w:sz="0" w:space="0" w:color="auto"/>
                    <w:right w:val="none" w:sz="0" w:space="0" w:color="auto"/>
                  </w:divBdr>
                  <w:divsChild>
                    <w:div w:id="1196043371">
                      <w:marLeft w:val="0"/>
                      <w:marRight w:val="0"/>
                      <w:marTop w:val="0"/>
                      <w:marBottom w:val="0"/>
                      <w:divBdr>
                        <w:top w:val="none" w:sz="0" w:space="0" w:color="auto"/>
                        <w:left w:val="none" w:sz="0" w:space="0" w:color="auto"/>
                        <w:bottom w:val="none" w:sz="0" w:space="0" w:color="auto"/>
                        <w:right w:val="none" w:sz="0" w:space="0" w:color="auto"/>
                      </w:divBdr>
                    </w:div>
                  </w:divsChild>
                </w:div>
                <w:div w:id="756559903">
                  <w:marLeft w:val="0"/>
                  <w:marRight w:val="0"/>
                  <w:marTop w:val="0"/>
                  <w:marBottom w:val="0"/>
                  <w:divBdr>
                    <w:top w:val="none" w:sz="0" w:space="0" w:color="auto"/>
                    <w:left w:val="none" w:sz="0" w:space="0" w:color="auto"/>
                    <w:bottom w:val="none" w:sz="0" w:space="0" w:color="auto"/>
                    <w:right w:val="none" w:sz="0" w:space="0" w:color="auto"/>
                  </w:divBdr>
                  <w:divsChild>
                    <w:div w:id="413095052">
                      <w:marLeft w:val="0"/>
                      <w:marRight w:val="0"/>
                      <w:marTop w:val="0"/>
                      <w:marBottom w:val="0"/>
                      <w:divBdr>
                        <w:top w:val="none" w:sz="0" w:space="0" w:color="auto"/>
                        <w:left w:val="none" w:sz="0" w:space="0" w:color="auto"/>
                        <w:bottom w:val="none" w:sz="0" w:space="0" w:color="auto"/>
                        <w:right w:val="none" w:sz="0" w:space="0" w:color="auto"/>
                      </w:divBdr>
                    </w:div>
                  </w:divsChild>
                </w:div>
                <w:div w:id="838929767">
                  <w:marLeft w:val="0"/>
                  <w:marRight w:val="0"/>
                  <w:marTop w:val="0"/>
                  <w:marBottom w:val="0"/>
                  <w:divBdr>
                    <w:top w:val="none" w:sz="0" w:space="0" w:color="auto"/>
                    <w:left w:val="none" w:sz="0" w:space="0" w:color="auto"/>
                    <w:bottom w:val="none" w:sz="0" w:space="0" w:color="auto"/>
                    <w:right w:val="none" w:sz="0" w:space="0" w:color="auto"/>
                  </w:divBdr>
                  <w:divsChild>
                    <w:div w:id="1930848478">
                      <w:marLeft w:val="0"/>
                      <w:marRight w:val="0"/>
                      <w:marTop w:val="0"/>
                      <w:marBottom w:val="0"/>
                      <w:divBdr>
                        <w:top w:val="none" w:sz="0" w:space="0" w:color="auto"/>
                        <w:left w:val="none" w:sz="0" w:space="0" w:color="auto"/>
                        <w:bottom w:val="none" w:sz="0" w:space="0" w:color="auto"/>
                        <w:right w:val="none" w:sz="0" w:space="0" w:color="auto"/>
                      </w:divBdr>
                    </w:div>
                  </w:divsChild>
                </w:div>
                <w:div w:id="852113446">
                  <w:marLeft w:val="0"/>
                  <w:marRight w:val="0"/>
                  <w:marTop w:val="0"/>
                  <w:marBottom w:val="0"/>
                  <w:divBdr>
                    <w:top w:val="none" w:sz="0" w:space="0" w:color="auto"/>
                    <w:left w:val="none" w:sz="0" w:space="0" w:color="auto"/>
                    <w:bottom w:val="none" w:sz="0" w:space="0" w:color="auto"/>
                    <w:right w:val="none" w:sz="0" w:space="0" w:color="auto"/>
                  </w:divBdr>
                  <w:divsChild>
                    <w:div w:id="216861288">
                      <w:marLeft w:val="0"/>
                      <w:marRight w:val="0"/>
                      <w:marTop w:val="0"/>
                      <w:marBottom w:val="0"/>
                      <w:divBdr>
                        <w:top w:val="none" w:sz="0" w:space="0" w:color="auto"/>
                        <w:left w:val="none" w:sz="0" w:space="0" w:color="auto"/>
                        <w:bottom w:val="none" w:sz="0" w:space="0" w:color="auto"/>
                        <w:right w:val="none" w:sz="0" w:space="0" w:color="auto"/>
                      </w:divBdr>
                    </w:div>
                  </w:divsChild>
                </w:div>
                <w:div w:id="855772258">
                  <w:marLeft w:val="0"/>
                  <w:marRight w:val="0"/>
                  <w:marTop w:val="0"/>
                  <w:marBottom w:val="0"/>
                  <w:divBdr>
                    <w:top w:val="none" w:sz="0" w:space="0" w:color="auto"/>
                    <w:left w:val="none" w:sz="0" w:space="0" w:color="auto"/>
                    <w:bottom w:val="none" w:sz="0" w:space="0" w:color="auto"/>
                    <w:right w:val="none" w:sz="0" w:space="0" w:color="auto"/>
                  </w:divBdr>
                  <w:divsChild>
                    <w:div w:id="999314783">
                      <w:marLeft w:val="0"/>
                      <w:marRight w:val="0"/>
                      <w:marTop w:val="0"/>
                      <w:marBottom w:val="0"/>
                      <w:divBdr>
                        <w:top w:val="none" w:sz="0" w:space="0" w:color="auto"/>
                        <w:left w:val="none" w:sz="0" w:space="0" w:color="auto"/>
                        <w:bottom w:val="none" w:sz="0" w:space="0" w:color="auto"/>
                        <w:right w:val="none" w:sz="0" w:space="0" w:color="auto"/>
                      </w:divBdr>
                    </w:div>
                  </w:divsChild>
                </w:div>
                <w:div w:id="859126723">
                  <w:marLeft w:val="0"/>
                  <w:marRight w:val="0"/>
                  <w:marTop w:val="0"/>
                  <w:marBottom w:val="0"/>
                  <w:divBdr>
                    <w:top w:val="none" w:sz="0" w:space="0" w:color="auto"/>
                    <w:left w:val="none" w:sz="0" w:space="0" w:color="auto"/>
                    <w:bottom w:val="none" w:sz="0" w:space="0" w:color="auto"/>
                    <w:right w:val="none" w:sz="0" w:space="0" w:color="auto"/>
                  </w:divBdr>
                  <w:divsChild>
                    <w:div w:id="1861816092">
                      <w:marLeft w:val="0"/>
                      <w:marRight w:val="0"/>
                      <w:marTop w:val="0"/>
                      <w:marBottom w:val="0"/>
                      <w:divBdr>
                        <w:top w:val="none" w:sz="0" w:space="0" w:color="auto"/>
                        <w:left w:val="none" w:sz="0" w:space="0" w:color="auto"/>
                        <w:bottom w:val="none" w:sz="0" w:space="0" w:color="auto"/>
                        <w:right w:val="none" w:sz="0" w:space="0" w:color="auto"/>
                      </w:divBdr>
                    </w:div>
                  </w:divsChild>
                </w:div>
                <w:div w:id="881213087">
                  <w:marLeft w:val="0"/>
                  <w:marRight w:val="0"/>
                  <w:marTop w:val="0"/>
                  <w:marBottom w:val="0"/>
                  <w:divBdr>
                    <w:top w:val="none" w:sz="0" w:space="0" w:color="auto"/>
                    <w:left w:val="none" w:sz="0" w:space="0" w:color="auto"/>
                    <w:bottom w:val="none" w:sz="0" w:space="0" w:color="auto"/>
                    <w:right w:val="none" w:sz="0" w:space="0" w:color="auto"/>
                  </w:divBdr>
                  <w:divsChild>
                    <w:div w:id="1952396350">
                      <w:marLeft w:val="0"/>
                      <w:marRight w:val="0"/>
                      <w:marTop w:val="0"/>
                      <w:marBottom w:val="0"/>
                      <w:divBdr>
                        <w:top w:val="none" w:sz="0" w:space="0" w:color="auto"/>
                        <w:left w:val="none" w:sz="0" w:space="0" w:color="auto"/>
                        <w:bottom w:val="none" w:sz="0" w:space="0" w:color="auto"/>
                        <w:right w:val="none" w:sz="0" w:space="0" w:color="auto"/>
                      </w:divBdr>
                    </w:div>
                  </w:divsChild>
                </w:div>
                <w:div w:id="917131597">
                  <w:marLeft w:val="0"/>
                  <w:marRight w:val="0"/>
                  <w:marTop w:val="0"/>
                  <w:marBottom w:val="0"/>
                  <w:divBdr>
                    <w:top w:val="none" w:sz="0" w:space="0" w:color="auto"/>
                    <w:left w:val="none" w:sz="0" w:space="0" w:color="auto"/>
                    <w:bottom w:val="none" w:sz="0" w:space="0" w:color="auto"/>
                    <w:right w:val="none" w:sz="0" w:space="0" w:color="auto"/>
                  </w:divBdr>
                  <w:divsChild>
                    <w:div w:id="392579415">
                      <w:marLeft w:val="0"/>
                      <w:marRight w:val="0"/>
                      <w:marTop w:val="0"/>
                      <w:marBottom w:val="0"/>
                      <w:divBdr>
                        <w:top w:val="none" w:sz="0" w:space="0" w:color="auto"/>
                        <w:left w:val="none" w:sz="0" w:space="0" w:color="auto"/>
                        <w:bottom w:val="none" w:sz="0" w:space="0" w:color="auto"/>
                        <w:right w:val="none" w:sz="0" w:space="0" w:color="auto"/>
                      </w:divBdr>
                    </w:div>
                  </w:divsChild>
                </w:div>
                <w:div w:id="959804377">
                  <w:marLeft w:val="0"/>
                  <w:marRight w:val="0"/>
                  <w:marTop w:val="0"/>
                  <w:marBottom w:val="0"/>
                  <w:divBdr>
                    <w:top w:val="none" w:sz="0" w:space="0" w:color="auto"/>
                    <w:left w:val="none" w:sz="0" w:space="0" w:color="auto"/>
                    <w:bottom w:val="none" w:sz="0" w:space="0" w:color="auto"/>
                    <w:right w:val="none" w:sz="0" w:space="0" w:color="auto"/>
                  </w:divBdr>
                  <w:divsChild>
                    <w:div w:id="205794485">
                      <w:marLeft w:val="0"/>
                      <w:marRight w:val="0"/>
                      <w:marTop w:val="0"/>
                      <w:marBottom w:val="0"/>
                      <w:divBdr>
                        <w:top w:val="none" w:sz="0" w:space="0" w:color="auto"/>
                        <w:left w:val="none" w:sz="0" w:space="0" w:color="auto"/>
                        <w:bottom w:val="none" w:sz="0" w:space="0" w:color="auto"/>
                        <w:right w:val="none" w:sz="0" w:space="0" w:color="auto"/>
                      </w:divBdr>
                    </w:div>
                  </w:divsChild>
                </w:div>
                <w:div w:id="999424452">
                  <w:marLeft w:val="0"/>
                  <w:marRight w:val="0"/>
                  <w:marTop w:val="0"/>
                  <w:marBottom w:val="0"/>
                  <w:divBdr>
                    <w:top w:val="none" w:sz="0" w:space="0" w:color="auto"/>
                    <w:left w:val="none" w:sz="0" w:space="0" w:color="auto"/>
                    <w:bottom w:val="none" w:sz="0" w:space="0" w:color="auto"/>
                    <w:right w:val="none" w:sz="0" w:space="0" w:color="auto"/>
                  </w:divBdr>
                  <w:divsChild>
                    <w:div w:id="581069886">
                      <w:marLeft w:val="0"/>
                      <w:marRight w:val="0"/>
                      <w:marTop w:val="0"/>
                      <w:marBottom w:val="0"/>
                      <w:divBdr>
                        <w:top w:val="none" w:sz="0" w:space="0" w:color="auto"/>
                        <w:left w:val="none" w:sz="0" w:space="0" w:color="auto"/>
                        <w:bottom w:val="none" w:sz="0" w:space="0" w:color="auto"/>
                        <w:right w:val="none" w:sz="0" w:space="0" w:color="auto"/>
                      </w:divBdr>
                    </w:div>
                  </w:divsChild>
                </w:div>
                <w:div w:id="1033723583">
                  <w:marLeft w:val="0"/>
                  <w:marRight w:val="0"/>
                  <w:marTop w:val="0"/>
                  <w:marBottom w:val="0"/>
                  <w:divBdr>
                    <w:top w:val="none" w:sz="0" w:space="0" w:color="auto"/>
                    <w:left w:val="none" w:sz="0" w:space="0" w:color="auto"/>
                    <w:bottom w:val="none" w:sz="0" w:space="0" w:color="auto"/>
                    <w:right w:val="none" w:sz="0" w:space="0" w:color="auto"/>
                  </w:divBdr>
                  <w:divsChild>
                    <w:div w:id="1102996582">
                      <w:marLeft w:val="0"/>
                      <w:marRight w:val="0"/>
                      <w:marTop w:val="0"/>
                      <w:marBottom w:val="0"/>
                      <w:divBdr>
                        <w:top w:val="none" w:sz="0" w:space="0" w:color="auto"/>
                        <w:left w:val="none" w:sz="0" w:space="0" w:color="auto"/>
                        <w:bottom w:val="none" w:sz="0" w:space="0" w:color="auto"/>
                        <w:right w:val="none" w:sz="0" w:space="0" w:color="auto"/>
                      </w:divBdr>
                    </w:div>
                  </w:divsChild>
                </w:div>
                <w:div w:id="1087505746">
                  <w:marLeft w:val="0"/>
                  <w:marRight w:val="0"/>
                  <w:marTop w:val="0"/>
                  <w:marBottom w:val="0"/>
                  <w:divBdr>
                    <w:top w:val="none" w:sz="0" w:space="0" w:color="auto"/>
                    <w:left w:val="none" w:sz="0" w:space="0" w:color="auto"/>
                    <w:bottom w:val="none" w:sz="0" w:space="0" w:color="auto"/>
                    <w:right w:val="none" w:sz="0" w:space="0" w:color="auto"/>
                  </w:divBdr>
                  <w:divsChild>
                    <w:div w:id="1799839165">
                      <w:marLeft w:val="0"/>
                      <w:marRight w:val="0"/>
                      <w:marTop w:val="0"/>
                      <w:marBottom w:val="0"/>
                      <w:divBdr>
                        <w:top w:val="none" w:sz="0" w:space="0" w:color="auto"/>
                        <w:left w:val="none" w:sz="0" w:space="0" w:color="auto"/>
                        <w:bottom w:val="none" w:sz="0" w:space="0" w:color="auto"/>
                        <w:right w:val="none" w:sz="0" w:space="0" w:color="auto"/>
                      </w:divBdr>
                    </w:div>
                  </w:divsChild>
                </w:div>
                <w:div w:id="1157919448">
                  <w:marLeft w:val="0"/>
                  <w:marRight w:val="0"/>
                  <w:marTop w:val="0"/>
                  <w:marBottom w:val="0"/>
                  <w:divBdr>
                    <w:top w:val="none" w:sz="0" w:space="0" w:color="auto"/>
                    <w:left w:val="none" w:sz="0" w:space="0" w:color="auto"/>
                    <w:bottom w:val="none" w:sz="0" w:space="0" w:color="auto"/>
                    <w:right w:val="none" w:sz="0" w:space="0" w:color="auto"/>
                  </w:divBdr>
                  <w:divsChild>
                    <w:div w:id="1977368095">
                      <w:marLeft w:val="0"/>
                      <w:marRight w:val="0"/>
                      <w:marTop w:val="0"/>
                      <w:marBottom w:val="0"/>
                      <w:divBdr>
                        <w:top w:val="none" w:sz="0" w:space="0" w:color="auto"/>
                        <w:left w:val="none" w:sz="0" w:space="0" w:color="auto"/>
                        <w:bottom w:val="none" w:sz="0" w:space="0" w:color="auto"/>
                        <w:right w:val="none" w:sz="0" w:space="0" w:color="auto"/>
                      </w:divBdr>
                    </w:div>
                  </w:divsChild>
                </w:div>
                <w:div w:id="1221869918">
                  <w:marLeft w:val="0"/>
                  <w:marRight w:val="0"/>
                  <w:marTop w:val="0"/>
                  <w:marBottom w:val="0"/>
                  <w:divBdr>
                    <w:top w:val="none" w:sz="0" w:space="0" w:color="auto"/>
                    <w:left w:val="none" w:sz="0" w:space="0" w:color="auto"/>
                    <w:bottom w:val="none" w:sz="0" w:space="0" w:color="auto"/>
                    <w:right w:val="none" w:sz="0" w:space="0" w:color="auto"/>
                  </w:divBdr>
                  <w:divsChild>
                    <w:div w:id="1202668173">
                      <w:marLeft w:val="0"/>
                      <w:marRight w:val="0"/>
                      <w:marTop w:val="0"/>
                      <w:marBottom w:val="0"/>
                      <w:divBdr>
                        <w:top w:val="none" w:sz="0" w:space="0" w:color="auto"/>
                        <w:left w:val="none" w:sz="0" w:space="0" w:color="auto"/>
                        <w:bottom w:val="none" w:sz="0" w:space="0" w:color="auto"/>
                        <w:right w:val="none" w:sz="0" w:space="0" w:color="auto"/>
                      </w:divBdr>
                    </w:div>
                  </w:divsChild>
                </w:div>
                <w:div w:id="1228612228">
                  <w:marLeft w:val="0"/>
                  <w:marRight w:val="0"/>
                  <w:marTop w:val="0"/>
                  <w:marBottom w:val="0"/>
                  <w:divBdr>
                    <w:top w:val="none" w:sz="0" w:space="0" w:color="auto"/>
                    <w:left w:val="none" w:sz="0" w:space="0" w:color="auto"/>
                    <w:bottom w:val="none" w:sz="0" w:space="0" w:color="auto"/>
                    <w:right w:val="none" w:sz="0" w:space="0" w:color="auto"/>
                  </w:divBdr>
                  <w:divsChild>
                    <w:div w:id="1172574007">
                      <w:marLeft w:val="0"/>
                      <w:marRight w:val="0"/>
                      <w:marTop w:val="0"/>
                      <w:marBottom w:val="0"/>
                      <w:divBdr>
                        <w:top w:val="none" w:sz="0" w:space="0" w:color="auto"/>
                        <w:left w:val="none" w:sz="0" w:space="0" w:color="auto"/>
                        <w:bottom w:val="none" w:sz="0" w:space="0" w:color="auto"/>
                        <w:right w:val="none" w:sz="0" w:space="0" w:color="auto"/>
                      </w:divBdr>
                    </w:div>
                  </w:divsChild>
                </w:div>
                <w:div w:id="1288587935">
                  <w:marLeft w:val="0"/>
                  <w:marRight w:val="0"/>
                  <w:marTop w:val="0"/>
                  <w:marBottom w:val="0"/>
                  <w:divBdr>
                    <w:top w:val="none" w:sz="0" w:space="0" w:color="auto"/>
                    <w:left w:val="none" w:sz="0" w:space="0" w:color="auto"/>
                    <w:bottom w:val="none" w:sz="0" w:space="0" w:color="auto"/>
                    <w:right w:val="none" w:sz="0" w:space="0" w:color="auto"/>
                  </w:divBdr>
                  <w:divsChild>
                    <w:div w:id="1055474581">
                      <w:marLeft w:val="0"/>
                      <w:marRight w:val="0"/>
                      <w:marTop w:val="0"/>
                      <w:marBottom w:val="0"/>
                      <w:divBdr>
                        <w:top w:val="none" w:sz="0" w:space="0" w:color="auto"/>
                        <w:left w:val="none" w:sz="0" w:space="0" w:color="auto"/>
                        <w:bottom w:val="none" w:sz="0" w:space="0" w:color="auto"/>
                        <w:right w:val="none" w:sz="0" w:space="0" w:color="auto"/>
                      </w:divBdr>
                    </w:div>
                  </w:divsChild>
                </w:div>
                <w:div w:id="1316496705">
                  <w:marLeft w:val="0"/>
                  <w:marRight w:val="0"/>
                  <w:marTop w:val="0"/>
                  <w:marBottom w:val="0"/>
                  <w:divBdr>
                    <w:top w:val="none" w:sz="0" w:space="0" w:color="auto"/>
                    <w:left w:val="none" w:sz="0" w:space="0" w:color="auto"/>
                    <w:bottom w:val="none" w:sz="0" w:space="0" w:color="auto"/>
                    <w:right w:val="none" w:sz="0" w:space="0" w:color="auto"/>
                  </w:divBdr>
                  <w:divsChild>
                    <w:div w:id="41101343">
                      <w:marLeft w:val="0"/>
                      <w:marRight w:val="0"/>
                      <w:marTop w:val="0"/>
                      <w:marBottom w:val="0"/>
                      <w:divBdr>
                        <w:top w:val="none" w:sz="0" w:space="0" w:color="auto"/>
                        <w:left w:val="none" w:sz="0" w:space="0" w:color="auto"/>
                        <w:bottom w:val="none" w:sz="0" w:space="0" w:color="auto"/>
                        <w:right w:val="none" w:sz="0" w:space="0" w:color="auto"/>
                      </w:divBdr>
                    </w:div>
                  </w:divsChild>
                </w:div>
                <w:div w:id="1448083762">
                  <w:marLeft w:val="0"/>
                  <w:marRight w:val="0"/>
                  <w:marTop w:val="0"/>
                  <w:marBottom w:val="0"/>
                  <w:divBdr>
                    <w:top w:val="none" w:sz="0" w:space="0" w:color="auto"/>
                    <w:left w:val="none" w:sz="0" w:space="0" w:color="auto"/>
                    <w:bottom w:val="none" w:sz="0" w:space="0" w:color="auto"/>
                    <w:right w:val="none" w:sz="0" w:space="0" w:color="auto"/>
                  </w:divBdr>
                  <w:divsChild>
                    <w:div w:id="1353338631">
                      <w:marLeft w:val="0"/>
                      <w:marRight w:val="0"/>
                      <w:marTop w:val="0"/>
                      <w:marBottom w:val="0"/>
                      <w:divBdr>
                        <w:top w:val="none" w:sz="0" w:space="0" w:color="auto"/>
                        <w:left w:val="none" w:sz="0" w:space="0" w:color="auto"/>
                        <w:bottom w:val="none" w:sz="0" w:space="0" w:color="auto"/>
                        <w:right w:val="none" w:sz="0" w:space="0" w:color="auto"/>
                      </w:divBdr>
                    </w:div>
                  </w:divsChild>
                </w:div>
                <w:div w:id="1450276554">
                  <w:marLeft w:val="0"/>
                  <w:marRight w:val="0"/>
                  <w:marTop w:val="0"/>
                  <w:marBottom w:val="0"/>
                  <w:divBdr>
                    <w:top w:val="none" w:sz="0" w:space="0" w:color="auto"/>
                    <w:left w:val="none" w:sz="0" w:space="0" w:color="auto"/>
                    <w:bottom w:val="none" w:sz="0" w:space="0" w:color="auto"/>
                    <w:right w:val="none" w:sz="0" w:space="0" w:color="auto"/>
                  </w:divBdr>
                  <w:divsChild>
                    <w:div w:id="770858576">
                      <w:marLeft w:val="0"/>
                      <w:marRight w:val="0"/>
                      <w:marTop w:val="0"/>
                      <w:marBottom w:val="0"/>
                      <w:divBdr>
                        <w:top w:val="none" w:sz="0" w:space="0" w:color="auto"/>
                        <w:left w:val="none" w:sz="0" w:space="0" w:color="auto"/>
                        <w:bottom w:val="none" w:sz="0" w:space="0" w:color="auto"/>
                        <w:right w:val="none" w:sz="0" w:space="0" w:color="auto"/>
                      </w:divBdr>
                    </w:div>
                  </w:divsChild>
                </w:div>
                <w:div w:id="1469518643">
                  <w:marLeft w:val="0"/>
                  <w:marRight w:val="0"/>
                  <w:marTop w:val="0"/>
                  <w:marBottom w:val="0"/>
                  <w:divBdr>
                    <w:top w:val="none" w:sz="0" w:space="0" w:color="auto"/>
                    <w:left w:val="none" w:sz="0" w:space="0" w:color="auto"/>
                    <w:bottom w:val="none" w:sz="0" w:space="0" w:color="auto"/>
                    <w:right w:val="none" w:sz="0" w:space="0" w:color="auto"/>
                  </w:divBdr>
                  <w:divsChild>
                    <w:div w:id="99036215">
                      <w:marLeft w:val="0"/>
                      <w:marRight w:val="0"/>
                      <w:marTop w:val="0"/>
                      <w:marBottom w:val="0"/>
                      <w:divBdr>
                        <w:top w:val="none" w:sz="0" w:space="0" w:color="auto"/>
                        <w:left w:val="none" w:sz="0" w:space="0" w:color="auto"/>
                        <w:bottom w:val="none" w:sz="0" w:space="0" w:color="auto"/>
                        <w:right w:val="none" w:sz="0" w:space="0" w:color="auto"/>
                      </w:divBdr>
                    </w:div>
                  </w:divsChild>
                </w:div>
                <w:div w:id="1506361997">
                  <w:marLeft w:val="0"/>
                  <w:marRight w:val="0"/>
                  <w:marTop w:val="0"/>
                  <w:marBottom w:val="0"/>
                  <w:divBdr>
                    <w:top w:val="none" w:sz="0" w:space="0" w:color="auto"/>
                    <w:left w:val="none" w:sz="0" w:space="0" w:color="auto"/>
                    <w:bottom w:val="none" w:sz="0" w:space="0" w:color="auto"/>
                    <w:right w:val="none" w:sz="0" w:space="0" w:color="auto"/>
                  </w:divBdr>
                  <w:divsChild>
                    <w:div w:id="1398750128">
                      <w:marLeft w:val="0"/>
                      <w:marRight w:val="0"/>
                      <w:marTop w:val="0"/>
                      <w:marBottom w:val="0"/>
                      <w:divBdr>
                        <w:top w:val="none" w:sz="0" w:space="0" w:color="auto"/>
                        <w:left w:val="none" w:sz="0" w:space="0" w:color="auto"/>
                        <w:bottom w:val="none" w:sz="0" w:space="0" w:color="auto"/>
                        <w:right w:val="none" w:sz="0" w:space="0" w:color="auto"/>
                      </w:divBdr>
                    </w:div>
                  </w:divsChild>
                </w:div>
                <w:div w:id="1563903703">
                  <w:marLeft w:val="0"/>
                  <w:marRight w:val="0"/>
                  <w:marTop w:val="0"/>
                  <w:marBottom w:val="0"/>
                  <w:divBdr>
                    <w:top w:val="none" w:sz="0" w:space="0" w:color="auto"/>
                    <w:left w:val="none" w:sz="0" w:space="0" w:color="auto"/>
                    <w:bottom w:val="none" w:sz="0" w:space="0" w:color="auto"/>
                    <w:right w:val="none" w:sz="0" w:space="0" w:color="auto"/>
                  </w:divBdr>
                  <w:divsChild>
                    <w:div w:id="19476549">
                      <w:marLeft w:val="0"/>
                      <w:marRight w:val="0"/>
                      <w:marTop w:val="0"/>
                      <w:marBottom w:val="0"/>
                      <w:divBdr>
                        <w:top w:val="none" w:sz="0" w:space="0" w:color="auto"/>
                        <w:left w:val="none" w:sz="0" w:space="0" w:color="auto"/>
                        <w:bottom w:val="none" w:sz="0" w:space="0" w:color="auto"/>
                        <w:right w:val="none" w:sz="0" w:space="0" w:color="auto"/>
                      </w:divBdr>
                    </w:div>
                  </w:divsChild>
                </w:div>
                <w:div w:id="1680304494">
                  <w:marLeft w:val="0"/>
                  <w:marRight w:val="0"/>
                  <w:marTop w:val="0"/>
                  <w:marBottom w:val="0"/>
                  <w:divBdr>
                    <w:top w:val="none" w:sz="0" w:space="0" w:color="auto"/>
                    <w:left w:val="none" w:sz="0" w:space="0" w:color="auto"/>
                    <w:bottom w:val="none" w:sz="0" w:space="0" w:color="auto"/>
                    <w:right w:val="none" w:sz="0" w:space="0" w:color="auto"/>
                  </w:divBdr>
                  <w:divsChild>
                    <w:div w:id="384988154">
                      <w:marLeft w:val="0"/>
                      <w:marRight w:val="0"/>
                      <w:marTop w:val="0"/>
                      <w:marBottom w:val="0"/>
                      <w:divBdr>
                        <w:top w:val="none" w:sz="0" w:space="0" w:color="auto"/>
                        <w:left w:val="none" w:sz="0" w:space="0" w:color="auto"/>
                        <w:bottom w:val="none" w:sz="0" w:space="0" w:color="auto"/>
                        <w:right w:val="none" w:sz="0" w:space="0" w:color="auto"/>
                      </w:divBdr>
                    </w:div>
                  </w:divsChild>
                </w:div>
                <w:div w:id="1705714869">
                  <w:marLeft w:val="0"/>
                  <w:marRight w:val="0"/>
                  <w:marTop w:val="0"/>
                  <w:marBottom w:val="0"/>
                  <w:divBdr>
                    <w:top w:val="none" w:sz="0" w:space="0" w:color="auto"/>
                    <w:left w:val="none" w:sz="0" w:space="0" w:color="auto"/>
                    <w:bottom w:val="none" w:sz="0" w:space="0" w:color="auto"/>
                    <w:right w:val="none" w:sz="0" w:space="0" w:color="auto"/>
                  </w:divBdr>
                  <w:divsChild>
                    <w:div w:id="813915579">
                      <w:marLeft w:val="0"/>
                      <w:marRight w:val="0"/>
                      <w:marTop w:val="0"/>
                      <w:marBottom w:val="0"/>
                      <w:divBdr>
                        <w:top w:val="none" w:sz="0" w:space="0" w:color="auto"/>
                        <w:left w:val="none" w:sz="0" w:space="0" w:color="auto"/>
                        <w:bottom w:val="none" w:sz="0" w:space="0" w:color="auto"/>
                        <w:right w:val="none" w:sz="0" w:space="0" w:color="auto"/>
                      </w:divBdr>
                    </w:div>
                  </w:divsChild>
                </w:div>
                <w:div w:id="1718158766">
                  <w:marLeft w:val="0"/>
                  <w:marRight w:val="0"/>
                  <w:marTop w:val="0"/>
                  <w:marBottom w:val="0"/>
                  <w:divBdr>
                    <w:top w:val="none" w:sz="0" w:space="0" w:color="auto"/>
                    <w:left w:val="none" w:sz="0" w:space="0" w:color="auto"/>
                    <w:bottom w:val="none" w:sz="0" w:space="0" w:color="auto"/>
                    <w:right w:val="none" w:sz="0" w:space="0" w:color="auto"/>
                  </w:divBdr>
                  <w:divsChild>
                    <w:div w:id="1380591441">
                      <w:marLeft w:val="0"/>
                      <w:marRight w:val="0"/>
                      <w:marTop w:val="0"/>
                      <w:marBottom w:val="0"/>
                      <w:divBdr>
                        <w:top w:val="none" w:sz="0" w:space="0" w:color="auto"/>
                        <w:left w:val="none" w:sz="0" w:space="0" w:color="auto"/>
                        <w:bottom w:val="none" w:sz="0" w:space="0" w:color="auto"/>
                        <w:right w:val="none" w:sz="0" w:space="0" w:color="auto"/>
                      </w:divBdr>
                    </w:div>
                  </w:divsChild>
                </w:div>
                <w:div w:id="1733767408">
                  <w:marLeft w:val="0"/>
                  <w:marRight w:val="0"/>
                  <w:marTop w:val="0"/>
                  <w:marBottom w:val="0"/>
                  <w:divBdr>
                    <w:top w:val="none" w:sz="0" w:space="0" w:color="auto"/>
                    <w:left w:val="none" w:sz="0" w:space="0" w:color="auto"/>
                    <w:bottom w:val="none" w:sz="0" w:space="0" w:color="auto"/>
                    <w:right w:val="none" w:sz="0" w:space="0" w:color="auto"/>
                  </w:divBdr>
                  <w:divsChild>
                    <w:div w:id="1736195799">
                      <w:marLeft w:val="0"/>
                      <w:marRight w:val="0"/>
                      <w:marTop w:val="0"/>
                      <w:marBottom w:val="0"/>
                      <w:divBdr>
                        <w:top w:val="none" w:sz="0" w:space="0" w:color="auto"/>
                        <w:left w:val="none" w:sz="0" w:space="0" w:color="auto"/>
                        <w:bottom w:val="none" w:sz="0" w:space="0" w:color="auto"/>
                        <w:right w:val="none" w:sz="0" w:space="0" w:color="auto"/>
                      </w:divBdr>
                    </w:div>
                  </w:divsChild>
                </w:div>
                <w:div w:id="1774741833">
                  <w:marLeft w:val="0"/>
                  <w:marRight w:val="0"/>
                  <w:marTop w:val="0"/>
                  <w:marBottom w:val="0"/>
                  <w:divBdr>
                    <w:top w:val="none" w:sz="0" w:space="0" w:color="auto"/>
                    <w:left w:val="none" w:sz="0" w:space="0" w:color="auto"/>
                    <w:bottom w:val="none" w:sz="0" w:space="0" w:color="auto"/>
                    <w:right w:val="none" w:sz="0" w:space="0" w:color="auto"/>
                  </w:divBdr>
                  <w:divsChild>
                    <w:div w:id="1845634187">
                      <w:marLeft w:val="0"/>
                      <w:marRight w:val="0"/>
                      <w:marTop w:val="0"/>
                      <w:marBottom w:val="0"/>
                      <w:divBdr>
                        <w:top w:val="none" w:sz="0" w:space="0" w:color="auto"/>
                        <w:left w:val="none" w:sz="0" w:space="0" w:color="auto"/>
                        <w:bottom w:val="none" w:sz="0" w:space="0" w:color="auto"/>
                        <w:right w:val="none" w:sz="0" w:space="0" w:color="auto"/>
                      </w:divBdr>
                    </w:div>
                  </w:divsChild>
                </w:div>
                <w:div w:id="1780753517">
                  <w:marLeft w:val="0"/>
                  <w:marRight w:val="0"/>
                  <w:marTop w:val="0"/>
                  <w:marBottom w:val="0"/>
                  <w:divBdr>
                    <w:top w:val="none" w:sz="0" w:space="0" w:color="auto"/>
                    <w:left w:val="none" w:sz="0" w:space="0" w:color="auto"/>
                    <w:bottom w:val="none" w:sz="0" w:space="0" w:color="auto"/>
                    <w:right w:val="none" w:sz="0" w:space="0" w:color="auto"/>
                  </w:divBdr>
                  <w:divsChild>
                    <w:div w:id="1695425488">
                      <w:marLeft w:val="0"/>
                      <w:marRight w:val="0"/>
                      <w:marTop w:val="0"/>
                      <w:marBottom w:val="0"/>
                      <w:divBdr>
                        <w:top w:val="none" w:sz="0" w:space="0" w:color="auto"/>
                        <w:left w:val="none" w:sz="0" w:space="0" w:color="auto"/>
                        <w:bottom w:val="none" w:sz="0" w:space="0" w:color="auto"/>
                        <w:right w:val="none" w:sz="0" w:space="0" w:color="auto"/>
                      </w:divBdr>
                    </w:div>
                  </w:divsChild>
                </w:div>
                <w:div w:id="1798639701">
                  <w:marLeft w:val="0"/>
                  <w:marRight w:val="0"/>
                  <w:marTop w:val="0"/>
                  <w:marBottom w:val="0"/>
                  <w:divBdr>
                    <w:top w:val="none" w:sz="0" w:space="0" w:color="auto"/>
                    <w:left w:val="none" w:sz="0" w:space="0" w:color="auto"/>
                    <w:bottom w:val="none" w:sz="0" w:space="0" w:color="auto"/>
                    <w:right w:val="none" w:sz="0" w:space="0" w:color="auto"/>
                  </w:divBdr>
                  <w:divsChild>
                    <w:div w:id="1026910752">
                      <w:marLeft w:val="0"/>
                      <w:marRight w:val="0"/>
                      <w:marTop w:val="0"/>
                      <w:marBottom w:val="0"/>
                      <w:divBdr>
                        <w:top w:val="none" w:sz="0" w:space="0" w:color="auto"/>
                        <w:left w:val="none" w:sz="0" w:space="0" w:color="auto"/>
                        <w:bottom w:val="none" w:sz="0" w:space="0" w:color="auto"/>
                        <w:right w:val="none" w:sz="0" w:space="0" w:color="auto"/>
                      </w:divBdr>
                    </w:div>
                  </w:divsChild>
                </w:div>
                <w:div w:id="1803693490">
                  <w:marLeft w:val="0"/>
                  <w:marRight w:val="0"/>
                  <w:marTop w:val="0"/>
                  <w:marBottom w:val="0"/>
                  <w:divBdr>
                    <w:top w:val="none" w:sz="0" w:space="0" w:color="auto"/>
                    <w:left w:val="none" w:sz="0" w:space="0" w:color="auto"/>
                    <w:bottom w:val="none" w:sz="0" w:space="0" w:color="auto"/>
                    <w:right w:val="none" w:sz="0" w:space="0" w:color="auto"/>
                  </w:divBdr>
                  <w:divsChild>
                    <w:div w:id="1249791">
                      <w:marLeft w:val="0"/>
                      <w:marRight w:val="0"/>
                      <w:marTop w:val="0"/>
                      <w:marBottom w:val="0"/>
                      <w:divBdr>
                        <w:top w:val="none" w:sz="0" w:space="0" w:color="auto"/>
                        <w:left w:val="none" w:sz="0" w:space="0" w:color="auto"/>
                        <w:bottom w:val="none" w:sz="0" w:space="0" w:color="auto"/>
                        <w:right w:val="none" w:sz="0" w:space="0" w:color="auto"/>
                      </w:divBdr>
                    </w:div>
                  </w:divsChild>
                </w:div>
                <w:div w:id="1837186003">
                  <w:marLeft w:val="0"/>
                  <w:marRight w:val="0"/>
                  <w:marTop w:val="0"/>
                  <w:marBottom w:val="0"/>
                  <w:divBdr>
                    <w:top w:val="none" w:sz="0" w:space="0" w:color="auto"/>
                    <w:left w:val="none" w:sz="0" w:space="0" w:color="auto"/>
                    <w:bottom w:val="none" w:sz="0" w:space="0" w:color="auto"/>
                    <w:right w:val="none" w:sz="0" w:space="0" w:color="auto"/>
                  </w:divBdr>
                  <w:divsChild>
                    <w:div w:id="1908373158">
                      <w:marLeft w:val="0"/>
                      <w:marRight w:val="0"/>
                      <w:marTop w:val="0"/>
                      <w:marBottom w:val="0"/>
                      <w:divBdr>
                        <w:top w:val="none" w:sz="0" w:space="0" w:color="auto"/>
                        <w:left w:val="none" w:sz="0" w:space="0" w:color="auto"/>
                        <w:bottom w:val="none" w:sz="0" w:space="0" w:color="auto"/>
                        <w:right w:val="none" w:sz="0" w:space="0" w:color="auto"/>
                      </w:divBdr>
                    </w:div>
                  </w:divsChild>
                </w:div>
                <w:div w:id="1847134457">
                  <w:marLeft w:val="0"/>
                  <w:marRight w:val="0"/>
                  <w:marTop w:val="0"/>
                  <w:marBottom w:val="0"/>
                  <w:divBdr>
                    <w:top w:val="none" w:sz="0" w:space="0" w:color="auto"/>
                    <w:left w:val="none" w:sz="0" w:space="0" w:color="auto"/>
                    <w:bottom w:val="none" w:sz="0" w:space="0" w:color="auto"/>
                    <w:right w:val="none" w:sz="0" w:space="0" w:color="auto"/>
                  </w:divBdr>
                  <w:divsChild>
                    <w:div w:id="1090196227">
                      <w:marLeft w:val="0"/>
                      <w:marRight w:val="0"/>
                      <w:marTop w:val="0"/>
                      <w:marBottom w:val="0"/>
                      <w:divBdr>
                        <w:top w:val="none" w:sz="0" w:space="0" w:color="auto"/>
                        <w:left w:val="none" w:sz="0" w:space="0" w:color="auto"/>
                        <w:bottom w:val="none" w:sz="0" w:space="0" w:color="auto"/>
                        <w:right w:val="none" w:sz="0" w:space="0" w:color="auto"/>
                      </w:divBdr>
                    </w:div>
                  </w:divsChild>
                </w:div>
                <w:div w:id="1847287038">
                  <w:marLeft w:val="0"/>
                  <w:marRight w:val="0"/>
                  <w:marTop w:val="0"/>
                  <w:marBottom w:val="0"/>
                  <w:divBdr>
                    <w:top w:val="none" w:sz="0" w:space="0" w:color="auto"/>
                    <w:left w:val="none" w:sz="0" w:space="0" w:color="auto"/>
                    <w:bottom w:val="none" w:sz="0" w:space="0" w:color="auto"/>
                    <w:right w:val="none" w:sz="0" w:space="0" w:color="auto"/>
                  </w:divBdr>
                  <w:divsChild>
                    <w:div w:id="1072770871">
                      <w:marLeft w:val="0"/>
                      <w:marRight w:val="0"/>
                      <w:marTop w:val="0"/>
                      <w:marBottom w:val="0"/>
                      <w:divBdr>
                        <w:top w:val="none" w:sz="0" w:space="0" w:color="auto"/>
                        <w:left w:val="none" w:sz="0" w:space="0" w:color="auto"/>
                        <w:bottom w:val="none" w:sz="0" w:space="0" w:color="auto"/>
                        <w:right w:val="none" w:sz="0" w:space="0" w:color="auto"/>
                      </w:divBdr>
                    </w:div>
                  </w:divsChild>
                </w:div>
                <w:div w:id="1899778467">
                  <w:marLeft w:val="0"/>
                  <w:marRight w:val="0"/>
                  <w:marTop w:val="0"/>
                  <w:marBottom w:val="0"/>
                  <w:divBdr>
                    <w:top w:val="none" w:sz="0" w:space="0" w:color="auto"/>
                    <w:left w:val="none" w:sz="0" w:space="0" w:color="auto"/>
                    <w:bottom w:val="none" w:sz="0" w:space="0" w:color="auto"/>
                    <w:right w:val="none" w:sz="0" w:space="0" w:color="auto"/>
                  </w:divBdr>
                  <w:divsChild>
                    <w:div w:id="697048719">
                      <w:marLeft w:val="0"/>
                      <w:marRight w:val="0"/>
                      <w:marTop w:val="0"/>
                      <w:marBottom w:val="0"/>
                      <w:divBdr>
                        <w:top w:val="none" w:sz="0" w:space="0" w:color="auto"/>
                        <w:left w:val="none" w:sz="0" w:space="0" w:color="auto"/>
                        <w:bottom w:val="none" w:sz="0" w:space="0" w:color="auto"/>
                        <w:right w:val="none" w:sz="0" w:space="0" w:color="auto"/>
                      </w:divBdr>
                    </w:div>
                  </w:divsChild>
                </w:div>
                <w:div w:id="1926917950">
                  <w:marLeft w:val="0"/>
                  <w:marRight w:val="0"/>
                  <w:marTop w:val="0"/>
                  <w:marBottom w:val="0"/>
                  <w:divBdr>
                    <w:top w:val="none" w:sz="0" w:space="0" w:color="auto"/>
                    <w:left w:val="none" w:sz="0" w:space="0" w:color="auto"/>
                    <w:bottom w:val="none" w:sz="0" w:space="0" w:color="auto"/>
                    <w:right w:val="none" w:sz="0" w:space="0" w:color="auto"/>
                  </w:divBdr>
                  <w:divsChild>
                    <w:div w:id="1574896156">
                      <w:marLeft w:val="0"/>
                      <w:marRight w:val="0"/>
                      <w:marTop w:val="0"/>
                      <w:marBottom w:val="0"/>
                      <w:divBdr>
                        <w:top w:val="none" w:sz="0" w:space="0" w:color="auto"/>
                        <w:left w:val="none" w:sz="0" w:space="0" w:color="auto"/>
                        <w:bottom w:val="none" w:sz="0" w:space="0" w:color="auto"/>
                        <w:right w:val="none" w:sz="0" w:space="0" w:color="auto"/>
                      </w:divBdr>
                    </w:div>
                  </w:divsChild>
                </w:div>
                <w:div w:id="1952392605">
                  <w:marLeft w:val="0"/>
                  <w:marRight w:val="0"/>
                  <w:marTop w:val="0"/>
                  <w:marBottom w:val="0"/>
                  <w:divBdr>
                    <w:top w:val="none" w:sz="0" w:space="0" w:color="auto"/>
                    <w:left w:val="none" w:sz="0" w:space="0" w:color="auto"/>
                    <w:bottom w:val="none" w:sz="0" w:space="0" w:color="auto"/>
                    <w:right w:val="none" w:sz="0" w:space="0" w:color="auto"/>
                  </w:divBdr>
                  <w:divsChild>
                    <w:div w:id="434788021">
                      <w:marLeft w:val="0"/>
                      <w:marRight w:val="0"/>
                      <w:marTop w:val="0"/>
                      <w:marBottom w:val="0"/>
                      <w:divBdr>
                        <w:top w:val="none" w:sz="0" w:space="0" w:color="auto"/>
                        <w:left w:val="none" w:sz="0" w:space="0" w:color="auto"/>
                        <w:bottom w:val="none" w:sz="0" w:space="0" w:color="auto"/>
                        <w:right w:val="none" w:sz="0" w:space="0" w:color="auto"/>
                      </w:divBdr>
                    </w:div>
                  </w:divsChild>
                </w:div>
                <w:div w:id="1985424838">
                  <w:marLeft w:val="0"/>
                  <w:marRight w:val="0"/>
                  <w:marTop w:val="0"/>
                  <w:marBottom w:val="0"/>
                  <w:divBdr>
                    <w:top w:val="none" w:sz="0" w:space="0" w:color="auto"/>
                    <w:left w:val="none" w:sz="0" w:space="0" w:color="auto"/>
                    <w:bottom w:val="none" w:sz="0" w:space="0" w:color="auto"/>
                    <w:right w:val="none" w:sz="0" w:space="0" w:color="auto"/>
                  </w:divBdr>
                  <w:divsChild>
                    <w:div w:id="1336226085">
                      <w:marLeft w:val="0"/>
                      <w:marRight w:val="0"/>
                      <w:marTop w:val="0"/>
                      <w:marBottom w:val="0"/>
                      <w:divBdr>
                        <w:top w:val="none" w:sz="0" w:space="0" w:color="auto"/>
                        <w:left w:val="none" w:sz="0" w:space="0" w:color="auto"/>
                        <w:bottom w:val="none" w:sz="0" w:space="0" w:color="auto"/>
                        <w:right w:val="none" w:sz="0" w:space="0" w:color="auto"/>
                      </w:divBdr>
                    </w:div>
                  </w:divsChild>
                </w:div>
                <w:div w:id="2022000161">
                  <w:marLeft w:val="0"/>
                  <w:marRight w:val="0"/>
                  <w:marTop w:val="0"/>
                  <w:marBottom w:val="0"/>
                  <w:divBdr>
                    <w:top w:val="none" w:sz="0" w:space="0" w:color="auto"/>
                    <w:left w:val="none" w:sz="0" w:space="0" w:color="auto"/>
                    <w:bottom w:val="none" w:sz="0" w:space="0" w:color="auto"/>
                    <w:right w:val="none" w:sz="0" w:space="0" w:color="auto"/>
                  </w:divBdr>
                  <w:divsChild>
                    <w:div w:id="137187717">
                      <w:marLeft w:val="0"/>
                      <w:marRight w:val="0"/>
                      <w:marTop w:val="0"/>
                      <w:marBottom w:val="0"/>
                      <w:divBdr>
                        <w:top w:val="none" w:sz="0" w:space="0" w:color="auto"/>
                        <w:left w:val="none" w:sz="0" w:space="0" w:color="auto"/>
                        <w:bottom w:val="none" w:sz="0" w:space="0" w:color="auto"/>
                        <w:right w:val="none" w:sz="0" w:space="0" w:color="auto"/>
                      </w:divBdr>
                    </w:div>
                  </w:divsChild>
                </w:div>
                <w:div w:id="2030795584">
                  <w:marLeft w:val="0"/>
                  <w:marRight w:val="0"/>
                  <w:marTop w:val="0"/>
                  <w:marBottom w:val="0"/>
                  <w:divBdr>
                    <w:top w:val="none" w:sz="0" w:space="0" w:color="auto"/>
                    <w:left w:val="none" w:sz="0" w:space="0" w:color="auto"/>
                    <w:bottom w:val="none" w:sz="0" w:space="0" w:color="auto"/>
                    <w:right w:val="none" w:sz="0" w:space="0" w:color="auto"/>
                  </w:divBdr>
                  <w:divsChild>
                    <w:div w:id="1147168198">
                      <w:marLeft w:val="0"/>
                      <w:marRight w:val="0"/>
                      <w:marTop w:val="0"/>
                      <w:marBottom w:val="0"/>
                      <w:divBdr>
                        <w:top w:val="none" w:sz="0" w:space="0" w:color="auto"/>
                        <w:left w:val="none" w:sz="0" w:space="0" w:color="auto"/>
                        <w:bottom w:val="none" w:sz="0" w:space="0" w:color="auto"/>
                        <w:right w:val="none" w:sz="0" w:space="0" w:color="auto"/>
                      </w:divBdr>
                    </w:div>
                  </w:divsChild>
                </w:div>
                <w:div w:id="2066830579">
                  <w:marLeft w:val="0"/>
                  <w:marRight w:val="0"/>
                  <w:marTop w:val="0"/>
                  <w:marBottom w:val="0"/>
                  <w:divBdr>
                    <w:top w:val="none" w:sz="0" w:space="0" w:color="auto"/>
                    <w:left w:val="none" w:sz="0" w:space="0" w:color="auto"/>
                    <w:bottom w:val="none" w:sz="0" w:space="0" w:color="auto"/>
                    <w:right w:val="none" w:sz="0" w:space="0" w:color="auto"/>
                  </w:divBdr>
                  <w:divsChild>
                    <w:div w:id="1137724615">
                      <w:marLeft w:val="0"/>
                      <w:marRight w:val="0"/>
                      <w:marTop w:val="0"/>
                      <w:marBottom w:val="0"/>
                      <w:divBdr>
                        <w:top w:val="none" w:sz="0" w:space="0" w:color="auto"/>
                        <w:left w:val="none" w:sz="0" w:space="0" w:color="auto"/>
                        <w:bottom w:val="none" w:sz="0" w:space="0" w:color="auto"/>
                        <w:right w:val="none" w:sz="0" w:space="0" w:color="auto"/>
                      </w:divBdr>
                    </w:div>
                  </w:divsChild>
                </w:div>
                <w:div w:id="2078702524">
                  <w:marLeft w:val="0"/>
                  <w:marRight w:val="0"/>
                  <w:marTop w:val="0"/>
                  <w:marBottom w:val="0"/>
                  <w:divBdr>
                    <w:top w:val="none" w:sz="0" w:space="0" w:color="auto"/>
                    <w:left w:val="none" w:sz="0" w:space="0" w:color="auto"/>
                    <w:bottom w:val="none" w:sz="0" w:space="0" w:color="auto"/>
                    <w:right w:val="none" w:sz="0" w:space="0" w:color="auto"/>
                  </w:divBdr>
                  <w:divsChild>
                    <w:div w:id="17673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6087">
      <w:bodyDiv w:val="1"/>
      <w:marLeft w:val="0"/>
      <w:marRight w:val="0"/>
      <w:marTop w:val="0"/>
      <w:marBottom w:val="0"/>
      <w:divBdr>
        <w:top w:val="none" w:sz="0" w:space="0" w:color="auto"/>
        <w:left w:val="none" w:sz="0" w:space="0" w:color="auto"/>
        <w:bottom w:val="none" w:sz="0" w:space="0" w:color="auto"/>
        <w:right w:val="none" w:sz="0" w:space="0" w:color="auto"/>
      </w:divBdr>
      <w:divsChild>
        <w:div w:id="375854473">
          <w:marLeft w:val="0"/>
          <w:marRight w:val="0"/>
          <w:marTop w:val="0"/>
          <w:marBottom w:val="0"/>
          <w:divBdr>
            <w:top w:val="none" w:sz="0" w:space="0" w:color="auto"/>
            <w:left w:val="none" w:sz="0" w:space="0" w:color="auto"/>
            <w:bottom w:val="none" w:sz="0" w:space="0" w:color="auto"/>
            <w:right w:val="none" w:sz="0" w:space="0" w:color="auto"/>
          </w:divBdr>
        </w:div>
        <w:div w:id="988442712">
          <w:marLeft w:val="0"/>
          <w:marRight w:val="0"/>
          <w:marTop w:val="0"/>
          <w:marBottom w:val="0"/>
          <w:divBdr>
            <w:top w:val="none" w:sz="0" w:space="0" w:color="auto"/>
            <w:left w:val="none" w:sz="0" w:space="0" w:color="auto"/>
            <w:bottom w:val="none" w:sz="0" w:space="0" w:color="auto"/>
            <w:right w:val="none" w:sz="0" w:space="0" w:color="auto"/>
          </w:divBdr>
        </w:div>
        <w:div w:id="1055084181">
          <w:marLeft w:val="0"/>
          <w:marRight w:val="0"/>
          <w:marTop w:val="0"/>
          <w:marBottom w:val="0"/>
          <w:divBdr>
            <w:top w:val="none" w:sz="0" w:space="0" w:color="auto"/>
            <w:left w:val="none" w:sz="0" w:space="0" w:color="auto"/>
            <w:bottom w:val="none" w:sz="0" w:space="0" w:color="auto"/>
            <w:right w:val="none" w:sz="0" w:space="0" w:color="auto"/>
          </w:divBdr>
          <w:divsChild>
            <w:div w:id="2100447449">
              <w:marLeft w:val="-75"/>
              <w:marRight w:val="0"/>
              <w:marTop w:val="30"/>
              <w:marBottom w:val="30"/>
              <w:divBdr>
                <w:top w:val="none" w:sz="0" w:space="0" w:color="auto"/>
                <w:left w:val="none" w:sz="0" w:space="0" w:color="auto"/>
                <w:bottom w:val="none" w:sz="0" w:space="0" w:color="auto"/>
                <w:right w:val="none" w:sz="0" w:space="0" w:color="auto"/>
              </w:divBdr>
              <w:divsChild>
                <w:div w:id="10420728">
                  <w:marLeft w:val="0"/>
                  <w:marRight w:val="0"/>
                  <w:marTop w:val="0"/>
                  <w:marBottom w:val="0"/>
                  <w:divBdr>
                    <w:top w:val="none" w:sz="0" w:space="0" w:color="auto"/>
                    <w:left w:val="none" w:sz="0" w:space="0" w:color="auto"/>
                    <w:bottom w:val="none" w:sz="0" w:space="0" w:color="auto"/>
                    <w:right w:val="none" w:sz="0" w:space="0" w:color="auto"/>
                  </w:divBdr>
                  <w:divsChild>
                    <w:div w:id="1040320793">
                      <w:marLeft w:val="0"/>
                      <w:marRight w:val="0"/>
                      <w:marTop w:val="0"/>
                      <w:marBottom w:val="0"/>
                      <w:divBdr>
                        <w:top w:val="none" w:sz="0" w:space="0" w:color="auto"/>
                        <w:left w:val="none" w:sz="0" w:space="0" w:color="auto"/>
                        <w:bottom w:val="none" w:sz="0" w:space="0" w:color="auto"/>
                        <w:right w:val="none" w:sz="0" w:space="0" w:color="auto"/>
                      </w:divBdr>
                    </w:div>
                  </w:divsChild>
                </w:div>
                <w:div w:id="74085558">
                  <w:marLeft w:val="0"/>
                  <w:marRight w:val="0"/>
                  <w:marTop w:val="0"/>
                  <w:marBottom w:val="0"/>
                  <w:divBdr>
                    <w:top w:val="none" w:sz="0" w:space="0" w:color="auto"/>
                    <w:left w:val="none" w:sz="0" w:space="0" w:color="auto"/>
                    <w:bottom w:val="none" w:sz="0" w:space="0" w:color="auto"/>
                    <w:right w:val="none" w:sz="0" w:space="0" w:color="auto"/>
                  </w:divBdr>
                  <w:divsChild>
                    <w:div w:id="384065553">
                      <w:marLeft w:val="0"/>
                      <w:marRight w:val="0"/>
                      <w:marTop w:val="0"/>
                      <w:marBottom w:val="0"/>
                      <w:divBdr>
                        <w:top w:val="none" w:sz="0" w:space="0" w:color="auto"/>
                        <w:left w:val="none" w:sz="0" w:space="0" w:color="auto"/>
                        <w:bottom w:val="none" w:sz="0" w:space="0" w:color="auto"/>
                        <w:right w:val="none" w:sz="0" w:space="0" w:color="auto"/>
                      </w:divBdr>
                    </w:div>
                  </w:divsChild>
                </w:div>
                <w:div w:id="115490451">
                  <w:marLeft w:val="0"/>
                  <w:marRight w:val="0"/>
                  <w:marTop w:val="0"/>
                  <w:marBottom w:val="0"/>
                  <w:divBdr>
                    <w:top w:val="none" w:sz="0" w:space="0" w:color="auto"/>
                    <w:left w:val="none" w:sz="0" w:space="0" w:color="auto"/>
                    <w:bottom w:val="none" w:sz="0" w:space="0" w:color="auto"/>
                    <w:right w:val="none" w:sz="0" w:space="0" w:color="auto"/>
                  </w:divBdr>
                  <w:divsChild>
                    <w:div w:id="1442605027">
                      <w:marLeft w:val="0"/>
                      <w:marRight w:val="0"/>
                      <w:marTop w:val="0"/>
                      <w:marBottom w:val="0"/>
                      <w:divBdr>
                        <w:top w:val="none" w:sz="0" w:space="0" w:color="auto"/>
                        <w:left w:val="none" w:sz="0" w:space="0" w:color="auto"/>
                        <w:bottom w:val="none" w:sz="0" w:space="0" w:color="auto"/>
                        <w:right w:val="none" w:sz="0" w:space="0" w:color="auto"/>
                      </w:divBdr>
                    </w:div>
                  </w:divsChild>
                </w:div>
                <w:div w:id="132019080">
                  <w:marLeft w:val="0"/>
                  <w:marRight w:val="0"/>
                  <w:marTop w:val="0"/>
                  <w:marBottom w:val="0"/>
                  <w:divBdr>
                    <w:top w:val="none" w:sz="0" w:space="0" w:color="auto"/>
                    <w:left w:val="none" w:sz="0" w:space="0" w:color="auto"/>
                    <w:bottom w:val="none" w:sz="0" w:space="0" w:color="auto"/>
                    <w:right w:val="none" w:sz="0" w:space="0" w:color="auto"/>
                  </w:divBdr>
                  <w:divsChild>
                    <w:div w:id="1781023539">
                      <w:marLeft w:val="0"/>
                      <w:marRight w:val="0"/>
                      <w:marTop w:val="0"/>
                      <w:marBottom w:val="0"/>
                      <w:divBdr>
                        <w:top w:val="none" w:sz="0" w:space="0" w:color="auto"/>
                        <w:left w:val="none" w:sz="0" w:space="0" w:color="auto"/>
                        <w:bottom w:val="none" w:sz="0" w:space="0" w:color="auto"/>
                        <w:right w:val="none" w:sz="0" w:space="0" w:color="auto"/>
                      </w:divBdr>
                    </w:div>
                  </w:divsChild>
                </w:div>
                <w:div w:id="145978136">
                  <w:marLeft w:val="0"/>
                  <w:marRight w:val="0"/>
                  <w:marTop w:val="0"/>
                  <w:marBottom w:val="0"/>
                  <w:divBdr>
                    <w:top w:val="none" w:sz="0" w:space="0" w:color="auto"/>
                    <w:left w:val="none" w:sz="0" w:space="0" w:color="auto"/>
                    <w:bottom w:val="none" w:sz="0" w:space="0" w:color="auto"/>
                    <w:right w:val="none" w:sz="0" w:space="0" w:color="auto"/>
                  </w:divBdr>
                  <w:divsChild>
                    <w:div w:id="828790864">
                      <w:marLeft w:val="0"/>
                      <w:marRight w:val="0"/>
                      <w:marTop w:val="0"/>
                      <w:marBottom w:val="0"/>
                      <w:divBdr>
                        <w:top w:val="none" w:sz="0" w:space="0" w:color="auto"/>
                        <w:left w:val="none" w:sz="0" w:space="0" w:color="auto"/>
                        <w:bottom w:val="none" w:sz="0" w:space="0" w:color="auto"/>
                        <w:right w:val="none" w:sz="0" w:space="0" w:color="auto"/>
                      </w:divBdr>
                    </w:div>
                  </w:divsChild>
                </w:div>
                <w:div w:id="213546135">
                  <w:marLeft w:val="0"/>
                  <w:marRight w:val="0"/>
                  <w:marTop w:val="0"/>
                  <w:marBottom w:val="0"/>
                  <w:divBdr>
                    <w:top w:val="none" w:sz="0" w:space="0" w:color="auto"/>
                    <w:left w:val="none" w:sz="0" w:space="0" w:color="auto"/>
                    <w:bottom w:val="none" w:sz="0" w:space="0" w:color="auto"/>
                    <w:right w:val="none" w:sz="0" w:space="0" w:color="auto"/>
                  </w:divBdr>
                  <w:divsChild>
                    <w:div w:id="1125463891">
                      <w:marLeft w:val="0"/>
                      <w:marRight w:val="0"/>
                      <w:marTop w:val="0"/>
                      <w:marBottom w:val="0"/>
                      <w:divBdr>
                        <w:top w:val="none" w:sz="0" w:space="0" w:color="auto"/>
                        <w:left w:val="none" w:sz="0" w:space="0" w:color="auto"/>
                        <w:bottom w:val="none" w:sz="0" w:space="0" w:color="auto"/>
                        <w:right w:val="none" w:sz="0" w:space="0" w:color="auto"/>
                      </w:divBdr>
                    </w:div>
                  </w:divsChild>
                </w:div>
                <w:div w:id="324942688">
                  <w:marLeft w:val="0"/>
                  <w:marRight w:val="0"/>
                  <w:marTop w:val="0"/>
                  <w:marBottom w:val="0"/>
                  <w:divBdr>
                    <w:top w:val="none" w:sz="0" w:space="0" w:color="auto"/>
                    <w:left w:val="none" w:sz="0" w:space="0" w:color="auto"/>
                    <w:bottom w:val="none" w:sz="0" w:space="0" w:color="auto"/>
                    <w:right w:val="none" w:sz="0" w:space="0" w:color="auto"/>
                  </w:divBdr>
                  <w:divsChild>
                    <w:div w:id="511722464">
                      <w:marLeft w:val="0"/>
                      <w:marRight w:val="0"/>
                      <w:marTop w:val="0"/>
                      <w:marBottom w:val="0"/>
                      <w:divBdr>
                        <w:top w:val="none" w:sz="0" w:space="0" w:color="auto"/>
                        <w:left w:val="none" w:sz="0" w:space="0" w:color="auto"/>
                        <w:bottom w:val="none" w:sz="0" w:space="0" w:color="auto"/>
                        <w:right w:val="none" w:sz="0" w:space="0" w:color="auto"/>
                      </w:divBdr>
                    </w:div>
                  </w:divsChild>
                </w:div>
                <w:div w:id="342783108">
                  <w:marLeft w:val="0"/>
                  <w:marRight w:val="0"/>
                  <w:marTop w:val="0"/>
                  <w:marBottom w:val="0"/>
                  <w:divBdr>
                    <w:top w:val="none" w:sz="0" w:space="0" w:color="auto"/>
                    <w:left w:val="none" w:sz="0" w:space="0" w:color="auto"/>
                    <w:bottom w:val="none" w:sz="0" w:space="0" w:color="auto"/>
                    <w:right w:val="none" w:sz="0" w:space="0" w:color="auto"/>
                  </w:divBdr>
                  <w:divsChild>
                    <w:div w:id="950281693">
                      <w:marLeft w:val="0"/>
                      <w:marRight w:val="0"/>
                      <w:marTop w:val="0"/>
                      <w:marBottom w:val="0"/>
                      <w:divBdr>
                        <w:top w:val="none" w:sz="0" w:space="0" w:color="auto"/>
                        <w:left w:val="none" w:sz="0" w:space="0" w:color="auto"/>
                        <w:bottom w:val="none" w:sz="0" w:space="0" w:color="auto"/>
                        <w:right w:val="none" w:sz="0" w:space="0" w:color="auto"/>
                      </w:divBdr>
                    </w:div>
                  </w:divsChild>
                </w:div>
                <w:div w:id="360203640">
                  <w:marLeft w:val="0"/>
                  <w:marRight w:val="0"/>
                  <w:marTop w:val="0"/>
                  <w:marBottom w:val="0"/>
                  <w:divBdr>
                    <w:top w:val="none" w:sz="0" w:space="0" w:color="auto"/>
                    <w:left w:val="none" w:sz="0" w:space="0" w:color="auto"/>
                    <w:bottom w:val="none" w:sz="0" w:space="0" w:color="auto"/>
                    <w:right w:val="none" w:sz="0" w:space="0" w:color="auto"/>
                  </w:divBdr>
                  <w:divsChild>
                    <w:div w:id="435565318">
                      <w:marLeft w:val="0"/>
                      <w:marRight w:val="0"/>
                      <w:marTop w:val="0"/>
                      <w:marBottom w:val="0"/>
                      <w:divBdr>
                        <w:top w:val="none" w:sz="0" w:space="0" w:color="auto"/>
                        <w:left w:val="none" w:sz="0" w:space="0" w:color="auto"/>
                        <w:bottom w:val="none" w:sz="0" w:space="0" w:color="auto"/>
                        <w:right w:val="none" w:sz="0" w:space="0" w:color="auto"/>
                      </w:divBdr>
                    </w:div>
                  </w:divsChild>
                </w:div>
                <w:div w:id="365520935">
                  <w:marLeft w:val="0"/>
                  <w:marRight w:val="0"/>
                  <w:marTop w:val="0"/>
                  <w:marBottom w:val="0"/>
                  <w:divBdr>
                    <w:top w:val="none" w:sz="0" w:space="0" w:color="auto"/>
                    <w:left w:val="none" w:sz="0" w:space="0" w:color="auto"/>
                    <w:bottom w:val="none" w:sz="0" w:space="0" w:color="auto"/>
                    <w:right w:val="none" w:sz="0" w:space="0" w:color="auto"/>
                  </w:divBdr>
                  <w:divsChild>
                    <w:div w:id="418797431">
                      <w:marLeft w:val="0"/>
                      <w:marRight w:val="0"/>
                      <w:marTop w:val="0"/>
                      <w:marBottom w:val="0"/>
                      <w:divBdr>
                        <w:top w:val="none" w:sz="0" w:space="0" w:color="auto"/>
                        <w:left w:val="none" w:sz="0" w:space="0" w:color="auto"/>
                        <w:bottom w:val="none" w:sz="0" w:space="0" w:color="auto"/>
                        <w:right w:val="none" w:sz="0" w:space="0" w:color="auto"/>
                      </w:divBdr>
                    </w:div>
                  </w:divsChild>
                </w:div>
                <w:div w:id="379866866">
                  <w:marLeft w:val="0"/>
                  <w:marRight w:val="0"/>
                  <w:marTop w:val="0"/>
                  <w:marBottom w:val="0"/>
                  <w:divBdr>
                    <w:top w:val="none" w:sz="0" w:space="0" w:color="auto"/>
                    <w:left w:val="none" w:sz="0" w:space="0" w:color="auto"/>
                    <w:bottom w:val="none" w:sz="0" w:space="0" w:color="auto"/>
                    <w:right w:val="none" w:sz="0" w:space="0" w:color="auto"/>
                  </w:divBdr>
                  <w:divsChild>
                    <w:div w:id="1145661524">
                      <w:marLeft w:val="0"/>
                      <w:marRight w:val="0"/>
                      <w:marTop w:val="0"/>
                      <w:marBottom w:val="0"/>
                      <w:divBdr>
                        <w:top w:val="none" w:sz="0" w:space="0" w:color="auto"/>
                        <w:left w:val="none" w:sz="0" w:space="0" w:color="auto"/>
                        <w:bottom w:val="none" w:sz="0" w:space="0" w:color="auto"/>
                        <w:right w:val="none" w:sz="0" w:space="0" w:color="auto"/>
                      </w:divBdr>
                    </w:div>
                  </w:divsChild>
                </w:div>
                <w:div w:id="396828021">
                  <w:marLeft w:val="0"/>
                  <w:marRight w:val="0"/>
                  <w:marTop w:val="0"/>
                  <w:marBottom w:val="0"/>
                  <w:divBdr>
                    <w:top w:val="none" w:sz="0" w:space="0" w:color="auto"/>
                    <w:left w:val="none" w:sz="0" w:space="0" w:color="auto"/>
                    <w:bottom w:val="none" w:sz="0" w:space="0" w:color="auto"/>
                    <w:right w:val="none" w:sz="0" w:space="0" w:color="auto"/>
                  </w:divBdr>
                  <w:divsChild>
                    <w:div w:id="1979796446">
                      <w:marLeft w:val="0"/>
                      <w:marRight w:val="0"/>
                      <w:marTop w:val="0"/>
                      <w:marBottom w:val="0"/>
                      <w:divBdr>
                        <w:top w:val="none" w:sz="0" w:space="0" w:color="auto"/>
                        <w:left w:val="none" w:sz="0" w:space="0" w:color="auto"/>
                        <w:bottom w:val="none" w:sz="0" w:space="0" w:color="auto"/>
                        <w:right w:val="none" w:sz="0" w:space="0" w:color="auto"/>
                      </w:divBdr>
                    </w:div>
                  </w:divsChild>
                </w:div>
                <w:div w:id="443501086">
                  <w:marLeft w:val="0"/>
                  <w:marRight w:val="0"/>
                  <w:marTop w:val="0"/>
                  <w:marBottom w:val="0"/>
                  <w:divBdr>
                    <w:top w:val="none" w:sz="0" w:space="0" w:color="auto"/>
                    <w:left w:val="none" w:sz="0" w:space="0" w:color="auto"/>
                    <w:bottom w:val="none" w:sz="0" w:space="0" w:color="auto"/>
                    <w:right w:val="none" w:sz="0" w:space="0" w:color="auto"/>
                  </w:divBdr>
                  <w:divsChild>
                    <w:div w:id="180047454">
                      <w:marLeft w:val="0"/>
                      <w:marRight w:val="0"/>
                      <w:marTop w:val="0"/>
                      <w:marBottom w:val="0"/>
                      <w:divBdr>
                        <w:top w:val="none" w:sz="0" w:space="0" w:color="auto"/>
                        <w:left w:val="none" w:sz="0" w:space="0" w:color="auto"/>
                        <w:bottom w:val="none" w:sz="0" w:space="0" w:color="auto"/>
                        <w:right w:val="none" w:sz="0" w:space="0" w:color="auto"/>
                      </w:divBdr>
                    </w:div>
                  </w:divsChild>
                </w:div>
                <w:div w:id="466703555">
                  <w:marLeft w:val="0"/>
                  <w:marRight w:val="0"/>
                  <w:marTop w:val="0"/>
                  <w:marBottom w:val="0"/>
                  <w:divBdr>
                    <w:top w:val="none" w:sz="0" w:space="0" w:color="auto"/>
                    <w:left w:val="none" w:sz="0" w:space="0" w:color="auto"/>
                    <w:bottom w:val="none" w:sz="0" w:space="0" w:color="auto"/>
                    <w:right w:val="none" w:sz="0" w:space="0" w:color="auto"/>
                  </w:divBdr>
                  <w:divsChild>
                    <w:div w:id="726297158">
                      <w:marLeft w:val="0"/>
                      <w:marRight w:val="0"/>
                      <w:marTop w:val="0"/>
                      <w:marBottom w:val="0"/>
                      <w:divBdr>
                        <w:top w:val="none" w:sz="0" w:space="0" w:color="auto"/>
                        <w:left w:val="none" w:sz="0" w:space="0" w:color="auto"/>
                        <w:bottom w:val="none" w:sz="0" w:space="0" w:color="auto"/>
                        <w:right w:val="none" w:sz="0" w:space="0" w:color="auto"/>
                      </w:divBdr>
                    </w:div>
                  </w:divsChild>
                </w:div>
                <w:div w:id="501092955">
                  <w:marLeft w:val="0"/>
                  <w:marRight w:val="0"/>
                  <w:marTop w:val="0"/>
                  <w:marBottom w:val="0"/>
                  <w:divBdr>
                    <w:top w:val="none" w:sz="0" w:space="0" w:color="auto"/>
                    <w:left w:val="none" w:sz="0" w:space="0" w:color="auto"/>
                    <w:bottom w:val="none" w:sz="0" w:space="0" w:color="auto"/>
                    <w:right w:val="none" w:sz="0" w:space="0" w:color="auto"/>
                  </w:divBdr>
                  <w:divsChild>
                    <w:div w:id="368340343">
                      <w:marLeft w:val="0"/>
                      <w:marRight w:val="0"/>
                      <w:marTop w:val="0"/>
                      <w:marBottom w:val="0"/>
                      <w:divBdr>
                        <w:top w:val="none" w:sz="0" w:space="0" w:color="auto"/>
                        <w:left w:val="none" w:sz="0" w:space="0" w:color="auto"/>
                        <w:bottom w:val="none" w:sz="0" w:space="0" w:color="auto"/>
                        <w:right w:val="none" w:sz="0" w:space="0" w:color="auto"/>
                      </w:divBdr>
                    </w:div>
                  </w:divsChild>
                </w:div>
                <w:div w:id="510221819">
                  <w:marLeft w:val="0"/>
                  <w:marRight w:val="0"/>
                  <w:marTop w:val="0"/>
                  <w:marBottom w:val="0"/>
                  <w:divBdr>
                    <w:top w:val="none" w:sz="0" w:space="0" w:color="auto"/>
                    <w:left w:val="none" w:sz="0" w:space="0" w:color="auto"/>
                    <w:bottom w:val="none" w:sz="0" w:space="0" w:color="auto"/>
                    <w:right w:val="none" w:sz="0" w:space="0" w:color="auto"/>
                  </w:divBdr>
                  <w:divsChild>
                    <w:div w:id="118106803">
                      <w:marLeft w:val="0"/>
                      <w:marRight w:val="0"/>
                      <w:marTop w:val="0"/>
                      <w:marBottom w:val="0"/>
                      <w:divBdr>
                        <w:top w:val="none" w:sz="0" w:space="0" w:color="auto"/>
                        <w:left w:val="none" w:sz="0" w:space="0" w:color="auto"/>
                        <w:bottom w:val="none" w:sz="0" w:space="0" w:color="auto"/>
                        <w:right w:val="none" w:sz="0" w:space="0" w:color="auto"/>
                      </w:divBdr>
                    </w:div>
                  </w:divsChild>
                </w:div>
                <w:div w:id="557860792">
                  <w:marLeft w:val="0"/>
                  <w:marRight w:val="0"/>
                  <w:marTop w:val="0"/>
                  <w:marBottom w:val="0"/>
                  <w:divBdr>
                    <w:top w:val="none" w:sz="0" w:space="0" w:color="auto"/>
                    <w:left w:val="none" w:sz="0" w:space="0" w:color="auto"/>
                    <w:bottom w:val="none" w:sz="0" w:space="0" w:color="auto"/>
                    <w:right w:val="none" w:sz="0" w:space="0" w:color="auto"/>
                  </w:divBdr>
                  <w:divsChild>
                    <w:div w:id="839125747">
                      <w:marLeft w:val="0"/>
                      <w:marRight w:val="0"/>
                      <w:marTop w:val="0"/>
                      <w:marBottom w:val="0"/>
                      <w:divBdr>
                        <w:top w:val="none" w:sz="0" w:space="0" w:color="auto"/>
                        <w:left w:val="none" w:sz="0" w:space="0" w:color="auto"/>
                        <w:bottom w:val="none" w:sz="0" w:space="0" w:color="auto"/>
                        <w:right w:val="none" w:sz="0" w:space="0" w:color="auto"/>
                      </w:divBdr>
                    </w:div>
                  </w:divsChild>
                </w:div>
                <w:div w:id="600837270">
                  <w:marLeft w:val="0"/>
                  <w:marRight w:val="0"/>
                  <w:marTop w:val="0"/>
                  <w:marBottom w:val="0"/>
                  <w:divBdr>
                    <w:top w:val="none" w:sz="0" w:space="0" w:color="auto"/>
                    <w:left w:val="none" w:sz="0" w:space="0" w:color="auto"/>
                    <w:bottom w:val="none" w:sz="0" w:space="0" w:color="auto"/>
                    <w:right w:val="none" w:sz="0" w:space="0" w:color="auto"/>
                  </w:divBdr>
                  <w:divsChild>
                    <w:div w:id="600378066">
                      <w:marLeft w:val="0"/>
                      <w:marRight w:val="0"/>
                      <w:marTop w:val="0"/>
                      <w:marBottom w:val="0"/>
                      <w:divBdr>
                        <w:top w:val="none" w:sz="0" w:space="0" w:color="auto"/>
                        <w:left w:val="none" w:sz="0" w:space="0" w:color="auto"/>
                        <w:bottom w:val="none" w:sz="0" w:space="0" w:color="auto"/>
                        <w:right w:val="none" w:sz="0" w:space="0" w:color="auto"/>
                      </w:divBdr>
                    </w:div>
                  </w:divsChild>
                </w:div>
                <w:div w:id="642850329">
                  <w:marLeft w:val="0"/>
                  <w:marRight w:val="0"/>
                  <w:marTop w:val="0"/>
                  <w:marBottom w:val="0"/>
                  <w:divBdr>
                    <w:top w:val="none" w:sz="0" w:space="0" w:color="auto"/>
                    <w:left w:val="none" w:sz="0" w:space="0" w:color="auto"/>
                    <w:bottom w:val="none" w:sz="0" w:space="0" w:color="auto"/>
                    <w:right w:val="none" w:sz="0" w:space="0" w:color="auto"/>
                  </w:divBdr>
                  <w:divsChild>
                    <w:div w:id="535847467">
                      <w:marLeft w:val="0"/>
                      <w:marRight w:val="0"/>
                      <w:marTop w:val="0"/>
                      <w:marBottom w:val="0"/>
                      <w:divBdr>
                        <w:top w:val="none" w:sz="0" w:space="0" w:color="auto"/>
                        <w:left w:val="none" w:sz="0" w:space="0" w:color="auto"/>
                        <w:bottom w:val="none" w:sz="0" w:space="0" w:color="auto"/>
                        <w:right w:val="none" w:sz="0" w:space="0" w:color="auto"/>
                      </w:divBdr>
                    </w:div>
                  </w:divsChild>
                </w:div>
                <w:div w:id="675958655">
                  <w:marLeft w:val="0"/>
                  <w:marRight w:val="0"/>
                  <w:marTop w:val="0"/>
                  <w:marBottom w:val="0"/>
                  <w:divBdr>
                    <w:top w:val="none" w:sz="0" w:space="0" w:color="auto"/>
                    <w:left w:val="none" w:sz="0" w:space="0" w:color="auto"/>
                    <w:bottom w:val="none" w:sz="0" w:space="0" w:color="auto"/>
                    <w:right w:val="none" w:sz="0" w:space="0" w:color="auto"/>
                  </w:divBdr>
                  <w:divsChild>
                    <w:div w:id="802502427">
                      <w:marLeft w:val="0"/>
                      <w:marRight w:val="0"/>
                      <w:marTop w:val="0"/>
                      <w:marBottom w:val="0"/>
                      <w:divBdr>
                        <w:top w:val="none" w:sz="0" w:space="0" w:color="auto"/>
                        <w:left w:val="none" w:sz="0" w:space="0" w:color="auto"/>
                        <w:bottom w:val="none" w:sz="0" w:space="0" w:color="auto"/>
                        <w:right w:val="none" w:sz="0" w:space="0" w:color="auto"/>
                      </w:divBdr>
                    </w:div>
                  </w:divsChild>
                </w:div>
                <w:div w:id="705257361">
                  <w:marLeft w:val="0"/>
                  <w:marRight w:val="0"/>
                  <w:marTop w:val="0"/>
                  <w:marBottom w:val="0"/>
                  <w:divBdr>
                    <w:top w:val="none" w:sz="0" w:space="0" w:color="auto"/>
                    <w:left w:val="none" w:sz="0" w:space="0" w:color="auto"/>
                    <w:bottom w:val="none" w:sz="0" w:space="0" w:color="auto"/>
                    <w:right w:val="none" w:sz="0" w:space="0" w:color="auto"/>
                  </w:divBdr>
                  <w:divsChild>
                    <w:div w:id="1547715676">
                      <w:marLeft w:val="0"/>
                      <w:marRight w:val="0"/>
                      <w:marTop w:val="0"/>
                      <w:marBottom w:val="0"/>
                      <w:divBdr>
                        <w:top w:val="none" w:sz="0" w:space="0" w:color="auto"/>
                        <w:left w:val="none" w:sz="0" w:space="0" w:color="auto"/>
                        <w:bottom w:val="none" w:sz="0" w:space="0" w:color="auto"/>
                        <w:right w:val="none" w:sz="0" w:space="0" w:color="auto"/>
                      </w:divBdr>
                    </w:div>
                  </w:divsChild>
                </w:div>
                <w:div w:id="733897994">
                  <w:marLeft w:val="0"/>
                  <w:marRight w:val="0"/>
                  <w:marTop w:val="0"/>
                  <w:marBottom w:val="0"/>
                  <w:divBdr>
                    <w:top w:val="none" w:sz="0" w:space="0" w:color="auto"/>
                    <w:left w:val="none" w:sz="0" w:space="0" w:color="auto"/>
                    <w:bottom w:val="none" w:sz="0" w:space="0" w:color="auto"/>
                    <w:right w:val="none" w:sz="0" w:space="0" w:color="auto"/>
                  </w:divBdr>
                  <w:divsChild>
                    <w:div w:id="1634558677">
                      <w:marLeft w:val="0"/>
                      <w:marRight w:val="0"/>
                      <w:marTop w:val="0"/>
                      <w:marBottom w:val="0"/>
                      <w:divBdr>
                        <w:top w:val="none" w:sz="0" w:space="0" w:color="auto"/>
                        <w:left w:val="none" w:sz="0" w:space="0" w:color="auto"/>
                        <w:bottom w:val="none" w:sz="0" w:space="0" w:color="auto"/>
                        <w:right w:val="none" w:sz="0" w:space="0" w:color="auto"/>
                      </w:divBdr>
                    </w:div>
                  </w:divsChild>
                </w:div>
                <w:div w:id="736898085">
                  <w:marLeft w:val="0"/>
                  <w:marRight w:val="0"/>
                  <w:marTop w:val="0"/>
                  <w:marBottom w:val="0"/>
                  <w:divBdr>
                    <w:top w:val="none" w:sz="0" w:space="0" w:color="auto"/>
                    <w:left w:val="none" w:sz="0" w:space="0" w:color="auto"/>
                    <w:bottom w:val="none" w:sz="0" w:space="0" w:color="auto"/>
                    <w:right w:val="none" w:sz="0" w:space="0" w:color="auto"/>
                  </w:divBdr>
                  <w:divsChild>
                    <w:div w:id="1006638436">
                      <w:marLeft w:val="0"/>
                      <w:marRight w:val="0"/>
                      <w:marTop w:val="0"/>
                      <w:marBottom w:val="0"/>
                      <w:divBdr>
                        <w:top w:val="none" w:sz="0" w:space="0" w:color="auto"/>
                        <w:left w:val="none" w:sz="0" w:space="0" w:color="auto"/>
                        <w:bottom w:val="none" w:sz="0" w:space="0" w:color="auto"/>
                        <w:right w:val="none" w:sz="0" w:space="0" w:color="auto"/>
                      </w:divBdr>
                    </w:div>
                  </w:divsChild>
                </w:div>
                <w:div w:id="765467141">
                  <w:marLeft w:val="0"/>
                  <w:marRight w:val="0"/>
                  <w:marTop w:val="0"/>
                  <w:marBottom w:val="0"/>
                  <w:divBdr>
                    <w:top w:val="none" w:sz="0" w:space="0" w:color="auto"/>
                    <w:left w:val="none" w:sz="0" w:space="0" w:color="auto"/>
                    <w:bottom w:val="none" w:sz="0" w:space="0" w:color="auto"/>
                    <w:right w:val="none" w:sz="0" w:space="0" w:color="auto"/>
                  </w:divBdr>
                  <w:divsChild>
                    <w:div w:id="1662275180">
                      <w:marLeft w:val="0"/>
                      <w:marRight w:val="0"/>
                      <w:marTop w:val="0"/>
                      <w:marBottom w:val="0"/>
                      <w:divBdr>
                        <w:top w:val="none" w:sz="0" w:space="0" w:color="auto"/>
                        <w:left w:val="none" w:sz="0" w:space="0" w:color="auto"/>
                        <w:bottom w:val="none" w:sz="0" w:space="0" w:color="auto"/>
                        <w:right w:val="none" w:sz="0" w:space="0" w:color="auto"/>
                      </w:divBdr>
                    </w:div>
                  </w:divsChild>
                </w:div>
                <w:div w:id="785465750">
                  <w:marLeft w:val="0"/>
                  <w:marRight w:val="0"/>
                  <w:marTop w:val="0"/>
                  <w:marBottom w:val="0"/>
                  <w:divBdr>
                    <w:top w:val="none" w:sz="0" w:space="0" w:color="auto"/>
                    <w:left w:val="none" w:sz="0" w:space="0" w:color="auto"/>
                    <w:bottom w:val="none" w:sz="0" w:space="0" w:color="auto"/>
                    <w:right w:val="none" w:sz="0" w:space="0" w:color="auto"/>
                  </w:divBdr>
                  <w:divsChild>
                    <w:div w:id="970477101">
                      <w:marLeft w:val="0"/>
                      <w:marRight w:val="0"/>
                      <w:marTop w:val="0"/>
                      <w:marBottom w:val="0"/>
                      <w:divBdr>
                        <w:top w:val="none" w:sz="0" w:space="0" w:color="auto"/>
                        <w:left w:val="none" w:sz="0" w:space="0" w:color="auto"/>
                        <w:bottom w:val="none" w:sz="0" w:space="0" w:color="auto"/>
                        <w:right w:val="none" w:sz="0" w:space="0" w:color="auto"/>
                      </w:divBdr>
                    </w:div>
                  </w:divsChild>
                </w:div>
                <w:div w:id="819273420">
                  <w:marLeft w:val="0"/>
                  <w:marRight w:val="0"/>
                  <w:marTop w:val="0"/>
                  <w:marBottom w:val="0"/>
                  <w:divBdr>
                    <w:top w:val="none" w:sz="0" w:space="0" w:color="auto"/>
                    <w:left w:val="none" w:sz="0" w:space="0" w:color="auto"/>
                    <w:bottom w:val="none" w:sz="0" w:space="0" w:color="auto"/>
                    <w:right w:val="none" w:sz="0" w:space="0" w:color="auto"/>
                  </w:divBdr>
                  <w:divsChild>
                    <w:div w:id="412241036">
                      <w:marLeft w:val="0"/>
                      <w:marRight w:val="0"/>
                      <w:marTop w:val="0"/>
                      <w:marBottom w:val="0"/>
                      <w:divBdr>
                        <w:top w:val="none" w:sz="0" w:space="0" w:color="auto"/>
                        <w:left w:val="none" w:sz="0" w:space="0" w:color="auto"/>
                        <w:bottom w:val="none" w:sz="0" w:space="0" w:color="auto"/>
                        <w:right w:val="none" w:sz="0" w:space="0" w:color="auto"/>
                      </w:divBdr>
                    </w:div>
                  </w:divsChild>
                </w:div>
                <w:div w:id="897479256">
                  <w:marLeft w:val="0"/>
                  <w:marRight w:val="0"/>
                  <w:marTop w:val="0"/>
                  <w:marBottom w:val="0"/>
                  <w:divBdr>
                    <w:top w:val="none" w:sz="0" w:space="0" w:color="auto"/>
                    <w:left w:val="none" w:sz="0" w:space="0" w:color="auto"/>
                    <w:bottom w:val="none" w:sz="0" w:space="0" w:color="auto"/>
                    <w:right w:val="none" w:sz="0" w:space="0" w:color="auto"/>
                  </w:divBdr>
                  <w:divsChild>
                    <w:div w:id="1676691989">
                      <w:marLeft w:val="0"/>
                      <w:marRight w:val="0"/>
                      <w:marTop w:val="0"/>
                      <w:marBottom w:val="0"/>
                      <w:divBdr>
                        <w:top w:val="none" w:sz="0" w:space="0" w:color="auto"/>
                        <w:left w:val="none" w:sz="0" w:space="0" w:color="auto"/>
                        <w:bottom w:val="none" w:sz="0" w:space="0" w:color="auto"/>
                        <w:right w:val="none" w:sz="0" w:space="0" w:color="auto"/>
                      </w:divBdr>
                    </w:div>
                  </w:divsChild>
                </w:div>
                <w:div w:id="899101175">
                  <w:marLeft w:val="0"/>
                  <w:marRight w:val="0"/>
                  <w:marTop w:val="0"/>
                  <w:marBottom w:val="0"/>
                  <w:divBdr>
                    <w:top w:val="none" w:sz="0" w:space="0" w:color="auto"/>
                    <w:left w:val="none" w:sz="0" w:space="0" w:color="auto"/>
                    <w:bottom w:val="none" w:sz="0" w:space="0" w:color="auto"/>
                    <w:right w:val="none" w:sz="0" w:space="0" w:color="auto"/>
                  </w:divBdr>
                  <w:divsChild>
                    <w:div w:id="210265700">
                      <w:marLeft w:val="0"/>
                      <w:marRight w:val="0"/>
                      <w:marTop w:val="0"/>
                      <w:marBottom w:val="0"/>
                      <w:divBdr>
                        <w:top w:val="none" w:sz="0" w:space="0" w:color="auto"/>
                        <w:left w:val="none" w:sz="0" w:space="0" w:color="auto"/>
                        <w:bottom w:val="none" w:sz="0" w:space="0" w:color="auto"/>
                        <w:right w:val="none" w:sz="0" w:space="0" w:color="auto"/>
                      </w:divBdr>
                    </w:div>
                  </w:divsChild>
                </w:div>
                <w:div w:id="908416195">
                  <w:marLeft w:val="0"/>
                  <w:marRight w:val="0"/>
                  <w:marTop w:val="0"/>
                  <w:marBottom w:val="0"/>
                  <w:divBdr>
                    <w:top w:val="none" w:sz="0" w:space="0" w:color="auto"/>
                    <w:left w:val="none" w:sz="0" w:space="0" w:color="auto"/>
                    <w:bottom w:val="none" w:sz="0" w:space="0" w:color="auto"/>
                    <w:right w:val="none" w:sz="0" w:space="0" w:color="auto"/>
                  </w:divBdr>
                  <w:divsChild>
                    <w:div w:id="908223500">
                      <w:marLeft w:val="0"/>
                      <w:marRight w:val="0"/>
                      <w:marTop w:val="0"/>
                      <w:marBottom w:val="0"/>
                      <w:divBdr>
                        <w:top w:val="none" w:sz="0" w:space="0" w:color="auto"/>
                        <w:left w:val="none" w:sz="0" w:space="0" w:color="auto"/>
                        <w:bottom w:val="none" w:sz="0" w:space="0" w:color="auto"/>
                        <w:right w:val="none" w:sz="0" w:space="0" w:color="auto"/>
                      </w:divBdr>
                    </w:div>
                  </w:divsChild>
                </w:div>
                <w:div w:id="937952622">
                  <w:marLeft w:val="0"/>
                  <w:marRight w:val="0"/>
                  <w:marTop w:val="0"/>
                  <w:marBottom w:val="0"/>
                  <w:divBdr>
                    <w:top w:val="none" w:sz="0" w:space="0" w:color="auto"/>
                    <w:left w:val="none" w:sz="0" w:space="0" w:color="auto"/>
                    <w:bottom w:val="none" w:sz="0" w:space="0" w:color="auto"/>
                    <w:right w:val="none" w:sz="0" w:space="0" w:color="auto"/>
                  </w:divBdr>
                  <w:divsChild>
                    <w:div w:id="972172936">
                      <w:marLeft w:val="0"/>
                      <w:marRight w:val="0"/>
                      <w:marTop w:val="0"/>
                      <w:marBottom w:val="0"/>
                      <w:divBdr>
                        <w:top w:val="none" w:sz="0" w:space="0" w:color="auto"/>
                        <w:left w:val="none" w:sz="0" w:space="0" w:color="auto"/>
                        <w:bottom w:val="none" w:sz="0" w:space="0" w:color="auto"/>
                        <w:right w:val="none" w:sz="0" w:space="0" w:color="auto"/>
                      </w:divBdr>
                    </w:div>
                  </w:divsChild>
                </w:div>
                <w:div w:id="948051976">
                  <w:marLeft w:val="0"/>
                  <w:marRight w:val="0"/>
                  <w:marTop w:val="0"/>
                  <w:marBottom w:val="0"/>
                  <w:divBdr>
                    <w:top w:val="none" w:sz="0" w:space="0" w:color="auto"/>
                    <w:left w:val="none" w:sz="0" w:space="0" w:color="auto"/>
                    <w:bottom w:val="none" w:sz="0" w:space="0" w:color="auto"/>
                    <w:right w:val="none" w:sz="0" w:space="0" w:color="auto"/>
                  </w:divBdr>
                  <w:divsChild>
                    <w:div w:id="881789480">
                      <w:marLeft w:val="0"/>
                      <w:marRight w:val="0"/>
                      <w:marTop w:val="0"/>
                      <w:marBottom w:val="0"/>
                      <w:divBdr>
                        <w:top w:val="none" w:sz="0" w:space="0" w:color="auto"/>
                        <w:left w:val="none" w:sz="0" w:space="0" w:color="auto"/>
                        <w:bottom w:val="none" w:sz="0" w:space="0" w:color="auto"/>
                        <w:right w:val="none" w:sz="0" w:space="0" w:color="auto"/>
                      </w:divBdr>
                    </w:div>
                  </w:divsChild>
                </w:div>
                <w:div w:id="948198654">
                  <w:marLeft w:val="0"/>
                  <w:marRight w:val="0"/>
                  <w:marTop w:val="0"/>
                  <w:marBottom w:val="0"/>
                  <w:divBdr>
                    <w:top w:val="none" w:sz="0" w:space="0" w:color="auto"/>
                    <w:left w:val="none" w:sz="0" w:space="0" w:color="auto"/>
                    <w:bottom w:val="none" w:sz="0" w:space="0" w:color="auto"/>
                    <w:right w:val="none" w:sz="0" w:space="0" w:color="auto"/>
                  </w:divBdr>
                  <w:divsChild>
                    <w:div w:id="958031680">
                      <w:marLeft w:val="0"/>
                      <w:marRight w:val="0"/>
                      <w:marTop w:val="0"/>
                      <w:marBottom w:val="0"/>
                      <w:divBdr>
                        <w:top w:val="none" w:sz="0" w:space="0" w:color="auto"/>
                        <w:left w:val="none" w:sz="0" w:space="0" w:color="auto"/>
                        <w:bottom w:val="none" w:sz="0" w:space="0" w:color="auto"/>
                        <w:right w:val="none" w:sz="0" w:space="0" w:color="auto"/>
                      </w:divBdr>
                    </w:div>
                  </w:divsChild>
                </w:div>
                <w:div w:id="952590863">
                  <w:marLeft w:val="0"/>
                  <w:marRight w:val="0"/>
                  <w:marTop w:val="0"/>
                  <w:marBottom w:val="0"/>
                  <w:divBdr>
                    <w:top w:val="none" w:sz="0" w:space="0" w:color="auto"/>
                    <w:left w:val="none" w:sz="0" w:space="0" w:color="auto"/>
                    <w:bottom w:val="none" w:sz="0" w:space="0" w:color="auto"/>
                    <w:right w:val="none" w:sz="0" w:space="0" w:color="auto"/>
                  </w:divBdr>
                  <w:divsChild>
                    <w:div w:id="1908146377">
                      <w:marLeft w:val="0"/>
                      <w:marRight w:val="0"/>
                      <w:marTop w:val="0"/>
                      <w:marBottom w:val="0"/>
                      <w:divBdr>
                        <w:top w:val="none" w:sz="0" w:space="0" w:color="auto"/>
                        <w:left w:val="none" w:sz="0" w:space="0" w:color="auto"/>
                        <w:bottom w:val="none" w:sz="0" w:space="0" w:color="auto"/>
                        <w:right w:val="none" w:sz="0" w:space="0" w:color="auto"/>
                      </w:divBdr>
                    </w:div>
                  </w:divsChild>
                </w:div>
                <w:div w:id="968819362">
                  <w:marLeft w:val="0"/>
                  <w:marRight w:val="0"/>
                  <w:marTop w:val="0"/>
                  <w:marBottom w:val="0"/>
                  <w:divBdr>
                    <w:top w:val="none" w:sz="0" w:space="0" w:color="auto"/>
                    <w:left w:val="none" w:sz="0" w:space="0" w:color="auto"/>
                    <w:bottom w:val="none" w:sz="0" w:space="0" w:color="auto"/>
                    <w:right w:val="none" w:sz="0" w:space="0" w:color="auto"/>
                  </w:divBdr>
                  <w:divsChild>
                    <w:div w:id="483475802">
                      <w:marLeft w:val="0"/>
                      <w:marRight w:val="0"/>
                      <w:marTop w:val="0"/>
                      <w:marBottom w:val="0"/>
                      <w:divBdr>
                        <w:top w:val="none" w:sz="0" w:space="0" w:color="auto"/>
                        <w:left w:val="none" w:sz="0" w:space="0" w:color="auto"/>
                        <w:bottom w:val="none" w:sz="0" w:space="0" w:color="auto"/>
                        <w:right w:val="none" w:sz="0" w:space="0" w:color="auto"/>
                      </w:divBdr>
                    </w:div>
                  </w:divsChild>
                </w:div>
                <w:div w:id="998004113">
                  <w:marLeft w:val="0"/>
                  <w:marRight w:val="0"/>
                  <w:marTop w:val="0"/>
                  <w:marBottom w:val="0"/>
                  <w:divBdr>
                    <w:top w:val="none" w:sz="0" w:space="0" w:color="auto"/>
                    <w:left w:val="none" w:sz="0" w:space="0" w:color="auto"/>
                    <w:bottom w:val="none" w:sz="0" w:space="0" w:color="auto"/>
                    <w:right w:val="none" w:sz="0" w:space="0" w:color="auto"/>
                  </w:divBdr>
                  <w:divsChild>
                    <w:div w:id="741751790">
                      <w:marLeft w:val="0"/>
                      <w:marRight w:val="0"/>
                      <w:marTop w:val="0"/>
                      <w:marBottom w:val="0"/>
                      <w:divBdr>
                        <w:top w:val="none" w:sz="0" w:space="0" w:color="auto"/>
                        <w:left w:val="none" w:sz="0" w:space="0" w:color="auto"/>
                        <w:bottom w:val="none" w:sz="0" w:space="0" w:color="auto"/>
                        <w:right w:val="none" w:sz="0" w:space="0" w:color="auto"/>
                      </w:divBdr>
                    </w:div>
                  </w:divsChild>
                </w:div>
                <w:div w:id="1002509183">
                  <w:marLeft w:val="0"/>
                  <w:marRight w:val="0"/>
                  <w:marTop w:val="0"/>
                  <w:marBottom w:val="0"/>
                  <w:divBdr>
                    <w:top w:val="none" w:sz="0" w:space="0" w:color="auto"/>
                    <w:left w:val="none" w:sz="0" w:space="0" w:color="auto"/>
                    <w:bottom w:val="none" w:sz="0" w:space="0" w:color="auto"/>
                    <w:right w:val="none" w:sz="0" w:space="0" w:color="auto"/>
                  </w:divBdr>
                  <w:divsChild>
                    <w:div w:id="1447046782">
                      <w:marLeft w:val="0"/>
                      <w:marRight w:val="0"/>
                      <w:marTop w:val="0"/>
                      <w:marBottom w:val="0"/>
                      <w:divBdr>
                        <w:top w:val="none" w:sz="0" w:space="0" w:color="auto"/>
                        <w:left w:val="none" w:sz="0" w:space="0" w:color="auto"/>
                        <w:bottom w:val="none" w:sz="0" w:space="0" w:color="auto"/>
                        <w:right w:val="none" w:sz="0" w:space="0" w:color="auto"/>
                      </w:divBdr>
                    </w:div>
                  </w:divsChild>
                </w:div>
                <w:div w:id="1073743283">
                  <w:marLeft w:val="0"/>
                  <w:marRight w:val="0"/>
                  <w:marTop w:val="0"/>
                  <w:marBottom w:val="0"/>
                  <w:divBdr>
                    <w:top w:val="none" w:sz="0" w:space="0" w:color="auto"/>
                    <w:left w:val="none" w:sz="0" w:space="0" w:color="auto"/>
                    <w:bottom w:val="none" w:sz="0" w:space="0" w:color="auto"/>
                    <w:right w:val="none" w:sz="0" w:space="0" w:color="auto"/>
                  </w:divBdr>
                  <w:divsChild>
                    <w:div w:id="2036538048">
                      <w:marLeft w:val="0"/>
                      <w:marRight w:val="0"/>
                      <w:marTop w:val="0"/>
                      <w:marBottom w:val="0"/>
                      <w:divBdr>
                        <w:top w:val="none" w:sz="0" w:space="0" w:color="auto"/>
                        <w:left w:val="none" w:sz="0" w:space="0" w:color="auto"/>
                        <w:bottom w:val="none" w:sz="0" w:space="0" w:color="auto"/>
                        <w:right w:val="none" w:sz="0" w:space="0" w:color="auto"/>
                      </w:divBdr>
                    </w:div>
                  </w:divsChild>
                </w:div>
                <w:div w:id="1104228236">
                  <w:marLeft w:val="0"/>
                  <w:marRight w:val="0"/>
                  <w:marTop w:val="0"/>
                  <w:marBottom w:val="0"/>
                  <w:divBdr>
                    <w:top w:val="none" w:sz="0" w:space="0" w:color="auto"/>
                    <w:left w:val="none" w:sz="0" w:space="0" w:color="auto"/>
                    <w:bottom w:val="none" w:sz="0" w:space="0" w:color="auto"/>
                    <w:right w:val="none" w:sz="0" w:space="0" w:color="auto"/>
                  </w:divBdr>
                  <w:divsChild>
                    <w:div w:id="1755348762">
                      <w:marLeft w:val="0"/>
                      <w:marRight w:val="0"/>
                      <w:marTop w:val="0"/>
                      <w:marBottom w:val="0"/>
                      <w:divBdr>
                        <w:top w:val="none" w:sz="0" w:space="0" w:color="auto"/>
                        <w:left w:val="none" w:sz="0" w:space="0" w:color="auto"/>
                        <w:bottom w:val="none" w:sz="0" w:space="0" w:color="auto"/>
                        <w:right w:val="none" w:sz="0" w:space="0" w:color="auto"/>
                      </w:divBdr>
                    </w:div>
                  </w:divsChild>
                </w:div>
                <w:div w:id="1125974739">
                  <w:marLeft w:val="0"/>
                  <w:marRight w:val="0"/>
                  <w:marTop w:val="0"/>
                  <w:marBottom w:val="0"/>
                  <w:divBdr>
                    <w:top w:val="none" w:sz="0" w:space="0" w:color="auto"/>
                    <w:left w:val="none" w:sz="0" w:space="0" w:color="auto"/>
                    <w:bottom w:val="none" w:sz="0" w:space="0" w:color="auto"/>
                    <w:right w:val="none" w:sz="0" w:space="0" w:color="auto"/>
                  </w:divBdr>
                  <w:divsChild>
                    <w:div w:id="1784573861">
                      <w:marLeft w:val="0"/>
                      <w:marRight w:val="0"/>
                      <w:marTop w:val="0"/>
                      <w:marBottom w:val="0"/>
                      <w:divBdr>
                        <w:top w:val="none" w:sz="0" w:space="0" w:color="auto"/>
                        <w:left w:val="none" w:sz="0" w:space="0" w:color="auto"/>
                        <w:bottom w:val="none" w:sz="0" w:space="0" w:color="auto"/>
                        <w:right w:val="none" w:sz="0" w:space="0" w:color="auto"/>
                      </w:divBdr>
                    </w:div>
                  </w:divsChild>
                </w:div>
                <w:div w:id="1127890504">
                  <w:marLeft w:val="0"/>
                  <w:marRight w:val="0"/>
                  <w:marTop w:val="0"/>
                  <w:marBottom w:val="0"/>
                  <w:divBdr>
                    <w:top w:val="none" w:sz="0" w:space="0" w:color="auto"/>
                    <w:left w:val="none" w:sz="0" w:space="0" w:color="auto"/>
                    <w:bottom w:val="none" w:sz="0" w:space="0" w:color="auto"/>
                    <w:right w:val="none" w:sz="0" w:space="0" w:color="auto"/>
                  </w:divBdr>
                  <w:divsChild>
                    <w:div w:id="24714597">
                      <w:marLeft w:val="0"/>
                      <w:marRight w:val="0"/>
                      <w:marTop w:val="0"/>
                      <w:marBottom w:val="0"/>
                      <w:divBdr>
                        <w:top w:val="none" w:sz="0" w:space="0" w:color="auto"/>
                        <w:left w:val="none" w:sz="0" w:space="0" w:color="auto"/>
                        <w:bottom w:val="none" w:sz="0" w:space="0" w:color="auto"/>
                        <w:right w:val="none" w:sz="0" w:space="0" w:color="auto"/>
                      </w:divBdr>
                    </w:div>
                  </w:divsChild>
                </w:div>
                <w:div w:id="1164586372">
                  <w:marLeft w:val="0"/>
                  <w:marRight w:val="0"/>
                  <w:marTop w:val="0"/>
                  <w:marBottom w:val="0"/>
                  <w:divBdr>
                    <w:top w:val="none" w:sz="0" w:space="0" w:color="auto"/>
                    <w:left w:val="none" w:sz="0" w:space="0" w:color="auto"/>
                    <w:bottom w:val="none" w:sz="0" w:space="0" w:color="auto"/>
                    <w:right w:val="none" w:sz="0" w:space="0" w:color="auto"/>
                  </w:divBdr>
                  <w:divsChild>
                    <w:div w:id="1786342242">
                      <w:marLeft w:val="0"/>
                      <w:marRight w:val="0"/>
                      <w:marTop w:val="0"/>
                      <w:marBottom w:val="0"/>
                      <w:divBdr>
                        <w:top w:val="none" w:sz="0" w:space="0" w:color="auto"/>
                        <w:left w:val="none" w:sz="0" w:space="0" w:color="auto"/>
                        <w:bottom w:val="none" w:sz="0" w:space="0" w:color="auto"/>
                        <w:right w:val="none" w:sz="0" w:space="0" w:color="auto"/>
                      </w:divBdr>
                    </w:div>
                  </w:divsChild>
                </w:div>
                <w:div w:id="1166936870">
                  <w:marLeft w:val="0"/>
                  <w:marRight w:val="0"/>
                  <w:marTop w:val="0"/>
                  <w:marBottom w:val="0"/>
                  <w:divBdr>
                    <w:top w:val="none" w:sz="0" w:space="0" w:color="auto"/>
                    <w:left w:val="none" w:sz="0" w:space="0" w:color="auto"/>
                    <w:bottom w:val="none" w:sz="0" w:space="0" w:color="auto"/>
                    <w:right w:val="none" w:sz="0" w:space="0" w:color="auto"/>
                  </w:divBdr>
                  <w:divsChild>
                    <w:div w:id="68891630">
                      <w:marLeft w:val="0"/>
                      <w:marRight w:val="0"/>
                      <w:marTop w:val="0"/>
                      <w:marBottom w:val="0"/>
                      <w:divBdr>
                        <w:top w:val="none" w:sz="0" w:space="0" w:color="auto"/>
                        <w:left w:val="none" w:sz="0" w:space="0" w:color="auto"/>
                        <w:bottom w:val="none" w:sz="0" w:space="0" w:color="auto"/>
                        <w:right w:val="none" w:sz="0" w:space="0" w:color="auto"/>
                      </w:divBdr>
                    </w:div>
                  </w:divsChild>
                </w:div>
                <w:div w:id="1168792427">
                  <w:marLeft w:val="0"/>
                  <w:marRight w:val="0"/>
                  <w:marTop w:val="0"/>
                  <w:marBottom w:val="0"/>
                  <w:divBdr>
                    <w:top w:val="none" w:sz="0" w:space="0" w:color="auto"/>
                    <w:left w:val="none" w:sz="0" w:space="0" w:color="auto"/>
                    <w:bottom w:val="none" w:sz="0" w:space="0" w:color="auto"/>
                    <w:right w:val="none" w:sz="0" w:space="0" w:color="auto"/>
                  </w:divBdr>
                  <w:divsChild>
                    <w:div w:id="519586676">
                      <w:marLeft w:val="0"/>
                      <w:marRight w:val="0"/>
                      <w:marTop w:val="0"/>
                      <w:marBottom w:val="0"/>
                      <w:divBdr>
                        <w:top w:val="none" w:sz="0" w:space="0" w:color="auto"/>
                        <w:left w:val="none" w:sz="0" w:space="0" w:color="auto"/>
                        <w:bottom w:val="none" w:sz="0" w:space="0" w:color="auto"/>
                        <w:right w:val="none" w:sz="0" w:space="0" w:color="auto"/>
                      </w:divBdr>
                    </w:div>
                  </w:divsChild>
                </w:div>
                <w:div w:id="1241453299">
                  <w:marLeft w:val="0"/>
                  <w:marRight w:val="0"/>
                  <w:marTop w:val="0"/>
                  <w:marBottom w:val="0"/>
                  <w:divBdr>
                    <w:top w:val="none" w:sz="0" w:space="0" w:color="auto"/>
                    <w:left w:val="none" w:sz="0" w:space="0" w:color="auto"/>
                    <w:bottom w:val="none" w:sz="0" w:space="0" w:color="auto"/>
                    <w:right w:val="none" w:sz="0" w:space="0" w:color="auto"/>
                  </w:divBdr>
                  <w:divsChild>
                    <w:div w:id="121774845">
                      <w:marLeft w:val="0"/>
                      <w:marRight w:val="0"/>
                      <w:marTop w:val="0"/>
                      <w:marBottom w:val="0"/>
                      <w:divBdr>
                        <w:top w:val="none" w:sz="0" w:space="0" w:color="auto"/>
                        <w:left w:val="none" w:sz="0" w:space="0" w:color="auto"/>
                        <w:bottom w:val="none" w:sz="0" w:space="0" w:color="auto"/>
                        <w:right w:val="none" w:sz="0" w:space="0" w:color="auto"/>
                      </w:divBdr>
                    </w:div>
                  </w:divsChild>
                </w:div>
                <w:div w:id="1321815073">
                  <w:marLeft w:val="0"/>
                  <w:marRight w:val="0"/>
                  <w:marTop w:val="0"/>
                  <w:marBottom w:val="0"/>
                  <w:divBdr>
                    <w:top w:val="none" w:sz="0" w:space="0" w:color="auto"/>
                    <w:left w:val="none" w:sz="0" w:space="0" w:color="auto"/>
                    <w:bottom w:val="none" w:sz="0" w:space="0" w:color="auto"/>
                    <w:right w:val="none" w:sz="0" w:space="0" w:color="auto"/>
                  </w:divBdr>
                  <w:divsChild>
                    <w:div w:id="282540321">
                      <w:marLeft w:val="0"/>
                      <w:marRight w:val="0"/>
                      <w:marTop w:val="0"/>
                      <w:marBottom w:val="0"/>
                      <w:divBdr>
                        <w:top w:val="none" w:sz="0" w:space="0" w:color="auto"/>
                        <w:left w:val="none" w:sz="0" w:space="0" w:color="auto"/>
                        <w:bottom w:val="none" w:sz="0" w:space="0" w:color="auto"/>
                        <w:right w:val="none" w:sz="0" w:space="0" w:color="auto"/>
                      </w:divBdr>
                    </w:div>
                  </w:divsChild>
                </w:div>
                <w:div w:id="1322124404">
                  <w:marLeft w:val="0"/>
                  <w:marRight w:val="0"/>
                  <w:marTop w:val="0"/>
                  <w:marBottom w:val="0"/>
                  <w:divBdr>
                    <w:top w:val="none" w:sz="0" w:space="0" w:color="auto"/>
                    <w:left w:val="none" w:sz="0" w:space="0" w:color="auto"/>
                    <w:bottom w:val="none" w:sz="0" w:space="0" w:color="auto"/>
                    <w:right w:val="none" w:sz="0" w:space="0" w:color="auto"/>
                  </w:divBdr>
                  <w:divsChild>
                    <w:div w:id="146556298">
                      <w:marLeft w:val="0"/>
                      <w:marRight w:val="0"/>
                      <w:marTop w:val="0"/>
                      <w:marBottom w:val="0"/>
                      <w:divBdr>
                        <w:top w:val="none" w:sz="0" w:space="0" w:color="auto"/>
                        <w:left w:val="none" w:sz="0" w:space="0" w:color="auto"/>
                        <w:bottom w:val="none" w:sz="0" w:space="0" w:color="auto"/>
                        <w:right w:val="none" w:sz="0" w:space="0" w:color="auto"/>
                      </w:divBdr>
                    </w:div>
                  </w:divsChild>
                </w:div>
                <w:div w:id="1341739621">
                  <w:marLeft w:val="0"/>
                  <w:marRight w:val="0"/>
                  <w:marTop w:val="0"/>
                  <w:marBottom w:val="0"/>
                  <w:divBdr>
                    <w:top w:val="none" w:sz="0" w:space="0" w:color="auto"/>
                    <w:left w:val="none" w:sz="0" w:space="0" w:color="auto"/>
                    <w:bottom w:val="none" w:sz="0" w:space="0" w:color="auto"/>
                    <w:right w:val="none" w:sz="0" w:space="0" w:color="auto"/>
                  </w:divBdr>
                  <w:divsChild>
                    <w:div w:id="1811708889">
                      <w:marLeft w:val="0"/>
                      <w:marRight w:val="0"/>
                      <w:marTop w:val="0"/>
                      <w:marBottom w:val="0"/>
                      <w:divBdr>
                        <w:top w:val="none" w:sz="0" w:space="0" w:color="auto"/>
                        <w:left w:val="none" w:sz="0" w:space="0" w:color="auto"/>
                        <w:bottom w:val="none" w:sz="0" w:space="0" w:color="auto"/>
                        <w:right w:val="none" w:sz="0" w:space="0" w:color="auto"/>
                      </w:divBdr>
                    </w:div>
                  </w:divsChild>
                </w:div>
                <w:div w:id="1350836716">
                  <w:marLeft w:val="0"/>
                  <w:marRight w:val="0"/>
                  <w:marTop w:val="0"/>
                  <w:marBottom w:val="0"/>
                  <w:divBdr>
                    <w:top w:val="none" w:sz="0" w:space="0" w:color="auto"/>
                    <w:left w:val="none" w:sz="0" w:space="0" w:color="auto"/>
                    <w:bottom w:val="none" w:sz="0" w:space="0" w:color="auto"/>
                    <w:right w:val="none" w:sz="0" w:space="0" w:color="auto"/>
                  </w:divBdr>
                  <w:divsChild>
                    <w:div w:id="1766654448">
                      <w:marLeft w:val="0"/>
                      <w:marRight w:val="0"/>
                      <w:marTop w:val="0"/>
                      <w:marBottom w:val="0"/>
                      <w:divBdr>
                        <w:top w:val="none" w:sz="0" w:space="0" w:color="auto"/>
                        <w:left w:val="none" w:sz="0" w:space="0" w:color="auto"/>
                        <w:bottom w:val="none" w:sz="0" w:space="0" w:color="auto"/>
                        <w:right w:val="none" w:sz="0" w:space="0" w:color="auto"/>
                      </w:divBdr>
                    </w:div>
                  </w:divsChild>
                </w:div>
                <w:div w:id="1398674920">
                  <w:marLeft w:val="0"/>
                  <w:marRight w:val="0"/>
                  <w:marTop w:val="0"/>
                  <w:marBottom w:val="0"/>
                  <w:divBdr>
                    <w:top w:val="none" w:sz="0" w:space="0" w:color="auto"/>
                    <w:left w:val="none" w:sz="0" w:space="0" w:color="auto"/>
                    <w:bottom w:val="none" w:sz="0" w:space="0" w:color="auto"/>
                    <w:right w:val="none" w:sz="0" w:space="0" w:color="auto"/>
                  </w:divBdr>
                  <w:divsChild>
                    <w:div w:id="1682505780">
                      <w:marLeft w:val="0"/>
                      <w:marRight w:val="0"/>
                      <w:marTop w:val="0"/>
                      <w:marBottom w:val="0"/>
                      <w:divBdr>
                        <w:top w:val="none" w:sz="0" w:space="0" w:color="auto"/>
                        <w:left w:val="none" w:sz="0" w:space="0" w:color="auto"/>
                        <w:bottom w:val="none" w:sz="0" w:space="0" w:color="auto"/>
                        <w:right w:val="none" w:sz="0" w:space="0" w:color="auto"/>
                      </w:divBdr>
                    </w:div>
                  </w:divsChild>
                </w:div>
                <w:div w:id="1418290430">
                  <w:marLeft w:val="0"/>
                  <w:marRight w:val="0"/>
                  <w:marTop w:val="0"/>
                  <w:marBottom w:val="0"/>
                  <w:divBdr>
                    <w:top w:val="none" w:sz="0" w:space="0" w:color="auto"/>
                    <w:left w:val="none" w:sz="0" w:space="0" w:color="auto"/>
                    <w:bottom w:val="none" w:sz="0" w:space="0" w:color="auto"/>
                    <w:right w:val="none" w:sz="0" w:space="0" w:color="auto"/>
                  </w:divBdr>
                  <w:divsChild>
                    <w:div w:id="1606883752">
                      <w:marLeft w:val="0"/>
                      <w:marRight w:val="0"/>
                      <w:marTop w:val="0"/>
                      <w:marBottom w:val="0"/>
                      <w:divBdr>
                        <w:top w:val="none" w:sz="0" w:space="0" w:color="auto"/>
                        <w:left w:val="none" w:sz="0" w:space="0" w:color="auto"/>
                        <w:bottom w:val="none" w:sz="0" w:space="0" w:color="auto"/>
                        <w:right w:val="none" w:sz="0" w:space="0" w:color="auto"/>
                      </w:divBdr>
                    </w:div>
                  </w:divsChild>
                </w:div>
                <w:div w:id="1451245824">
                  <w:marLeft w:val="0"/>
                  <w:marRight w:val="0"/>
                  <w:marTop w:val="0"/>
                  <w:marBottom w:val="0"/>
                  <w:divBdr>
                    <w:top w:val="none" w:sz="0" w:space="0" w:color="auto"/>
                    <w:left w:val="none" w:sz="0" w:space="0" w:color="auto"/>
                    <w:bottom w:val="none" w:sz="0" w:space="0" w:color="auto"/>
                    <w:right w:val="none" w:sz="0" w:space="0" w:color="auto"/>
                  </w:divBdr>
                  <w:divsChild>
                    <w:div w:id="2011984489">
                      <w:marLeft w:val="0"/>
                      <w:marRight w:val="0"/>
                      <w:marTop w:val="0"/>
                      <w:marBottom w:val="0"/>
                      <w:divBdr>
                        <w:top w:val="none" w:sz="0" w:space="0" w:color="auto"/>
                        <w:left w:val="none" w:sz="0" w:space="0" w:color="auto"/>
                        <w:bottom w:val="none" w:sz="0" w:space="0" w:color="auto"/>
                        <w:right w:val="none" w:sz="0" w:space="0" w:color="auto"/>
                      </w:divBdr>
                    </w:div>
                  </w:divsChild>
                </w:div>
                <w:div w:id="1488519883">
                  <w:marLeft w:val="0"/>
                  <w:marRight w:val="0"/>
                  <w:marTop w:val="0"/>
                  <w:marBottom w:val="0"/>
                  <w:divBdr>
                    <w:top w:val="none" w:sz="0" w:space="0" w:color="auto"/>
                    <w:left w:val="none" w:sz="0" w:space="0" w:color="auto"/>
                    <w:bottom w:val="none" w:sz="0" w:space="0" w:color="auto"/>
                    <w:right w:val="none" w:sz="0" w:space="0" w:color="auto"/>
                  </w:divBdr>
                  <w:divsChild>
                    <w:div w:id="749275973">
                      <w:marLeft w:val="0"/>
                      <w:marRight w:val="0"/>
                      <w:marTop w:val="0"/>
                      <w:marBottom w:val="0"/>
                      <w:divBdr>
                        <w:top w:val="none" w:sz="0" w:space="0" w:color="auto"/>
                        <w:left w:val="none" w:sz="0" w:space="0" w:color="auto"/>
                        <w:bottom w:val="none" w:sz="0" w:space="0" w:color="auto"/>
                        <w:right w:val="none" w:sz="0" w:space="0" w:color="auto"/>
                      </w:divBdr>
                    </w:div>
                  </w:divsChild>
                </w:div>
                <w:div w:id="1562524357">
                  <w:marLeft w:val="0"/>
                  <w:marRight w:val="0"/>
                  <w:marTop w:val="0"/>
                  <w:marBottom w:val="0"/>
                  <w:divBdr>
                    <w:top w:val="none" w:sz="0" w:space="0" w:color="auto"/>
                    <w:left w:val="none" w:sz="0" w:space="0" w:color="auto"/>
                    <w:bottom w:val="none" w:sz="0" w:space="0" w:color="auto"/>
                    <w:right w:val="none" w:sz="0" w:space="0" w:color="auto"/>
                  </w:divBdr>
                  <w:divsChild>
                    <w:div w:id="2126921461">
                      <w:marLeft w:val="0"/>
                      <w:marRight w:val="0"/>
                      <w:marTop w:val="0"/>
                      <w:marBottom w:val="0"/>
                      <w:divBdr>
                        <w:top w:val="none" w:sz="0" w:space="0" w:color="auto"/>
                        <w:left w:val="none" w:sz="0" w:space="0" w:color="auto"/>
                        <w:bottom w:val="none" w:sz="0" w:space="0" w:color="auto"/>
                        <w:right w:val="none" w:sz="0" w:space="0" w:color="auto"/>
                      </w:divBdr>
                    </w:div>
                  </w:divsChild>
                </w:div>
                <w:div w:id="1622616051">
                  <w:marLeft w:val="0"/>
                  <w:marRight w:val="0"/>
                  <w:marTop w:val="0"/>
                  <w:marBottom w:val="0"/>
                  <w:divBdr>
                    <w:top w:val="none" w:sz="0" w:space="0" w:color="auto"/>
                    <w:left w:val="none" w:sz="0" w:space="0" w:color="auto"/>
                    <w:bottom w:val="none" w:sz="0" w:space="0" w:color="auto"/>
                    <w:right w:val="none" w:sz="0" w:space="0" w:color="auto"/>
                  </w:divBdr>
                  <w:divsChild>
                    <w:div w:id="436217297">
                      <w:marLeft w:val="0"/>
                      <w:marRight w:val="0"/>
                      <w:marTop w:val="0"/>
                      <w:marBottom w:val="0"/>
                      <w:divBdr>
                        <w:top w:val="none" w:sz="0" w:space="0" w:color="auto"/>
                        <w:left w:val="none" w:sz="0" w:space="0" w:color="auto"/>
                        <w:bottom w:val="none" w:sz="0" w:space="0" w:color="auto"/>
                        <w:right w:val="none" w:sz="0" w:space="0" w:color="auto"/>
                      </w:divBdr>
                    </w:div>
                  </w:divsChild>
                </w:div>
                <w:div w:id="1674911452">
                  <w:marLeft w:val="0"/>
                  <w:marRight w:val="0"/>
                  <w:marTop w:val="0"/>
                  <w:marBottom w:val="0"/>
                  <w:divBdr>
                    <w:top w:val="none" w:sz="0" w:space="0" w:color="auto"/>
                    <w:left w:val="none" w:sz="0" w:space="0" w:color="auto"/>
                    <w:bottom w:val="none" w:sz="0" w:space="0" w:color="auto"/>
                    <w:right w:val="none" w:sz="0" w:space="0" w:color="auto"/>
                  </w:divBdr>
                  <w:divsChild>
                    <w:div w:id="99374098">
                      <w:marLeft w:val="0"/>
                      <w:marRight w:val="0"/>
                      <w:marTop w:val="0"/>
                      <w:marBottom w:val="0"/>
                      <w:divBdr>
                        <w:top w:val="none" w:sz="0" w:space="0" w:color="auto"/>
                        <w:left w:val="none" w:sz="0" w:space="0" w:color="auto"/>
                        <w:bottom w:val="none" w:sz="0" w:space="0" w:color="auto"/>
                        <w:right w:val="none" w:sz="0" w:space="0" w:color="auto"/>
                      </w:divBdr>
                    </w:div>
                  </w:divsChild>
                </w:div>
                <w:div w:id="1716929077">
                  <w:marLeft w:val="0"/>
                  <w:marRight w:val="0"/>
                  <w:marTop w:val="0"/>
                  <w:marBottom w:val="0"/>
                  <w:divBdr>
                    <w:top w:val="none" w:sz="0" w:space="0" w:color="auto"/>
                    <w:left w:val="none" w:sz="0" w:space="0" w:color="auto"/>
                    <w:bottom w:val="none" w:sz="0" w:space="0" w:color="auto"/>
                    <w:right w:val="none" w:sz="0" w:space="0" w:color="auto"/>
                  </w:divBdr>
                  <w:divsChild>
                    <w:div w:id="1408578389">
                      <w:marLeft w:val="0"/>
                      <w:marRight w:val="0"/>
                      <w:marTop w:val="0"/>
                      <w:marBottom w:val="0"/>
                      <w:divBdr>
                        <w:top w:val="none" w:sz="0" w:space="0" w:color="auto"/>
                        <w:left w:val="none" w:sz="0" w:space="0" w:color="auto"/>
                        <w:bottom w:val="none" w:sz="0" w:space="0" w:color="auto"/>
                        <w:right w:val="none" w:sz="0" w:space="0" w:color="auto"/>
                      </w:divBdr>
                    </w:div>
                  </w:divsChild>
                </w:div>
                <w:div w:id="1758744124">
                  <w:marLeft w:val="0"/>
                  <w:marRight w:val="0"/>
                  <w:marTop w:val="0"/>
                  <w:marBottom w:val="0"/>
                  <w:divBdr>
                    <w:top w:val="none" w:sz="0" w:space="0" w:color="auto"/>
                    <w:left w:val="none" w:sz="0" w:space="0" w:color="auto"/>
                    <w:bottom w:val="none" w:sz="0" w:space="0" w:color="auto"/>
                    <w:right w:val="none" w:sz="0" w:space="0" w:color="auto"/>
                  </w:divBdr>
                  <w:divsChild>
                    <w:div w:id="2057463244">
                      <w:marLeft w:val="0"/>
                      <w:marRight w:val="0"/>
                      <w:marTop w:val="0"/>
                      <w:marBottom w:val="0"/>
                      <w:divBdr>
                        <w:top w:val="none" w:sz="0" w:space="0" w:color="auto"/>
                        <w:left w:val="none" w:sz="0" w:space="0" w:color="auto"/>
                        <w:bottom w:val="none" w:sz="0" w:space="0" w:color="auto"/>
                        <w:right w:val="none" w:sz="0" w:space="0" w:color="auto"/>
                      </w:divBdr>
                    </w:div>
                  </w:divsChild>
                </w:div>
                <w:div w:id="1795368766">
                  <w:marLeft w:val="0"/>
                  <w:marRight w:val="0"/>
                  <w:marTop w:val="0"/>
                  <w:marBottom w:val="0"/>
                  <w:divBdr>
                    <w:top w:val="none" w:sz="0" w:space="0" w:color="auto"/>
                    <w:left w:val="none" w:sz="0" w:space="0" w:color="auto"/>
                    <w:bottom w:val="none" w:sz="0" w:space="0" w:color="auto"/>
                    <w:right w:val="none" w:sz="0" w:space="0" w:color="auto"/>
                  </w:divBdr>
                  <w:divsChild>
                    <w:div w:id="727193064">
                      <w:marLeft w:val="0"/>
                      <w:marRight w:val="0"/>
                      <w:marTop w:val="0"/>
                      <w:marBottom w:val="0"/>
                      <w:divBdr>
                        <w:top w:val="none" w:sz="0" w:space="0" w:color="auto"/>
                        <w:left w:val="none" w:sz="0" w:space="0" w:color="auto"/>
                        <w:bottom w:val="none" w:sz="0" w:space="0" w:color="auto"/>
                        <w:right w:val="none" w:sz="0" w:space="0" w:color="auto"/>
                      </w:divBdr>
                    </w:div>
                  </w:divsChild>
                </w:div>
                <w:div w:id="1861510965">
                  <w:marLeft w:val="0"/>
                  <w:marRight w:val="0"/>
                  <w:marTop w:val="0"/>
                  <w:marBottom w:val="0"/>
                  <w:divBdr>
                    <w:top w:val="none" w:sz="0" w:space="0" w:color="auto"/>
                    <w:left w:val="none" w:sz="0" w:space="0" w:color="auto"/>
                    <w:bottom w:val="none" w:sz="0" w:space="0" w:color="auto"/>
                    <w:right w:val="none" w:sz="0" w:space="0" w:color="auto"/>
                  </w:divBdr>
                  <w:divsChild>
                    <w:div w:id="2056201275">
                      <w:marLeft w:val="0"/>
                      <w:marRight w:val="0"/>
                      <w:marTop w:val="0"/>
                      <w:marBottom w:val="0"/>
                      <w:divBdr>
                        <w:top w:val="none" w:sz="0" w:space="0" w:color="auto"/>
                        <w:left w:val="none" w:sz="0" w:space="0" w:color="auto"/>
                        <w:bottom w:val="none" w:sz="0" w:space="0" w:color="auto"/>
                        <w:right w:val="none" w:sz="0" w:space="0" w:color="auto"/>
                      </w:divBdr>
                    </w:div>
                  </w:divsChild>
                </w:div>
                <w:div w:id="1904872590">
                  <w:marLeft w:val="0"/>
                  <w:marRight w:val="0"/>
                  <w:marTop w:val="0"/>
                  <w:marBottom w:val="0"/>
                  <w:divBdr>
                    <w:top w:val="none" w:sz="0" w:space="0" w:color="auto"/>
                    <w:left w:val="none" w:sz="0" w:space="0" w:color="auto"/>
                    <w:bottom w:val="none" w:sz="0" w:space="0" w:color="auto"/>
                    <w:right w:val="none" w:sz="0" w:space="0" w:color="auto"/>
                  </w:divBdr>
                  <w:divsChild>
                    <w:div w:id="1085876173">
                      <w:marLeft w:val="0"/>
                      <w:marRight w:val="0"/>
                      <w:marTop w:val="0"/>
                      <w:marBottom w:val="0"/>
                      <w:divBdr>
                        <w:top w:val="none" w:sz="0" w:space="0" w:color="auto"/>
                        <w:left w:val="none" w:sz="0" w:space="0" w:color="auto"/>
                        <w:bottom w:val="none" w:sz="0" w:space="0" w:color="auto"/>
                        <w:right w:val="none" w:sz="0" w:space="0" w:color="auto"/>
                      </w:divBdr>
                    </w:div>
                  </w:divsChild>
                </w:div>
                <w:div w:id="1918661209">
                  <w:marLeft w:val="0"/>
                  <w:marRight w:val="0"/>
                  <w:marTop w:val="0"/>
                  <w:marBottom w:val="0"/>
                  <w:divBdr>
                    <w:top w:val="none" w:sz="0" w:space="0" w:color="auto"/>
                    <w:left w:val="none" w:sz="0" w:space="0" w:color="auto"/>
                    <w:bottom w:val="none" w:sz="0" w:space="0" w:color="auto"/>
                    <w:right w:val="none" w:sz="0" w:space="0" w:color="auto"/>
                  </w:divBdr>
                  <w:divsChild>
                    <w:div w:id="1668172164">
                      <w:marLeft w:val="0"/>
                      <w:marRight w:val="0"/>
                      <w:marTop w:val="0"/>
                      <w:marBottom w:val="0"/>
                      <w:divBdr>
                        <w:top w:val="none" w:sz="0" w:space="0" w:color="auto"/>
                        <w:left w:val="none" w:sz="0" w:space="0" w:color="auto"/>
                        <w:bottom w:val="none" w:sz="0" w:space="0" w:color="auto"/>
                        <w:right w:val="none" w:sz="0" w:space="0" w:color="auto"/>
                      </w:divBdr>
                    </w:div>
                  </w:divsChild>
                </w:div>
                <w:div w:id="1924997127">
                  <w:marLeft w:val="0"/>
                  <w:marRight w:val="0"/>
                  <w:marTop w:val="0"/>
                  <w:marBottom w:val="0"/>
                  <w:divBdr>
                    <w:top w:val="none" w:sz="0" w:space="0" w:color="auto"/>
                    <w:left w:val="none" w:sz="0" w:space="0" w:color="auto"/>
                    <w:bottom w:val="none" w:sz="0" w:space="0" w:color="auto"/>
                    <w:right w:val="none" w:sz="0" w:space="0" w:color="auto"/>
                  </w:divBdr>
                  <w:divsChild>
                    <w:div w:id="1002388347">
                      <w:marLeft w:val="0"/>
                      <w:marRight w:val="0"/>
                      <w:marTop w:val="0"/>
                      <w:marBottom w:val="0"/>
                      <w:divBdr>
                        <w:top w:val="none" w:sz="0" w:space="0" w:color="auto"/>
                        <w:left w:val="none" w:sz="0" w:space="0" w:color="auto"/>
                        <w:bottom w:val="none" w:sz="0" w:space="0" w:color="auto"/>
                        <w:right w:val="none" w:sz="0" w:space="0" w:color="auto"/>
                      </w:divBdr>
                    </w:div>
                  </w:divsChild>
                </w:div>
                <w:div w:id="1927422949">
                  <w:marLeft w:val="0"/>
                  <w:marRight w:val="0"/>
                  <w:marTop w:val="0"/>
                  <w:marBottom w:val="0"/>
                  <w:divBdr>
                    <w:top w:val="none" w:sz="0" w:space="0" w:color="auto"/>
                    <w:left w:val="none" w:sz="0" w:space="0" w:color="auto"/>
                    <w:bottom w:val="none" w:sz="0" w:space="0" w:color="auto"/>
                    <w:right w:val="none" w:sz="0" w:space="0" w:color="auto"/>
                  </w:divBdr>
                  <w:divsChild>
                    <w:div w:id="1778601782">
                      <w:marLeft w:val="0"/>
                      <w:marRight w:val="0"/>
                      <w:marTop w:val="0"/>
                      <w:marBottom w:val="0"/>
                      <w:divBdr>
                        <w:top w:val="none" w:sz="0" w:space="0" w:color="auto"/>
                        <w:left w:val="none" w:sz="0" w:space="0" w:color="auto"/>
                        <w:bottom w:val="none" w:sz="0" w:space="0" w:color="auto"/>
                        <w:right w:val="none" w:sz="0" w:space="0" w:color="auto"/>
                      </w:divBdr>
                    </w:div>
                  </w:divsChild>
                </w:div>
                <w:div w:id="1998919563">
                  <w:marLeft w:val="0"/>
                  <w:marRight w:val="0"/>
                  <w:marTop w:val="0"/>
                  <w:marBottom w:val="0"/>
                  <w:divBdr>
                    <w:top w:val="none" w:sz="0" w:space="0" w:color="auto"/>
                    <w:left w:val="none" w:sz="0" w:space="0" w:color="auto"/>
                    <w:bottom w:val="none" w:sz="0" w:space="0" w:color="auto"/>
                    <w:right w:val="none" w:sz="0" w:space="0" w:color="auto"/>
                  </w:divBdr>
                  <w:divsChild>
                    <w:div w:id="1706245531">
                      <w:marLeft w:val="0"/>
                      <w:marRight w:val="0"/>
                      <w:marTop w:val="0"/>
                      <w:marBottom w:val="0"/>
                      <w:divBdr>
                        <w:top w:val="none" w:sz="0" w:space="0" w:color="auto"/>
                        <w:left w:val="none" w:sz="0" w:space="0" w:color="auto"/>
                        <w:bottom w:val="none" w:sz="0" w:space="0" w:color="auto"/>
                        <w:right w:val="none" w:sz="0" w:space="0" w:color="auto"/>
                      </w:divBdr>
                    </w:div>
                  </w:divsChild>
                </w:div>
                <w:div w:id="2118478145">
                  <w:marLeft w:val="0"/>
                  <w:marRight w:val="0"/>
                  <w:marTop w:val="0"/>
                  <w:marBottom w:val="0"/>
                  <w:divBdr>
                    <w:top w:val="none" w:sz="0" w:space="0" w:color="auto"/>
                    <w:left w:val="none" w:sz="0" w:space="0" w:color="auto"/>
                    <w:bottom w:val="none" w:sz="0" w:space="0" w:color="auto"/>
                    <w:right w:val="none" w:sz="0" w:space="0" w:color="auto"/>
                  </w:divBdr>
                  <w:divsChild>
                    <w:div w:id="1994482678">
                      <w:marLeft w:val="0"/>
                      <w:marRight w:val="0"/>
                      <w:marTop w:val="0"/>
                      <w:marBottom w:val="0"/>
                      <w:divBdr>
                        <w:top w:val="none" w:sz="0" w:space="0" w:color="auto"/>
                        <w:left w:val="none" w:sz="0" w:space="0" w:color="auto"/>
                        <w:bottom w:val="none" w:sz="0" w:space="0" w:color="auto"/>
                        <w:right w:val="none" w:sz="0" w:space="0" w:color="auto"/>
                      </w:divBdr>
                    </w:div>
                  </w:divsChild>
                </w:div>
                <w:div w:id="2133353276">
                  <w:marLeft w:val="0"/>
                  <w:marRight w:val="0"/>
                  <w:marTop w:val="0"/>
                  <w:marBottom w:val="0"/>
                  <w:divBdr>
                    <w:top w:val="none" w:sz="0" w:space="0" w:color="auto"/>
                    <w:left w:val="none" w:sz="0" w:space="0" w:color="auto"/>
                    <w:bottom w:val="none" w:sz="0" w:space="0" w:color="auto"/>
                    <w:right w:val="none" w:sz="0" w:space="0" w:color="auto"/>
                  </w:divBdr>
                  <w:divsChild>
                    <w:div w:id="20351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ontact@southkentmind.org.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0C98C718DEC748B182FC4BA6B80D79" ma:contentTypeVersion="14" ma:contentTypeDescription="Create a new document." ma:contentTypeScope="" ma:versionID="a97396e5763f556c10e56a403fc130ce">
  <xsd:schema xmlns:xsd="http://www.w3.org/2001/XMLSchema" xmlns:xs="http://www.w3.org/2001/XMLSchema" xmlns:p="http://schemas.microsoft.com/office/2006/metadata/properties" xmlns:ns2="36560fae-3631-41c3-b555-193225e5a6c8" xmlns:ns3="52d816e2-2fe5-4cd2-a40f-8449f8c4cc85" targetNamespace="http://schemas.microsoft.com/office/2006/metadata/properties" ma:root="true" ma:fieldsID="e92dad0ddd42ef1cc9a3ca8d82703dc4" ns2:_="" ns3:_="">
    <xsd:import namespace="36560fae-3631-41c3-b555-193225e5a6c8"/>
    <xsd:import namespace="52d816e2-2fe5-4cd2-a40f-8449f8c4cc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60fae-3631-41c3-b555-193225e5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816e2-2fe5-4cd2-a40f-8449f8c4cc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E989-CD2A-446B-ABCE-A6321BB89C5C}">
  <ds:schemaRefs>
    <ds:schemaRef ds:uri="http://schemas.microsoft.com/sharepoint/v3/contenttype/forms"/>
  </ds:schemaRefs>
</ds:datastoreItem>
</file>

<file path=customXml/itemProps2.xml><?xml version="1.0" encoding="utf-8"?>
<ds:datastoreItem xmlns:ds="http://schemas.openxmlformats.org/officeDocument/2006/customXml" ds:itemID="{9627F39F-C4AB-4AEE-A6B4-17ACAF7F7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60fae-3631-41c3-b555-193225e5a6c8"/>
    <ds:schemaRef ds:uri="52d816e2-2fe5-4cd2-a40f-8449f8c4c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7B52D-1563-4341-A3DA-88DA5A5822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B1FF98-3100-4CF7-888B-9E7FA4E9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Hammond</dc:creator>
  <cp:keywords/>
  <dc:description/>
  <cp:lastModifiedBy>Sheridan Hammond</cp:lastModifiedBy>
  <cp:revision>5</cp:revision>
  <dcterms:created xsi:type="dcterms:W3CDTF">2025-08-04T10:40:00Z</dcterms:created>
  <dcterms:modified xsi:type="dcterms:W3CDTF">2025-08-04T10:53:00Z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0x010100350C98C718DEC748B182FC4BA6B80D79</vt:lpwstr>
  </property>
</Properties>
</file>